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РОССИЙСКАЯ  ФЕДЕРАЦИЯ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 муниципального образования</w:t>
      </w:r>
    </w:p>
    <w:p w:rsidR="007B4F24" w:rsidRPr="00BD4388" w:rsidRDefault="007B4F24" w:rsidP="007B4F24">
      <w:pPr>
        <w:pStyle w:val="ae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BD4388" w:rsidTr="007B4F24">
        <w:trPr>
          <w:cantSplit/>
          <w:trHeight w:val="678"/>
        </w:trPr>
        <w:tc>
          <w:tcPr>
            <w:tcW w:w="10456" w:type="dxa"/>
          </w:tcPr>
          <w:p w:rsidR="007B4F24" w:rsidRPr="00F2063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BD4388">
              <w:rPr>
                <w:b w:val="0"/>
                <w:sz w:val="24"/>
                <w:szCs w:val="24"/>
              </w:rPr>
              <w:t>666402, рп. Жигалово, ул. Советская, д.25</w:t>
            </w:r>
            <w:r w:rsidR="00A54924" w:rsidRPr="00BD4388">
              <w:rPr>
                <w:b w:val="0"/>
                <w:sz w:val="24"/>
                <w:szCs w:val="24"/>
              </w:rPr>
              <w:t>,</w:t>
            </w:r>
            <w:r w:rsidRPr="00BD4388">
              <w:rPr>
                <w:b w:val="0"/>
                <w:sz w:val="24"/>
                <w:szCs w:val="24"/>
              </w:rPr>
              <w:t xml:space="preserve"> тел. 8(39551) 3-10-73</w:t>
            </w:r>
            <w:r w:rsidR="00F2063D">
              <w:rPr>
                <w:b w:val="0"/>
                <w:sz w:val="24"/>
                <w:szCs w:val="24"/>
              </w:rPr>
              <w:t>,</w:t>
            </w:r>
          </w:p>
          <w:p w:rsidR="007B4F24" w:rsidRPr="00BD4388" w:rsidRDefault="00F2063D" w:rsidP="007B4F24">
            <w:pPr>
              <w:pStyle w:val="a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k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sk</w:t>
            </w:r>
            <w:r w:rsidR="007B4F24" w:rsidRPr="00BD4388">
              <w:rPr>
                <w:b w:val="0"/>
                <w:sz w:val="24"/>
                <w:szCs w:val="24"/>
              </w:rPr>
              <w:t>_38_14@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mail</w:t>
            </w:r>
            <w:r w:rsidR="007B4F24" w:rsidRPr="00BD4388">
              <w:rPr>
                <w:b w:val="0"/>
                <w:sz w:val="24"/>
                <w:szCs w:val="24"/>
              </w:rPr>
              <w:t>.</w:t>
            </w:r>
            <w:r w:rsidR="007B4F24" w:rsidRPr="00BD4388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BD4388" w:rsidRDefault="007B4F24" w:rsidP="007B4F24">
            <w:pPr>
              <w:pStyle w:val="ae"/>
              <w:rPr>
                <w:b w:val="0"/>
              </w:rPr>
            </w:pPr>
          </w:p>
          <w:p w:rsidR="007B4F24" w:rsidRPr="00BD4388" w:rsidRDefault="00A913BA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7B4F24" w:rsidRPr="00BD4388">
              <w:rPr>
                <w:bCs/>
                <w:sz w:val="24"/>
                <w:szCs w:val="24"/>
              </w:rPr>
              <w:t xml:space="preserve"> апреля  201</w:t>
            </w:r>
            <w:r w:rsidR="00FD42D1">
              <w:rPr>
                <w:bCs/>
                <w:sz w:val="24"/>
                <w:szCs w:val="24"/>
              </w:rPr>
              <w:t>8</w:t>
            </w:r>
            <w:r w:rsidR="004371C9">
              <w:rPr>
                <w:bCs/>
                <w:sz w:val="24"/>
                <w:szCs w:val="24"/>
              </w:rPr>
              <w:t xml:space="preserve"> </w:t>
            </w:r>
            <w:r w:rsidR="007B4F24" w:rsidRPr="00BD4388">
              <w:rPr>
                <w:bCs/>
                <w:sz w:val="24"/>
                <w:szCs w:val="24"/>
              </w:rPr>
              <w:t>г</w:t>
            </w:r>
            <w:r w:rsidR="00DB7882" w:rsidRPr="00BD4388">
              <w:rPr>
                <w:bCs/>
                <w:sz w:val="24"/>
                <w:szCs w:val="24"/>
              </w:rPr>
              <w:t>ода</w:t>
            </w:r>
          </w:p>
          <w:p w:rsidR="007B4F24" w:rsidRPr="00BD4388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Pr="00BD4388" w:rsidRDefault="00213CB3" w:rsidP="00213CB3">
      <w:pPr>
        <w:keepNext/>
        <w:keepLines/>
        <w:spacing w:after="87" w:line="230" w:lineRule="exact"/>
        <w:jc w:val="center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ЗАКЛЮЧЕНИЕ № </w:t>
      </w:r>
      <w:r w:rsidR="00A913BA">
        <w:rPr>
          <w:bCs/>
          <w:sz w:val="24"/>
          <w:szCs w:val="24"/>
        </w:rPr>
        <w:t>18</w:t>
      </w:r>
      <w:r w:rsidRPr="00BD4388">
        <w:rPr>
          <w:bCs/>
          <w:sz w:val="24"/>
          <w:szCs w:val="24"/>
        </w:rPr>
        <w:t>/</w:t>
      </w:r>
      <w:r w:rsidR="007B4F24" w:rsidRPr="00BD4388">
        <w:rPr>
          <w:bCs/>
          <w:sz w:val="24"/>
          <w:szCs w:val="24"/>
        </w:rPr>
        <w:t>20</w:t>
      </w:r>
      <w:r w:rsidRPr="00BD4388">
        <w:rPr>
          <w:bCs/>
          <w:sz w:val="24"/>
          <w:szCs w:val="24"/>
        </w:rPr>
        <w:t>1</w:t>
      </w:r>
      <w:r w:rsidR="006755CF">
        <w:rPr>
          <w:bCs/>
          <w:sz w:val="24"/>
          <w:szCs w:val="24"/>
        </w:rPr>
        <w:t>8</w:t>
      </w:r>
      <w:r w:rsidR="00102545">
        <w:rPr>
          <w:bCs/>
          <w:sz w:val="24"/>
          <w:szCs w:val="24"/>
        </w:rPr>
        <w:t>-э</w:t>
      </w:r>
    </w:p>
    <w:p w:rsidR="00213CB3" w:rsidRPr="00BD4388" w:rsidRDefault="00213CB3" w:rsidP="00213CB3">
      <w:pPr>
        <w:jc w:val="center"/>
        <w:rPr>
          <w:sz w:val="24"/>
          <w:szCs w:val="24"/>
        </w:rPr>
      </w:pPr>
      <w:r w:rsidRPr="00BD4388">
        <w:rPr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Pr="00BD4388" w:rsidRDefault="006B09F5" w:rsidP="00213CB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Дальне-Закорского</w:t>
      </w:r>
      <w:r w:rsidR="00213CB3" w:rsidRPr="00BD4388">
        <w:rPr>
          <w:sz w:val="24"/>
          <w:szCs w:val="24"/>
        </w:rPr>
        <w:t xml:space="preserve"> муниципального образования</w:t>
      </w:r>
      <w:r w:rsidR="00213CB3" w:rsidRPr="00BD4388">
        <w:rPr>
          <w:bCs/>
          <w:sz w:val="24"/>
          <w:szCs w:val="24"/>
        </w:rPr>
        <w:t xml:space="preserve"> за </w:t>
      </w:r>
      <w:r w:rsidR="007B4F24" w:rsidRPr="00BD4388">
        <w:rPr>
          <w:bCs/>
          <w:sz w:val="24"/>
          <w:szCs w:val="24"/>
        </w:rPr>
        <w:t>201</w:t>
      </w:r>
      <w:r w:rsidR="006755CF">
        <w:rPr>
          <w:bCs/>
          <w:sz w:val="24"/>
          <w:szCs w:val="24"/>
        </w:rPr>
        <w:t>7</w:t>
      </w:r>
      <w:r w:rsidR="00213CB3" w:rsidRPr="00BD4388">
        <w:rPr>
          <w:bCs/>
          <w:sz w:val="24"/>
          <w:szCs w:val="24"/>
        </w:rPr>
        <w:t xml:space="preserve"> год</w:t>
      </w:r>
    </w:p>
    <w:p w:rsidR="00213CB3" w:rsidRPr="00BD4388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DD633B" w:rsidRDefault="00A54924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>О</w:t>
      </w:r>
      <w:r w:rsidR="00213CB3" w:rsidRPr="00DD633B">
        <w:rPr>
          <w:i/>
          <w:sz w:val="24"/>
          <w:szCs w:val="24"/>
        </w:rPr>
        <w:t>снование для проведения  внешней проверки:</w:t>
      </w:r>
    </w:p>
    <w:p w:rsidR="00213CB3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="001B0091">
        <w:rPr>
          <w:rFonts w:eastAsia="Arial Unicode MS"/>
          <w:sz w:val="24"/>
          <w:szCs w:val="24"/>
        </w:rPr>
        <w:t>пункт 1 статьи 157, с</w:t>
      </w:r>
      <w:r w:rsidR="005E2EBE" w:rsidRPr="00BD4388">
        <w:rPr>
          <w:rFonts w:eastAsia="Arial Unicode MS"/>
          <w:sz w:val="24"/>
          <w:szCs w:val="24"/>
        </w:rPr>
        <w:t>т</w:t>
      </w:r>
      <w:r w:rsidR="001B0091">
        <w:rPr>
          <w:rFonts w:eastAsia="Arial Unicode MS"/>
          <w:sz w:val="24"/>
          <w:szCs w:val="24"/>
        </w:rPr>
        <w:t>атья</w:t>
      </w:r>
      <w:r w:rsidR="005E2EBE" w:rsidRPr="00BD4388">
        <w:rPr>
          <w:rFonts w:eastAsia="Arial Unicode MS"/>
          <w:sz w:val="24"/>
          <w:szCs w:val="24"/>
        </w:rPr>
        <w:t xml:space="preserve"> 264.4. </w:t>
      </w:r>
      <w:r w:rsidR="00213CB3" w:rsidRPr="00BD4388">
        <w:rPr>
          <w:rFonts w:eastAsia="Arial Unicode MS"/>
          <w:sz w:val="24"/>
          <w:szCs w:val="24"/>
        </w:rPr>
        <w:t>Бюджетн</w:t>
      </w:r>
      <w:r w:rsidR="005E2EBE" w:rsidRPr="00BD4388">
        <w:rPr>
          <w:rFonts w:eastAsia="Arial Unicode MS"/>
          <w:sz w:val="24"/>
          <w:szCs w:val="24"/>
        </w:rPr>
        <w:t>ого</w:t>
      </w:r>
      <w:r w:rsidR="00213CB3" w:rsidRPr="00BD4388">
        <w:rPr>
          <w:rFonts w:eastAsia="Arial Unicode MS"/>
          <w:sz w:val="24"/>
          <w:szCs w:val="24"/>
        </w:rPr>
        <w:t xml:space="preserve"> кодекс</w:t>
      </w:r>
      <w:r w:rsidR="005E2EBE" w:rsidRPr="00BD4388">
        <w:rPr>
          <w:rFonts w:eastAsia="Arial Unicode MS"/>
          <w:sz w:val="24"/>
          <w:szCs w:val="24"/>
        </w:rPr>
        <w:t>а</w:t>
      </w:r>
      <w:r w:rsidR="00213CB3" w:rsidRPr="00BD4388">
        <w:rPr>
          <w:rFonts w:eastAsia="Arial Unicode MS"/>
          <w:sz w:val="24"/>
          <w:szCs w:val="24"/>
        </w:rPr>
        <w:t xml:space="preserve"> Российской Федерации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8E19DA" w:rsidRPr="00BD4388" w:rsidRDefault="001B0091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пункт 3 части 2 статьи 9 Федерального закона от 07.02.2011 года </w:t>
      </w:r>
      <w:r w:rsidR="0032145B" w:rsidRPr="008E19DA">
        <w:rPr>
          <w:rFonts w:eastAsia="Arial Unicode MS"/>
          <w:sz w:val="24"/>
          <w:szCs w:val="24"/>
        </w:rPr>
        <w:t>«</w:t>
      </w:r>
      <w:r w:rsidR="008E19DA"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E19DA">
        <w:rPr>
          <w:sz w:val="24"/>
          <w:szCs w:val="24"/>
        </w:rPr>
        <w:t>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 w:rsidR="006B09F5">
        <w:rPr>
          <w:rFonts w:eastAsia="Arial Unicode MS"/>
          <w:sz w:val="24"/>
          <w:szCs w:val="24"/>
        </w:rPr>
        <w:t xml:space="preserve"> </w:t>
      </w:r>
      <w:r w:rsidR="00213CB3"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="00213CB3"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 w:rsidRPr="00BD4388">
        <w:rPr>
          <w:rFonts w:eastAsia="Arial Unicode MS"/>
          <w:sz w:val="24"/>
          <w:szCs w:val="24"/>
        </w:rPr>
        <w:t xml:space="preserve">  от 17.03.2014 № 98</w:t>
      </w:r>
      <w:r w:rsidR="00E01E5E" w:rsidRPr="00BD4388">
        <w:rPr>
          <w:rFonts w:eastAsia="Arial Unicode MS"/>
          <w:sz w:val="24"/>
          <w:szCs w:val="24"/>
        </w:rPr>
        <w:t>;</w:t>
      </w:r>
    </w:p>
    <w:p w:rsidR="00E01E5E" w:rsidRPr="00DD633B" w:rsidRDefault="00E01E5E" w:rsidP="007F329B">
      <w:pPr>
        <w:tabs>
          <w:tab w:val="left" w:pos="709"/>
        </w:tabs>
        <w:ind w:firstLine="567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19.12.2016 № </w:t>
      </w:r>
      <w:r w:rsidR="006B09F5">
        <w:rPr>
          <w:sz w:val="24"/>
          <w:szCs w:val="24"/>
        </w:rPr>
        <w:t>2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213CB3" w:rsidRPr="00BD4388" w:rsidRDefault="00302977" w:rsidP="007F329B">
      <w:pPr>
        <w:pStyle w:val="211"/>
        <w:widowControl/>
        <w:tabs>
          <w:tab w:val="left" w:pos="709"/>
          <w:tab w:val="left" w:pos="9923"/>
        </w:tabs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213CB3" w:rsidRPr="00BD4388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9D69F7">
        <w:rPr>
          <w:sz w:val="24"/>
          <w:szCs w:val="24"/>
        </w:rPr>
        <w:t>14</w:t>
      </w:r>
      <w:r w:rsidR="00213CB3" w:rsidRPr="00BD4388">
        <w:rPr>
          <w:sz w:val="24"/>
          <w:szCs w:val="24"/>
        </w:rPr>
        <w:t>.0</w:t>
      </w:r>
      <w:r w:rsidR="00E01E5E" w:rsidRPr="00BD4388">
        <w:rPr>
          <w:sz w:val="24"/>
          <w:szCs w:val="24"/>
        </w:rPr>
        <w:t>3</w:t>
      </w:r>
      <w:r w:rsidR="00213CB3" w:rsidRPr="00BD4388">
        <w:rPr>
          <w:sz w:val="24"/>
          <w:szCs w:val="24"/>
        </w:rPr>
        <w:t>.201</w:t>
      </w:r>
      <w:r w:rsidR="009D69F7">
        <w:rPr>
          <w:sz w:val="24"/>
          <w:szCs w:val="24"/>
        </w:rPr>
        <w:t xml:space="preserve">8 </w:t>
      </w:r>
      <w:r w:rsidR="00213CB3" w:rsidRPr="00BD4388">
        <w:rPr>
          <w:sz w:val="24"/>
          <w:szCs w:val="24"/>
        </w:rPr>
        <w:t xml:space="preserve">№ </w:t>
      </w:r>
      <w:r w:rsidR="009D69F7">
        <w:rPr>
          <w:sz w:val="24"/>
          <w:szCs w:val="24"/>
        </w:rPr>
        <w:t>9</w:t>
      </w:r>
      <w:r w:rsidR="00213CB3" w:rsidRPr="00BD4388">
        <w:rPr>
          <w:sz w:val="24"/>
          <w:szCs w:val="24"/>
        </w:rPr>
        <w:t>-р</w:t>
      </w:r>
      <w:r w:rsidR="00F37904" w:rsidRPr="00BD4388">
        <w:rPr>
          <w:rFonts w:eastAsia="Arial Unicode MS"/>
          <w:sz w:val="24"/>
          <w:szCs w:val="24"/>
        </w:rPr>
        <w:t>.</w:t>
      </w:r>
    </w:p>
    <w:p w:rsidR="00213CB3" w:rsidRPr="00DD633B" w:rsidRDefault="00213CB3" w:rsidP="007F329B">
      <w:pPr>
        <w:pStyle w:val="af4"/>
        <w:tabs>
          <w:tab w:val="left" w:pos="720"/>
          <w:tab w:val="left" w:pos="9923"/>
        </w:tabs>
        <w:spacing w:before="0" w:after="0"/>
        <w:ind w:right="-3" w:firstLine="567"/>
        <w:jc w:val="both"/>
        <w:rPr>
          <w:i/>
        </w:rPr>
      </w:pPr>
      <w:r w:rsidRPr="00DD633B">
        <w:rPr>
          <w:i/>
        </w:rPr>
        <w:t>Предмет проверки: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E01E5E" w:rsidRPr="00BD4388">
        <w:rPr>
          <w:sz w:val="24"/>
          <w:szCs w:val="24"/>
        </w:rPr>
        <w:t xml:space="preserve">показатели </w:t>
      </w:r>
      <w:r w:rsidR="00411627" w:rsidRPr="00BD4388">
        <w:rPr>
          <w:sz w:val="24"/>
          <w:szCs w:val="24"/>
        </w:rPr>
        <w:t xml:space="preserve">форм </w:t>
      </w:r>
      <w:r w:rsidRPr="00BD4388">
        <w:rPr>
          <w:sz w:val="24"/>
          <w:szCs w:val="24"/>
        </w:rPr>
        <w:t>годово</w:t>
      </w:r>
      <w:r w:rsidR="00E01E5E" w:rsidRPr="00BD4388">
        <w:rPr>
          <w:sz w:val="24"/>
          <w:szCs w:val="24"/>
        </w:rPr>
        <w:t>го</w:t>
      </w:r>
      <w:r w:rsidRPr="00BD4388">
        <w:rPr>
          <w:sz w:val="24"/>
          <w:szCs w:val="24"/>
        </w:rPr>
        <w:t xml:space="preserve"> отчет</w:t>
      </w:r>
      <w:r w:rsidR="00E01E5E" w:rsidRPr="00BD438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 об исполнении бюджета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за </w:t>
      </w:r>
      <w:r w:rsidR="00F37904" w:rsidRPr="00BD4388">
        <w:rPr>
          <w:sz w:val="24"/>
          <w:szCs w:val="24"/>
        </w:rPr>
        <w:t>201</w:t>
      </w:r>
      <w:r w:rsidR="009D69F7">
        <w:rPr>
          <w:sz w:val="24"/>
          <w:szCs w:val="24"/>
        </w:rPr>
        <w:t>7</w:t>
      </w:r>
      <w:r w:rsidR="00F37904" w:rsidRPr="00BD4388">
        <w:rPr>
          <w:sz w:val="24"/>
          <w:szCs w:val="24"/>
        </w:rPr>
        <w:t xml:space="preserve"> год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  проверки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6B09F5">
        <w:rPr>
          <w:sz w:val="24"/>
          <w:szCs w:val="24"/>
          <w:shd w:val="clear" w:color="auto" w:fill="FFFFFF"/>
        </w:rPr>
        <w:t>Дальне-Закорского</w:t>
      </w:r>
      <w:r w:rsidRPr="00BD4388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="006475A5" w:rsidRPr="00BD4388">
        <w:rPr>
          <w:sz w:val="24"/>
          <w:szCs w:val="24"/>
          <w:shd w:val="clear" w:color="auto" w:fill="FFFFFF"/>
        </w:rPr>
        <w:t xml:space="preserve"> (далее по тексту – Администрация </w:t>
      </w:r>
      <w:r w:rsidR="006B09F5">
        <w:rPr>
          <w:sz w:val="24"/>
          <w:szCs w:val="24"/>
          <w:shd w:val="clear" w:color="auto" w:fill="FFFFFF"/>
        </w:rPr>
        <w:t>Дальне-Закорского</w:t>
      </w:r>
      <w:r w:rsidR="006475A5" w:rsidRPr="00BD4388">
        <w:rPr>
          <w:sz w:val="24"/>
          <w:szCs w:val="24"/>
          <w:shd w:val="clear" w:color="auto" w:fill="FFFFFF"/>
        </w:rPr>
        <w:t xml:space="preserve"> МО)</w:t>
      </w:r>
      <w:r w:rsidR="00F37904" w:rsidRPr="00BD4388">
        <w:rPr>
          <w:sz w:val="24"/>
          <w:szCs w:val="24"/>
          <w:shd w:val="clear" w:color="auto" w:fill="FFFFFF"/>
        </w:rPr>
        <w:t>.</w:t>
      </w:r>
    </w:p>
    <w:p w:rsidR="00213CB3" w:rsidRPr="00BD4388" w:rsidRDefault="00213CB3" w:rsidP="007F329B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67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 w:rsidR="004371C9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 xml:space="preserve">–  </w:t>
      </w:r>
      <w:r w:rsidRPr="00BD4388">
        <w:rPr>
          <w:sz w:val="24"/>
          <w:szCs w:val="24"/>
        </w:rPr>
        <w:t>апрел</w:t>
      </w:r>
      <w:r w:rsidR="006D7AFA" w:rsidRPr="00BD4388">
        <w:rPr>
          <w:sz w:val="24"/>
          <w:szCs w:val="24"/>
        </w:rPr>
        <w:t>ь</w:t>
      </w:r>
      <w:r w:rsidR="00AB711F">
        <w:rPr>
          <w:sz w:val="24"/>
          <w:szCs w:val="24"/>
        </w:rPr>
        <w:t xml:space="preserve"> </w:t>
      </w:r>
      <w:r w:rsidR="00F37904" w:rsidRPr="00BD4388">
        <w:rPr>
          <w:sz w:val="24"/>
          <w:szCs w:val="24"/>
        </w:rPr>
        <w:t>201</w:t>
      </w:r>
      <w:r w:rsidR="00F2063D">
        <w:rPr>
          <w:sz w:val="24"/>
          <w:szCs w:val="24"/>
        </w:rPr>
        <w:t>8</w:t>
      </w:r>
      <w:r w:rsidR="006B09F5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г</w:t>
      </w:r>
      <w:r w:rsidR="00E01E5E" w:rsidRPr="00BD4388">
        <w:rPr>
          <w:sz w:val="24"/>
          <w:szCs w:val="24"/>
        </w:rPr>
        <w:t>ода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F71BC8">
        <w:rPr>
          <w:i/>
          <w:sz w:val="24"/>
          <w:szCs w:val="24"/>
        </w:rPr>
        <w:t>Цель проверки:</w:t>
      </w:r>
      <w:r w:rsidR="001B374A">
        <w:rPr>
          <w:i/>
          <w:sz w:val="24"/>
          <w:szCs w:val="24"/>
        </w:rPr>
        <w:t xml:space="preserve"> </w:t>
      </w:r>
      <w:r w:rsidR="006D7AFA" w:rsidRPr="00BD4388">
        <w:rPr>
          <w:sz w:val="24"/>
          <w:szCs w:val="24"/>
        </w:rPr>
        <w:t>установление</w:t>
      </w:r>
      <w:r w:rsidRPr="00BD4388"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</w:t>
      </w:r>
      <w:r w:rsidR="00E01E5E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порядка ведения бюджетного учета законодательству </w:t>
      </w:r>
      <w:r w:rsidR="006D7AFA" w:rsidRPr="00BD4388">
        <w:rPr>
          <w:sz w:val="24"/>
          <w:szCs w:val="24"/>
        </w:rPr>
        <w:t>Российской Федерации</w:t>
      </w:r>
      <w:r w:rsidRPr="00BD4388">
        <w:rPr>
          <w:sz w:val="24"/>
          <w:szCs w:val="24"/>
        </w:rPr>
        <w:t xml:space="preserve"> в </w:t>
      </w:r>
      <w:r w:rsidR="006B09F5">
        <w:rPr>
          <w:sz w:val="24"/>
          <w:szCs w:val="24"/>
        </w:rPr>
        <w:t>Дальне-Закорском</w:t>
      </w:r>
      <w:r w:rsidRPr="00BD4388">
        <w:rPr>
          <w:sz w:val="24"/>
          <w:szCs w:val="24"/>
        </w:rPr>
        <w:t xml:space="preserve"> муниципальном образовании, подготовка заключения </w:t>
      </w:r>
      <w:r w:rsidR="00F37904" w:rsidRPr="00BD4388">
        <w:rPr>
          <w:sz w:val="24"/>
          <w:szCs w:val="24"/>
        </w:rPr>
        <w:t>на</w:t>
      </w:r>
      <w:r w:rsidRPr="00BD4388">
        <w:rPr>
          <w:sz w:val="24"/>
          <w:szCs w:val="24"/>
        </w:rPr>
        <w:t xml:space="preserve"> отчет об исполнении бюджета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 за </w:t>
      </w:r>
      <w:r w:rsidR="00F37904" w:rsidRPr="00BD4388">
        <w:rPr>
          <w:sz w:val="24"/>
          <w:szCs w:val="24"/>
        </w:rPr>
        <w:t>201</w:t>
      </w:r>
      <w:r w:rsidR="00AB711F">
        <w:rPr>
          <w:sz w:val="24"/>
          <w:szCs w:val="24"/>
        </w:rPr>
        <w:t xml:space="preserve">7 </w:t>
      </w:r>
      <w:r w:rsidRPr="00BD4388">
        <w:rPr>
          <w:sz w:val="24"/>
          <w:szCs w:val="24"/>
        </w:rPr>
        <w:t>г</w:t>
      </w:r>
      <w:r w:rsidR="006D7AFA" w:rsidRPr="00BD4388">
        <w:rPr>
          <w:sz w:val="24"/>
          <w:szCs w:val="24"/>
        </w:rPr>
        <w:t>од</w:t>
      </w:r>
      <w:r w:rsidRPr="00BD4388">
        <w:rPr>
          <w:sz w:val="24"/>
          <w:szCs w:val="24"/>
        </w:rPr>
        <w:t>.</w:t>
      </w:r>
    </w:p>
    <w:p w:rsidR="00213CB3" w:rsidRPr="00BD4388" w:rsidRDefault="00213CB3" w:rsidP="007F329B">
      <w:pPr>
        <w:pStyle w:val="af4"/>
        <w:tabs>
          <w:tab w:val="left" w:pos="9923"/>
        </w:tabs>
        <w:spacing w:before="0" w:after="0"/>
        <w:ind w:right="-3" w:firstLine="567"/>
      </w:pPr>
      <w:r w:rsidRPr="00F71BC8">
        <w:rPr>
          <w:i/>
        </w:rPr>
        <w:t>Проверяемый период деятельности:</w:t>
      </w:r>
      <w:r w:rsidR="00AB711F">
        <w:rPr>
          <w:i/>
        </w:rPr>
        <w:t xml:space="preserve"> </w:t>
      </w:r>
      <w:r w:rsidR="00F37904" w:rsidRPr="00BD4388">
        <w:t>201</w:t>
      </w:r>
      <w:r w:rsidR="00F2063D">
        <w:t>7</w:t>
      </w:r>
      <w:r w:rsidRPr="00BD4388">
        <w:t xml:space="preserve"> год.</w:t>
      </w:r>
    </w:p>
    <w:p w:rsidR="00213CB3" w:rsidRPr="00F71BC8" w:rsidRDefault="00213CB3" w:rsidP="007F329B">
      <w:pPr>
        <w:pStyle w:val="af4"/>
        <w:tabs>
          <w:tab w:val="left" w:pos="9923"/>
        </w:tabs>
        <w:spacing w:before="0" w:after="0"/>
        <w:ind w:right="-3" w:firstLine="567"/>
        <w:rPr>
          <w:bCs/>
          <w:i/>
        </w:rPr>
      </w:pPr>
      <w:r w:rsidRPr="00F71BC8">
        <w:rPr>
          <w:bCs/>
          <w:i/>
        </w:rPr>
        <w:t>Перечень  законодательных и других нормативных правовых актов, используемых при проверке: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213CB3" w:rsidRPr="00BD4388">
        <w:t>Бюджетный кодекс Российской Федерации</w:t>
      </w:r>
      <w:r w:rsidR="00E01E5E" w:rsidRPr="00BD4388">
        <w:t xml:space="preserve"> (далее – БК РФ)</w:t>
      </w:r>
      <w:r w:rsidR="00213CB3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- </w:t>
      </w:r>
      <w:r w:rsidR="00E01E5E" w:rsidRPr="00BD4388">
        <w:t>Федеральный закон</w:t>
      </w:r>
      <w:r w:rsidR="00213CB3" w:rsidRPr="00BD4388">
        <w:t xml:space="preserve"> от 06.10.2003 № 131-ФЗ «Об общих принципах организации местного самоуправления в Российской Федерации».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Федеральный закон от </w:t>
      </w:r>
      <w:r w:rsidR="00F37904" w:rsidRPr="00BD4388">
        <w:t>06</w:t>
      </w:r>
      <w:r w:rsidR="00213CB3" w:rsidRPr="00BD4388">
        <w:t>.1</w:t>
      </w:r>
      <w:r w:rsidR="00F37904" w:rsidRPr="00BD4388">
        <w:t>2</w:t>
      </w:r>
      <w:r w:rsidR="00213CB3" w:rsidRPr="00BD4388">
        <w:t>.</w:t>
      </w:r>
      <w:r w:rsidR="00F37904" w:rsidRPr="00BD4388">
        <w:t>2011</w:t>
      </w:r>
      <w:r w:rsidR="00213CB3" w:rsidRPr="00BD4388">
        <w:t xml:space="preserve"> № 402-ФЗ «О бухгалтерском учете».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hyperlink r:id="rId8" w:history="1">
        <w:r w:rsidR="00213CB3" w:rsidRPr="00BD4388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 w:rsidRPr="00BD4388">
        <w:t>, утвержденная приказом Минфина РФ от 28.12.2010 </w:t>
      </w:r>
      <w:r w:rsidR="000259A2" w:rsidRPr="00BD4388">
        <w:t>№</w:t>
      </w:r>
      <w:r w:rsidR="00213CB3" w:rsidRPr="00BD4388">
        <w:t> 191н (далее – Инструкция 191н).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0259A2" w:rsidRPr="00BD4388">
        <w:t>Указания о порядке применения бюджетной классификации Российской Федерации, утвержденные Приказом Минфина России от 1 июля 2013 № 65н</w:t>
      </w:r>
      <w:r w:rsidR="00E01E5E" w:rsidRPr="00BD4388">
        <w:t xml:space="preserve"> (далее – Указания № 65н)</w:t>
      </w:r>
      <w:r w:rsidR="000259A2" w:rsidRPr="00BD4388">
        <w:t>.</w:t>
      </w:r>
    </w:p>
    <w:p w:rsidR="00213CB3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- </w:t>
      </w:r>
      <w:r w:rsidR="00213CB3" w:rsidRPr="00BD4388">
        <w:t xml:space="preserve">Устав  </w:t>
      </w:r>
      <w:r w:rsidR="006B09F5">
        <w:t>Дальне-Закорского</w:t>
      </w:r>
      <w:r w:rsidR="002C1166" w:rsidRPr="00BD4388">
        <w:t xml:space="preserve"> муниципального образования.</w:t>
      </w:r>
    </w:p>
    <w:p w:rsidR="000259A2" w:rsidRPr="00BD4388" w:rsidRDefault="00193CCD" w:rsidP="007F329B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- </w:t>
      </w:r>
      <w:r w:rsidR="00213CB3" w:rsidRPr="00BD4388">
        <w:t xml:space="preserve">Положение о бюджетном процессе в </w:t>
      </w:r>
      <w:r w:rsidR="006B09F5">
        <w:t>Дальне-Закорском</w:t>
      </w:r>
      <w:r w:rsidR="00213CB3" w:rsidRPr="00BD4388">
        <w:t xml:space="preserve"> муниципальном образовании</w:t>
      </w:r>
      <w:r w:rsidR="000259A2" w:rsidRPr="00BD4388"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Внешняя проверка годового отчета об исполнении бюджета </w:t>
      </w:r>
      <w:r w:rsidR="006B09F5">
        <w:rPr>
          <w:color w:val="000000"/>
          <w:sz w:val="24"/>
          <w:szCs w:val="24"/>
        </w:rPr>
        <w:t>Дальне-Закорского</w:t>
      </w:r>
      <w:r w:rsidRPr="00BD4388">
        <w:rPr>
          <w:color w:val="000000"/>
          <w:sz w:val="24"/>
          <w:szCs w:val="24"/>
        </w:rPr>
        <w:t xml:space="preserve"> муниципального образования за 201</w:t>
      </w:r>
      <w:r>
        <w:rPr>
          <w:color w:val="000000"/>
          <w:sz w:val="24"/>
          <w:szCs w:val="24"/>
        </w:rPr>
        <w:t>7</w:t>
      </w:r>
      <w:r w:rsidRPr="00BD4388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проведена в соответствии с требованиями главы </w:t>
      </w:r>
      <w:r>
        <w:rPr>
          <w:color w:val="000000"/>
          <w:sz w:val="24"/>
          <w:szCs w:val="24"/>
        </w:rPr>
        <w:lastRenderedPageBreak/>
        <w:t xml:space="preserve">25.1. </w:t>
      </w:r>
      <w:r w:rsidRPr="00BD4388">
        <w:rPr>
          <w:color w:val="000000"/>
          <w:sz w:val="24"/>
          <w:szCs w:val="24"/>
        </w:rPr>
        <w:t>БКРФ</w:t>
      </w:r>
      <w:r w:rsidR="004371C9">
        <w:rPr>
          <w:color w:val="000000"/>
          <w:sz w:val="24"/>
          <w:szCs w:val="24"/>
        </w:rPr>
        <w:t xml:space="preserve"> </w:t>
      </w:r>
      <w:r w:rsidRPr="008806BF">
        <w:rPr>
          <w:color w:val="000000"/>
          <w:sz w:val="24"/>
          <w:szCs w:val="24"/>
        </w:rPr>
        <w:t>«</w:t>
      </w:r>
      <w:r w:rsidRPr="008806BF">
        <w:rPr>
          <w:sz w:val="24"/>
          <w:szCs w:val="24"/>
        </w:rPr>
        <w:t>Основы составления, внешней проверки, рассмотрения и утверждения бюджетной отчетности»</w:t>
      </w:r>
      <w:r>
        <w:rPr>
          <w:sz w:val="24"/>
          <w:szCs w:val="24"/>
        </w:rPr>
        <w:t>.</w:t>
      </w:r>
    </w:p>
    <w:p w:rsidR="008806BF" w:rsidRDefault="008806BF" w:rsidP="008806B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организации по формированию, утверждению и контролю за исполнением местного бюджета в </w:t>
      </w:r>
      <w:r w:rsidR="006B09F5">
        <w:rPr>
          <w:sz w:val="24"/>
          <w:szCs w:val="24"/>
        </w:rPr>
        <w:t>Дальне-Закорском</w:t>
      </w:r>
      <w:r>
        <w:rPr>
          <w:sz w:val="24"/>
          <w:szCs w:val="24"/>
        </w:rPr>
        <w:t xml:space="preserve"> муниципальном образовании регламентированы Уставом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и Положением о бюджетном процессе в </w:t>
      </w:r>
      <w:r w:rsidR="006B09F5">
        <w:rPr>
          <w:sz w:val="24"/>
          <w:szCs w:val="24"/>
        </w:rPr>
        <w:t>Дальне-Закорском</w:t>
      </w:r>
      <w:r>
        <w:rPr>
          <w:sz w:val="24"/>
          <w:szCs w:val="24"/>
        </w:rPr>
        <w:t xml:space="preserve"> муниципальном образовании </w:t>
      </w:r>
      <w:r w:rsidRPr="006B09F5">
        <w:rPr>
          <w:sz w:val="24"/>
          <w:szCs w:val="24"/>
        </w:rPr>
        <w:t xml:space="preserve">от </w:t>
      </w:r>
      <w:r w:rsidR="006B09F5" w:rsidRPr="006B09F5">
        <w:rPr>
          <w:sz w:val="24"/>
          <w:szCs w:val="24"/>
        </w:rPr>
        <w:t>14</w:t>
      </w:r>
      <w:r w:rsidRPr="006B09F5">
        <w:rPr>
          <w:sz w:val="24"/>
          <w:szCs w:val="24"/>
        </w:rPr>
        <w:t xml:space="preserve">.11.2012 года № </w:t>
      </w:r>
      <w:r w:rsidR="006B09F5" w:rsidRPr="006B09F5">
        <w:rPr>
          <w:sz w:val="24"/>
          <w:szCs w:val="24"/>
        </w:rPr>
        <w:t>14</w:t>
      </w:r>
      <w:r w:rsidRPr="006B09F5">
        <w:rPr>
          <w:sz w:val="24"/>
          <w:szCs w:val="24"/>
        </w:rPr>
        <w:t>.</w:t>
      </w:r>
    </w:p>
    <w:p w:rsidR="006475A5" w:rsidRPr="00BD4388" w:rsidRDefault="006475A5" w:rsidP="007F329B">
      <w:pPr>
        <w:ind w:right="-1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части 1 статьи 264.4 </w:t>
      </w:r>
      <w:r w:rsidR="00767862">
        <w:rPr>
          <w:color w:val="000000"/>
          <w:sz w:val="24"/>
          <w:szCs w:val="24"/>
        </w:rPr>
        <w:t xml:space="preserve">БК РФ </w:t>
      </w:r>
      <w:r w:rsidR="004452EB">
        <w:rPr>
          <w:sz w:val="24"/>
          <w:szCs w:val="24"/>
        </w:rPr>
        <w:t>внешняя</w:t>
      </w:r>
      <w:r w:rsidR="004452EB" w:rsidRPr="00BD4388">
        <w:rPr>
          <w:sz w:val="24"/>
          <w:szCs w:val="24"/>
        </w:rPr>
        <w:t xml:space="preserve"> проверк</w:t>
      </w:r>
      <w:r w:rsidR="004452EB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>годово</w:t>
      </w:r>
      <w:r w:rsidR="004452EB">
        <w:rPr>
          <w:color w:val="000000"/>
          <w:sz w:val="24"/>
          <w:szCs w:val="24"/>
        </w:rPr>
        <w:t>го</w:t>
      </w:r>
      <w:r w:rsidRPr="00BD4388">
        <w:rPr>
          <w:color w:val="000000"/>
          <w:sz w:val="24"/>
          <w:szCs w:val="24"/>
        </w:rPr>
        <w:t xml:space="preserve"> отч</w:t>
      </w:r>
      <w:r w:rsidR="006D7AFA" w:rsidRPr="00BD4388">
        <w:rPr>
          <w:color w:val="000000"/>
          <w:sz w:val="24"/>
          <w:szCs w:val="24"/>
        </w:rPr>
        <w:t>е</w:t>
      </w:r>
      <w:r w:rsidR="004452EB">
        <w:rPr>
          <w:color w:val="000000"/>
          <w:sz w:val="24"/>
          <w:szCs w:val="24"/>
        </w:rPr>
        <w:t xml:space="preserve">та </w:t>
      </w:r>
      <w:r w:rsidRPr="00BD4388">
        <w:rPr>
          <w:color w:val="000000"/>
          <w:sz w:val="24"/>
          <w:szCs w:val="24"/>
        </w:rPr>
        <w:t xml:space="preserve">об исполнении бюджета </w:t>
      </w:r>
      <w:r w:rsidR="006B09F5">
        <w:rPr>
          <w:color w:val="000000"/>
          <w:sz w:val="24"/>
          <w:szCs w:val="24"/>
        </w:rPr>
        <w:t>Дальне-Закорского</w:t>
      </w:r>
      <w:r w:rsidR="004452EB" w:rsidRPr="00BD4388">
        <w:rPr>
          <w:color w:val="000000"/>
          <w:sz w:val="24"/>
          <w:szCs w:val="24"/>
        </w:rPr>
        <w:t xml:space="preserve"> муниципального образования</w:t>
      </w:r>
      <w:r w:rsidR="004371C9">
        <w:rPr>
          <w:color w:val="000000"/>
          <w:sz w:val="24"/>
          <w:szCs w:val="24"/>
        </w:rPr>
        <w:t xml:space="preserve"> </w:t>
      </w:r>
      <w:r w:rsidR="004452EB">
        <w:rPr>
          <w:sz w:val="24"/>
          <w:szCs w:val="24"/>
        </w:rPr>
        <w:t>за 2017</w:t>
      </w:r>
      <w:r w:rsidR="00767862">
        <w:rPr>
          <w:sz w:val="24"/>
          <w:szCs w:val="24"/>
        </w:rPr>
        <w:t xml:space="preserve"> </w:t>
      </w:r>
      <w:r w:rsidR="004452EB">
        <w:rPr>
          <w:sz w:val="24"/>
          <w:szCs w:val="24"/>
        </w:rPr>
        <w:t xml:space="preserve">год </w:t>
      </w:r>
      <w:r w:rsidR="004452EB" w:rsidRPr="00BD4388">
        <w:rPr>
          <w:sz w:val="24"/>
          <w:szCs w:val="24"/>
        </w:rPr>
        <w:t>осуществл</w:t>
      </w:r>
      <w:r w:rsidR="004452EB">
        <w:rPr>
          <w:sz w:val="24"/>
          <w:szCs w:val="24"/>
        </w:rPr>
        <w:t>ена</w:t>
      </w:r>
      <w:r w:rsidR="004452EB" w:rsidRPr="00BD4388">
        <w:rPr>
          <w:sz w:val="24"/>
          <w:szCs w:val="24"/>
        </w:rPr>
        <w:t xml:space="preserve"> Контрольно-счетной комиссией муниципального образования «Жигаловский</w:t>
      </w:r>
      <w:r w:rsidR="004371C9">
        <w:rPr>
          <w:sz w:val="24"/>
          <w:szCs w:val="24"/>
        </w:rPr>
        <w:t xml:space="preserve"> </w:t>
      </w:r>
      <w:r w:rsidR="004452EB" w:rsidRPr="00BD4388">
        <w:rPr>
          <w:sz w:val="24"/>
          <w:szCs w:val="24"/>
        </w:rPr>
        <w:t xml:space="preserve">район» (далее – </w:t>
      </w:r>
      <w:r w:rsidR="004452EB">
        <w:rPr>
          <w:sz w:val="24"/>
          <w:szCs w:val="24"/>
        </w:rPr>
        <w:t>КСК района</w:t>
      </w:r>
      <w:r w:rsidR="004452EB" w:rsidRPr="00BD4388">
        <w:rPr>
          <w:sz w:val="24"/>
          <w:szCs w:val="24"/>
        </w:rPr>
        <w:t>)</w:t>
      </w:r>
      <w:r w:rsidR="004371C9">
        <w:rPr>
          <w:sz w:val="24"/>
          <w:szCs w:val="24"/>
        </w:rPr>
        <w:t xml:space="preserve"> </w:t>
      </w:r>
      <w:r w:rsidRPr="00BD4388">
        <w:rPr>
          <w:color w:val="000000"/>
          <w:sz w:val="24"/>
          <w:szCs w:val="24"/>
        </w:rPr>
        <w:t xml:space="preserve">до его рассмотрения </w:t>
      </w:r>
      <w:r w:rsidR="006D7AFA" w:rsidRPr="00BD4388">
        <w:rPr>
          <w:color w:val="000000"/>
          <w:sz w:val="24"/>
          <w:szCs w:val="24"/>
        </w:rPr>
        <w:t>Дум</w:t>
      </w:r>
      <w:r w:rsidR="004452EB">
        <w:rPr>
          <w:color w:val="000000"/>
          <w:sz w:val="24"/>
          <w:szCs w:val="24"/>
        </w:rPr>
        <w:t>ой</w:t>
      </w:r>
      <w:r w:rsidR="004371C9">
        <w:rPr>
          <w:color w:val="000000"/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="004452EB">
        <w:rPr>
          <w:sz w:val="24"/>
          <w:szCs w:val="24"/>
        </w:rPr>
        <w:t xml:space="preserve"> </w:t>
      </w:r>
      <w:r w:rsidR="00767862" w:rsidRPr="00BD4388">
        <w:rPr>
          <w:sz w:val="24"/>
          <w:szCs w:val="24"/>
        </w:rPr>
        <w:t>муниципального образования</w:t>
      </w:r>
      <w:r w:rsidR="004452EB">
        <w:rPr>
          <w:sz w:val="24"/>
          <w:szCs w:val="24"/>
        </w:rPr>
        <w:t>.</w:t>
      </w:r>
    </w:p>
    <w:p w:rsidR="005A54E3" w:rsidRPr="00BD4388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E5166E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  <w:r>
        <w:t xml:space="preserve">1. </w:t>
      </w:r>
      <w:r w:rsidRPr="002324D0">
        <w:t>Состав и содержание форм годовой бюджетной отчетности</w:t>
      </w:r>
      <w:r>
        <w:t>.</w:t>
      </w:r>
    </w:p>
    <w:p w:rsidR="002324D0" w:rsidRDefault="002324D0" w:rsidP="002324D0">
      <w:pPr>
        <w:pStyle w:val="af4"/>
        <w:tabs>
          <w:tab w:val="left" w:pos="9923"/>
        </w:tabs>
        <w:spacing w:before="0" w:after="0"/>
        <w:ind w:right="-3" w:firstLine="540"/>
        <w:jc w:val="center"/>
      </w:pP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  <w:r w:rsidRPr="00BD4388">
        <w:rPr>
          <w:color w:val="auto"/>
        </w:rPr>
        <w:t xml:space="preserve">Годовая бюджетная отчетность </w:t>
      </w:r>
      <w:r w:rsidRPr="00BD4388">
        <w:t xml:space="preserve">Администрации </w:t>
      </w:r>
      <w:r w:rsidR="006B09F5">
        <w:t>Дальне-Закорского</w:t>
      </w:r>
      <w:r w:rsidR="00982AAF" w:rsidRPr="00BD4388">
        <w:t xml:space="preserve"> муниципального образования</w:t>
      </w:r>
      <w:r w:rsidR="004371C9">
        <w:t xml:space="preserve"> </w:t>
      </w:r>
      <w:r w:rsidRPr="00BD4388">
        <w:rPr>
          <w:color w:val="auto"/>
        </w:rPr>
        <w:t>за 201</w:t>
      </w:r>
      <w:r w:rsidR="00473EFB">
        <w:rPr>
          <w:color w:val="auto"/>
        </w:rPr>
        <w:t>7</w:t>
      </w:r>
      <w:r w:rsidRPr="00BD4388">
        <w:rPr>
          <w:color w:val="auto"/>
        </w:rPr>
        <w:t xml:space="preserve"> год представлена в КСК района </w:t>
      </w:r>
      <w:r w:rsidR="00CA1C18">
        <w:rPr>
          <w:color w:val="auto"/>
        </w:rPr>
        <w:t>30</w:t>
      </w:r>
      <w:r w:rsidRPr="00BD4388">
        <w:rPr>
          <w:color w:val="auto"/>
        </w:rPr>
        <w:t xml:space="preserve"> марта 201</w:t>
      </w:r>
      <w:r w:rsidR="00473EFB">
        <w:rPr>
          <w:color w:val="auto"/>
        </w:rPr>
        <w:t>8</w:t>
      </w:r>
      <w:r w:rsidRPr="00BD4388">
        <w:rPr>
          <w:color w:val="auto"/>
        </w:rPr>
        <w:t xml:space="preserve"> года, с соблюдением сроков, установленных п</w:t>
      </w:r>
      <w:r w:rsidR="00473EFB">
        <w:rPr>
          <w:color w:val="auto"/>
        </w:rPr>
        <w:t xml:space="preserve">унктом </w:t>
      </w:r>
      <w:r w:rsidRPr="00BD4388">
        <w:rPr>
          <w:color w:val="auto"/>
        </w:rPr>
        <w:t>3 ст</w:t>
      </w:r>
      <w:r w:rsidR="00473EFB">
        <w:rPr>
          <w:color w:val="auto"/>
        </w:rPr>
        <w:t xml:space="preserve">атьи </w:t>
      </w:r>
      <w:r w:rsidRPr="00BD4388">
        <w:rPr>
          <w:color w:val="auto"/>
        </w:rPr>
        <w:t xml:space="preserve">264.4 </w:t>
      </w:r>
      <w:r w:rsidR="008971D7">
        <w:rPr>
          <w:color w:val="auto"/>
        </w:rPr>
        <w:t>БК</w:t>
      </w:r>
      <w:r w:rsidR="00802C8E">
        <w:rPr>
          <w:color w:val="auto"/>
        </w:rPr>
        <w:t xml:space="preserve"> </w:t>
      </w:r>
      <w:r w:rsidR="008971D7">
        <w:rPr>
          <w:color w:val="auto"/>
        </w:rPr>
        <w:t>РФ</w:t>
      </w:r>
      <w:r w:rsidRPr="00BD4388">
        <w:rPr>
          <w:color w:val="auto"/>
        </w:rPr>
        <w:t xml:space="preserve"> (</w:t>
      </w:r>
      <w:r w:rsidR="00393A5F" w:rsidRPr="00BD4388">
        <w:rPr>
          <w:color w:val="auto"/>
        </w:rPr>
        <w:t>не позднее 1 апреля текущего года</w:t>
      </w:r>
      <w:r w:rsidRPr="00BD4388">
        <w:rPr>
          <w:color w:val="auto"/>
        </w:rPr>
        <w:t>).</w:t>
      </w:r>
    </w:p>
    <w:p w:rsidR="00473EFB" w:rsidRDefault="00473EFB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Утверждение местного бюджета на </w:t>
      </w:r>
      <w:r w:rsidRPr="00BD4388">
        <w:t>201</w:t>
      </w:r>
      <w:r>
        <w:t>7</w:t>
      </w:r>
      <w:r w:rsidRPr="00BD4388">
        <w:t xml:space="preserve"> год</w:t>
      </w:r>
      <w:r>
        <w:t xml:space="preserve"> и плановый период 2018 и 2019 годов обеспечено </w:t>
      </w:r>
      <w:r>
        <w:rPr>
          <w:color w:val="auto"/>
        </w:rPr>
        <w:t xml:space="preserve">до начала финансового года. </w:t>
      </w:r>
      <w:r w:rsidR="00E9459A">
        <w:rPr>
          <w:color w:val="auto"/>
        </w:rPr>
        <w:t xml:space="preserve">Предельные значения его параметров, установленные </w:t>
      </w:r>
      <w:r w:rsidR="008971D7">
        <w:rPr>
          <w:color w:val="auto"/>
        </w:rPr>
        <w:t>БК</w:t>
      </w:r>
      <w:r w:rsidR="00E9459A">
        <w:rPr>
          <w:color w:val="auto"/>
        </w:rPr>
        <w:t xml:space="preserve"> РФ, соблюдены.</w:t>
      </w:r>
    </w:p>
    <w:p w:rsidR="00E9459A" w:rsidRDefault="00E9459A" w:rsidP="00E5166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Основные характеристики местного бюджета и состав показателей, содержащиеся в решении о местном бюджете, соответствуют положениям статьи 184.1. </w:t>
      </w:r>
      <w:r w:rsidR="008971D7">
        <w:rPr>
          <w:color w:val="auto"/>
        </w:rPr>
        <w:t>БК</w:t>
      </w:r>
      <w:r>
        <w:rPr>
          <w:color w:val="auto"/>
        </w:rPr>
        <w:t xml:space="preserve"> РФ.</w:t>
      </w:r>
    </w:p>
    <w:p w:rsidR="00E5166E" w:rsidRPr="00BD4388" w:rsidRDefault="008971D7" w:rsidP="00084058">
      <w:pPr>
        <w:pStyle w:val="Default"/>
        <w:ind w:firstLine="567"/>
        <w:jc w:val="both"/>
      </w:pPr>
      <w:r>
        <w:rPr>
          <w:color w:val="auto"/>
        </w:rPr>
        <w:t>В соответствии с пунктом 3 статьи 264.1. БК РФ</w:t>
      </w:r>
      <w:r w:rsidR="00084058">
        <w:rPr>
          <w:color w:val="auto"/>
        </w:rPr>
        <w:t>,</w:t>
      </w:r>
      <w:r w:rsidR="004371C9">
        <w:rPr>
          <w:color w:val="auto"/>
        </w:rPr>
        <w:t xml:space="preserve"> </w:t>
      </w:r>
      <w:r w:rsidR="00084058" w:rsidRPr="00BD4388">
        <w:t>пункт</w:t>
      </w:r>
      <w:r w:rsidR="00084058">
        <w:t>ом</w:t>
      </w:r>
      <w:r w:rsidR="00084058" w:rsidRPr="00BD4388">
        <w:t xml:space="preserve"> 11.3. Инструкции № 191н</w:t>
      </w:r>
      <w:r w:rsidR="00084058">
        <w:rPr>
          <w:color w:val="auto"/>
        </w:rPr>
        <w:t xml:space="preserve"> годовая бюджетная </w:t>
      </w:r>
      <w:r w:rsidR="00084058" w:rsidRPr="00BD4388">
        <w:t>отчетность</w:t>
      </w:r>
      <w:r w:rsidR="004371C9">
        <w:t xml:space="preserve"> </w:t>
      </w:r>
      <w:r w:rsidR="00084058" w:rsidRPr="00BD4388">
        <w:t>за 201</w:t>
      </w:r>
      <w:r w:rsidR="00084058">
        <w:t>7</w:t>
      </w:r>
      <w:r w:rsidR="00084058" w:rsidRPr="00BD4388">
        <w:t xml:space="preserve"> год</w:t>
      </w:r>
      <w:r w:rsidR="00084058">
        <w:t xml:space="preserve"> а</w:t>
      </w:r>
      <w:r w:rsidR="00084058" w:rsidRPr="00BD4388">
        <w:t>дминистраци</w:t>
      </w:r>
      <w:r w:rsidR="00084058">
        <w:t>ей</w:t>
      </w:r>
      <w:r w:rsidR="00084058" w:rsidRPr="00BD4388">
        <w:t xml:space="preserve"> </w:t>
      </w:r>
      <w:r w:rsidR="006B09F5">
        <w:t>Дальне-Закорского</w:t>
      </w:r>
      <w:r w:rsidR="00084058" w:rsidRPr="00BD4388">
        <w:t xml:space="preserve"> муниципального образования</w:t>
      </w:r>
      <w:r w:rsidR="00084058">
        <w:t xml:space="preserve"> представлена в </w:t>
      </w:r>
      <w:r w:rsidR="00B2408A">
        <w:t>составе</w:t>
      </w:r>
      <w:r w:rsidR="004371C9">
        <w:t xml:space="preserve"> </w:t>
      </w:r>
      <w:r w:rsidR="00B2408A">
        <w:t>следующих</w:t>
      </w:r>
      <w:r w:rsidR="002324D0">
        <w:t xml:space="preserve"> форм</w:t>
      </w:r>
      <w:r w:rsidR="00E5166E" w:rsidRPr="00BD4388">
        <w:t>: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BD4388">
          <w:rPr>
            <w:sz w:val="24"/>
            <w:szCs w:val="24"/>
            <w:lang w:eastAsia="ru-RU"/>
          </w:rPr>
          <w:t>ф. 0503320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BD4388">
          <w:rPr>
            <w:sz w:val="24"/>
            <w:szCs w:val="24"/>
            <w:lang w:eastAsia="ru-RU"/>
          </w:rPr>
          <w:t>ф. 0503125</w:t>
        </w:r>
      </w:hyperlink>
      <w:r w:rsidRPr="00BD4388">
        <w:rPr>
          <w:sz w:val="24"/>
          <w:szCs w:val="24"/>
          <w:lang w:eastAsia="ru-RU"/>
        </w:rPr>
        <w:t>);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BD4388">
          <w:rPr>
            <w:sz w:val="24"/>
            <w:szCs w:val="24"/>
            <w:lang w:eastAsia="ru-RU"/>
          </w:rPr>
          <w:t>ф. 0503317</w:t>
        </w:r>
      </w:hyperlink>
      <w:r w:rsidRPr="00BD4388">
        <w:rPr>
          <w:sz w:val="24"/>
          <w:szCs w:val="24"/>
          <w:lang w:eastAsia="ru-RU"/>
        </w:rPr>
        <w:t>)</w:t>
      </w:r>
      <w:r w:rsidR="00BA18EF" w:rsidRPr="00BD4388">
        <w:rPr>
          <w:sz w:val="24"/>
          <w:szCs w:val="24"/>
          <w:lang w:eastAsia="ru-RU"/>
        </w:rPr>
        <w:t xml:space="preserve">  (далее по тексту – Отчет об исполнении бюджета)</w:t>
      </w:r>
      <w:r w:rsidRPr="00BD4388">
        <w:rPr>
          <w:sz w:val="24"/>
          <w:szCs w:val="24"/>
          <w:lang w:eastAsia="ru-RU"/>
        </w:rPr>
        <w:t>;</w:t>
      </w:r>
    </w:p>
    <w:p w:rsidR="00E5166E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BD4388">
          <w:rPr>
            <w:sz w:val="24"/>
            <w:szCs w:val="24"/>
            <w:lang w:eastAsia="ru-RU"/>
          </w:rPr>
          <w:t>ф. 0503323</w:t>
        </w:r>
      </w:hyperlink>
      <w:r w:rsidRPr="00BD4388">
        <w:rPr>
          <w:sz w:val="24"/>
          <w:szCs w:val="24"/>
          <w:lang w:eastAsia="ru-RU"/>
        </w:rPr>
        <w:t>);</w:t>
      </w:r>
    </w:p>
    <w:p w:rsidR="005A2EF9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BD4388">
          <w:rPr>
            <w:sz w:val="24"/>
            <w:szCs w:val="24"/>
            <w:lang w:eastAsia="ru-RU"/>
          </w:rPr>
          <w:t>ф. 0503321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5A2E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BD4388">
          <w:rPr>
            <w:sz w:val="24"/>
            <w:szCs w:val="24"/>
            <w:lang w:eastAsia="ru-RU"/>
          </w:rPr>
          <w:t>ф. 0503110</w:t>
        </w:r>
      </w:hyperlink>
      <w:r w:rsidRPr="00BD4388">
        <w:rPr>
          <w:sz w:val="24"/>
          <w:szCs w:val="24"/>
          <w:lang w:eastAsia="ru-RU"/>
        </w:rPr>
        <w:t>);</w:t>
      </w:r>
    </w:p>
    <w:p w:rsidR="009B3935" w:rsidRPr="00BD4388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BD4388">
          <w:rPr>
            <w:sz w:val="24"/>
            <w:szCs w:val="24"/>
            <w:lang w:eastAsia="ru-RU"/>
          </w:rPr>
          <w:t>ф. 0503360</w:t>
        </w:r>
      </w:hyperlink>
      <w:r w:rsidRPr="00BD4388">
        <w:rPr>
          <w:sz w:val="24"/>
          <w:szCs w:val="24"/>
          <w:lang w:eastAsia="ru-RU"/>
        </w:rPr>
        <w:t>)</w:t>
      </w:r>
      <w:r w:rsidR="009B3935" w:rsidRPr="00BD4388">
        <w:rPr>
          <w:sz w:val="24"/>
          <w:szCs w:val="24"/>
          <w:lang w:eastAsia="ru-RU"/>
        </w:rPr>
        <w:t xml:space="preserve"> в составе следующих приложений:</w:t>
      </w:r>
    </w:p>
    <w:p w:rsidR="001D6028" w:rsidRPr="00BD4388" w:rsidRDefault="00A026F4" w:rsidP="001D60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11799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.1. </w:t>
      </w:r>
      <w:r w:rsidR="001D6028" w:rsidRPr="00BD4388">
        <w:rPr>
          <w:sz w:val="24"/>
          <w:szCs w:val="24"/>
        </w:rPr>
        <w:t xml:space="preserve"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r w:rsidR="001D6028" w:rsidRPr="00BD4388">
        <w:rPr>
          <w:sz w:val="24"/>
          <w:szCs w:val="24"/>
          <w:lang w:eastAsia="ru-RU"/>
        </w:rPr>
        <w:t>(</w:t>
      </w:r>
      <w:hyperlink w:anchor="sub_503361" w:history="1">
        <w:r w:rsidR="001D6028" w:rsidRPr="00BD4388">
          <w:rPr>
            <w:sz w:val="24"/>
            <w:szCs w:val="24"/>
            <w:lang w:eastAsia="ru-RU"/>
          </w:rPr>
          <w:t>ф. 0503361</w:t>
        </w:r>
      </w:hyperlink>
      <w:r w:rsidR="001D6028" w:rsidRPr="00BD4388">
        <w:rPr>
          <w:sz w:val="24"/>
          <w:szCs w:val="24"/>
          <w:lang w:eastAsia="ru-RU"/>
        </w:rPr>
        <w:t>);</w:t>
      </w:r>
    </w:p>
    <w:bookmarkEnd w:id="0"/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.2. Сведения об исполнении консолидированного бюджета (</w:t>
      </w:r>
      <w:hyperlink w:anchor="sub_503364" w:history="1">
        <w:r w:rsidR="009B3935" w:rsidRPr="00BD4388">
          <w:rPr>
            <w:sz w:val="24"/>
            <w:szCs w:val="24"/>
            <w:lang w:eastAsia="ru-RU"/>
          </w:rPr>
          <w:t>ф. 0503364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.3. Сведения о движении нефинансовых активов консолидированного бюджета (</w:t>
      </w:r>
      <w:hyperlink w:anchor="sub_503368" w:history="1">
        <w:r w:rsidR="009B3935" w:rsidRPr="00BD4388">
          <w:rPr>
            <w:sz w:val="24"/>
            <w:szCs w:val="24"/>
            <w:lang w:eastAsia="ru-RU"/>
          </w:rPr>
          <w:t>ф. 0503368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9B3935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>.4. Сведения по дебиторской и кредиторской задолженности (</w:t>
      </w:r>
      <w:hyperlink w:anchor="sub_503369" w:history="1">
        <w:r w:rsidR="009B3935" w:rsidRPr="00BD4388">
          <w:rPr>
            <w:sz w:val="24"/>
            <w:szCs w:val="24"/>
            <w:lang w:eastAsia="ru-RU"/>
          </w:rPr>
          <w:t>ф. 0503369</w:t>
        </w:r>
      </w:hyperlink>
      <w:r w:rsidR="009B3935" w:rsidRPr="00BD4388">
        <w:rPr>
          <w:sz w:val="24"/>
          <w:szCs w:val="24"/>
          <w:lang w:eastAsia="ru-RU"/>
        </w:rPr>
        <w:t>);</w:t>
      </w:r>
    </w:p>
    <w:p w:rsidR="002D2DF4" w:rsidRPr="00BD4388" w:rsidRDefault="00A026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BD4388">
        <w:rPr>
          <w:sz w:val="24"/>
          <w:szCs w:val="24"/>
          <w:lang w:eastAsia="ru-RU"/>
        </w:rPr>
        <w:t>7</w:t>
      </w:r>
      <w:r w:rsidR="009B3935" w:rsidRPr="00BD4388">
        <w:rPr>
          <w:sz w:val="24"/>
          <w:szCs w:val="24"/>
          <w:lang w:eastAsia="ru-RU"/>
        </w:rPr>
        <w:t xml:space="preserve">.5. </w:t>
      </w:r>
      <w:r w:rsidR="002D2DF4" w:rsidRPr="00BD4388">
        <w:rPr>
          <w:sz w:val="24"/>
          <w:szCs w:val="24"/>
          <w:lang w:eastAsia="ru-RU"/>
        </w:rPr>
        <w:t>Сведения об изменении остатков валюты баланса (</w:t>
      </w:r>
      <w:hyperlink w:anchor="sub_503373" w:history="1">
        <w:r w:rsidR="002D2DF4" w:rsidRPr="00BD4388">
          <w:rPr>
            <w:sz w:val="24"/>
            <w:szCs w:val="24"/>
            <w:lang w:eastAsia="ru-RU"/>
          </w:rPr>
          <w:t>ф. 0503373</w:t>
        </w:r>
      </w:hyperlink>
      <w:r w:rsidR="00FD48BE">
        <w:rPr>
          <w:sz w:val="24"/>
          <w:szCs w:val="24"/>
          <w:lang w:eastAsia="ru-RU"/>
        </w:rPr>
        <w:t>).</w:t>
      </w:r>
    </w:p>
    <w:bookmarkEnd w:id="1"/>
    <w:p w:rsidR="009B3935" w:rsidRPr="00BD4388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color w:val="000000"/>
          <w:spacing w:val="1"/>
          <w:sz w:val="24"/>
          <w:szCs w:val="24"/>
        </w:rPr>
        <w:t>В соответствии с п</w:t>
      </w:r>
      <w:r w:rsidR="00A45438">
        <w:rPr>
          <w:color w:val="000000"/>
          <w:spacing w:val="1"/>
          <w:sz w:val="24"/>
          <w:szCs w:val="24"/>
        </w:rPr>
        <w:t xml:space="preserve">унктом </w:t>
      </w:r>
      <w:r w:rsidRPr="00BD4388">
        <w:rPr>
          <w:color w:val="000000"/>
          <w:spacing w:val="1"/>
          <w:sz w:val="24"/>
          <w:szCs w:val="24"/>
        </w:rPr>
        <w:t xml:space="preserve">8 </w:t>
      </w:r>
      <w:r w:rsidRPr="00BD4388">
        <w:rPr>
          <w:color w:val="000000"/>
          <w:sz w:val="24"/>
          <w:szCs w:val="24"/>
        </w:rPr>
        <w:t xml:space="preserve">Инструкции №191н </w:t>
      </w:r>
      <w:r w:rsidRPr="00BD4388">
        <w:rPr>
          <w:sz w:val="24"/>
          <w:szCs w:val="24"/>
        </w:rPr>
        <w:t>формы бюджетной отч</w:t>
      </w:r>
      <w:r w:rsidR="003A1A77" w:rsidRPr="00BD4388"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тности, которые не имеют числового значения, </w:t>
      </w:r>
      <w:r w:rsidR="00A45438"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дминистрацией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не составлялись: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>- Сведения о финансовых вложениях (</w:t>
      </w:r>
      <w:hyperlink w:anchor="sub_503371" w:history="1">
        <w:r w:rsidRPr="002C406F">
          <w:rPr>
            <w:sz w:val="24"/>
            <w:szCs w:val="24"/>
            <w:lang w:eastAsia="ru-RU"/>
          </w:rPr>
          <w:t>ф. 0503371</w:t>
        </w:r>
      </w:hyperlink>
      <w:r w:rsidRPr="002C406F">
        <w:rPr>
          <w:sz w:val="24"/>
          <w:szCs w:val="24"/>
          <w:lang w:eastAsia="ru-RU"/>
        </w:rPr>
        <w:t>);</w:t>
      </w:r>
    </w:p>
    <w:p w:rsidR="009B3935" w:rsidRPr="002C406F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2C406F">
        <w:rPr>
          <w:sz w:val="24"/>
          <w:szCs w:val="24"/>
          <w:lang w:eastAsia="ru-RU"/>
        </w:rPr>
        <w:t xml:space="preserve">- </w:t>
      </w:r>
      <w:r w:rsidR="001D6028" w:rsidRPr="002C406F">
        <w:rPr>
          <w:sz w:val="24"/>
          <w:szCs w:val="24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  <w:r w:rsidRPr="002C406F">
        <w:rPr>
          <w:sz w:val="24"/>
          <w:szCs w:val="24"/>
          <w:lang w:eastAsia="ru-RU"/>
        </w:rPr>
        <w:t>(</w:t>
      </w:r>
      <w:hyperlink w:anchor="sub_503372" w:history="1">
        <w:r w:rsidRPr="002C406F">
          <w:rPr>
            <w:sz w:val="24"/>
            <w:szCs w:val="24"/>
            <w:lang w:eastAsia="ru-RU"/>
          </w:rPr>
          <w:t>ф. 0503372</w:t>
        </w:r>
      </w:hyperlink>
      <w:r w:rsidRPr="002C406F">
        <w:rPr>
          <w:sz w:val="24"/>
          <w:szCs w:val="24"/>
          <w:lang w:eastAsia="ru-RU"/>
        </w:rPr>
        <w:t>);</w:t>
      </w:r>
    </w:p>
    <w:p w:rsidR="002D2DF4" w:rsidRPr="00BD4388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C406F">
        <w:rPr>
          <w:sz w:val="24"/>
          <w:szCs w:val="24"/>
          <w:lang w:eastAsia="ru-RU"/>
        </w:rPr>
        <w:t xml:space="preserve">- Сведения </w:t>
      </w:r>
      <w:r w:rsidRPr="002C406F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</w:r>
    </w:p>
    <w:bookmarkEnd w:id="2"/>
    <w:p w:rsidR="00441518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</w:t>
      </w:r>
      <w:r w:rsidR="00A45438">
        <w:rPr>
          <w:sz w:val="24"/>
          <w:szCs w:val="24"/>
        </w:rPr>
        <w:t xml:space="preserve">пятой, подписана руководителем </w:t>
      </w:r>
      <w:r w:rsidRPr="00BD4388">
        <w:rPr>
          <w:sz w:val="24"/>
          <w:szCs w:val="24"/>
        </w:rPr>
        <w:t>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2D2DF4" w:rsidRPr="00BD4388" w:rsidRDefault="00441518" w:rsidP="00441518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Во исполнение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 xml:space="preserve">требований </w:t>
      </w:r>
      <w:r w:rsidR="002D2DF4" w:rsidRPr="00BD4388">
        <w:rPr>
          <w:sz w:val="24"/>
          <w:szCs w:val="24"/>
        </w:rPr>
        <w:t>ст</w:t>
      </w:r>
      <w:r w:rsidR="00A45438">
        <w:rPr>
          <w:sz w:val="24"/>
          <w:szCs w:val="24"/>
        </w:rPr>
        <w:t>атьи</w:t>
      </w:r>
      <w:r w:rsidR="002D2DF4" w:rsidRPr="00BD4388">
        <w:rPr>
          <w:sz w:val="24"/>
          <w:szCs w:val="24"/>
        </w:rPr>
        <w:t xml:space="preserve"> 269.2. </w:t>
      </w:r>
      <w:r w:rsidR="00A45438">
        <w:rPr>
          <w:sz w:val="24"/>
          <w:szCs w:val="24"/>
        </w:rPr>
        <w:t>БК РФ комиссией по внутренне</w:t>
      </w:r>
      <w:r w:rsidR="00361911">
        <w:rPr>
          <w:sz w:val="24"/>
          <w:szCs w:val="24"/>
        </w:rPr>
        <w:t>му муниципальному</w:t>
      </w:r>
      <w:r w:rsidR="00A45438">
        <w:rPr>
          <w:sz w:val="24"/>
          <w:szCs w:val="24"/>
        </w:rPr>
        <w:t xml:space="preserve"> финансово</w:t>
      </w:r>
      <w:r w:rsidR="00361911">
        <w:rPr>
          <w:sz w:val="24"/>
          <w:szCs w:val="24"/>
        </w:rPr>
        <w:t>му</w:t>
      </w:r>
      <w:r w:rsidR="00A45438">
        <w:rPr>
          <w:sz w:val="24"/>
          <w:szCs w:val="24"/>
        </w:rPr>
        <w:t xml:space="preserve"> контрол</w:t>
      </w:r>
      <w:r w:rsidR="00361911">
        <w:rPr>
          <w:sz w:val="24"/>
          <w:szCs w:val="24"/>
        </w:rPr>
        <w:t>ю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</w:t>
      </w:r>
      <w:r w:rsidR="002D2DF4" w:rsidRPr="00BD4388">
        <w:rPr>
          <w:sz w:val="24"/>
          <w:szCs w:val="24"/>
        </w:rPr>
        <w:t>дминистраци</w:t>
      </w:r>
      <w:r w:rsidR="00A45438">
        <w:rPr>
          <w:sz w:val="24"/>
          <w:szCs w:val="24"/>
        </w:rPr>
        <w:t>и</w:t>
      </w:r>
      <w:r w:rsidR="004371C9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="00316D2C"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проведена</w:t>
      </w:r>
      <w:r w:rsidR="004371C9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проверк</w:t>
      </w:r>
      <w:r w:rsidR="00F70F5D" w:rsidRPr="00BD4388">
        <w:rPr>
          <w:sz w:val="24"/>
          <w:szCs w:val="24"/>
        </w:rPr>
        <w:t>а</w:t>
      </w:r>
      <w:r w:rsidR="004371C9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годово</w:t>
      </w:r>
      <w:r w:rsidR="00361911">
        <w:rPr>
          <w:sz w:val="24"/>
          <w:szCs w:val="24"/>
        </w:rPr>
        <w:t>й</w:t>
      </w:r>
      <w:r w:rsidR="00A4543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бюджет</w:t>
      </w:r>
      <w:r w:rsidR="00361911">
        <w:rPr>
          <w:sz w:val="24"/>
          <w:szCs w:val="24"/>
        </w:rPr>
        <w:t>ной</w:t>
      </w:r>
      <w:r w:rsidRPr="00BD4388">
        <w:rPr>
          <w:sz w:val="24"/>
          <w:szCs w:val="24"/>
        </w:rPr>
        <w:t xml:space="preserve"> </w:t>
      </w:r>
      <w:r w:rsidR="00361911" w:rsidRPr="00BD4388">
        <w:rPr>
          <w:sz w:val="24"/>
          <w:szCs w:val="24"/>
        </w:rPr>
        <w:t>отчет</w:t>
      </w:r>
      <w:r w:rsidR="00361911">
        <w:rPr>
          <w:sz w:val="24"/>
          <w:szCs w:val="24"/>
        </w:rPr>
        <w:t>ности</w:t>
      </w:r>
      <w:r w:rsidR="00361911" w:rsidRPr="00BD4388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 w:rsidR="00361911">
        <w:rPr>
          <w:sz w:val="24"/>
          <w:szCs w:val="24"/>
        </w:rPr>
        <w:t>сельского поселения</w:t>
      </w:r>
      <w:r w:rsidR="00361911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за 201</w:t>
      </w:r>
      <w:r w:rsidR="00A45438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 xml:space="preserve">, </w:t>
      </w:r>
      <w:r w:rsidR="00F70F5D" w:rsidRPr="00BD4388">
        <w:rPr>
          <w:sz w:val="24"/>
          <w:szCs w:val="24"/>
        </w:rPr>
        <w:t xml:space="preserve">по ее результатам </w:t>
      </w:r>
      <w:r w:rsidR="002D2DF4" w:rsidRPr="00BD4388">
        <w:rPr>
          <w:sz w:val="24"/>
          <w:szCs w:val="24"/>
        </w:rPr>
        <w:t>представлен</w:t>
      </w:r>
      <w:r w:rsidR="00FB2D66">
        <w:rPr>
          <w:sz w:val="24"/>
          <w:szCs w:val="24"/>
        </w:rPr>
        <w:t xml:space="preserve"> </w:t>
      </w:r>
      <w:r w:rsidR="00A45438">
        <w:rPr>
          <w:sz w:val="24"/>
          <w:szCs w:val="24"/>
        </w:rPr>
        <w:t>Акт</w:t>
      </w:r>
      <w:r w:rsidR="00FB2D66">
        <w:rPr>
          <w:sz w:val="24"/>
          <w:szCs w:val="24"/>
        </w:rPr>
        <w:t xml:space="preserve"> </w:t>
      </w:r>
      <w:r w:rsidR="00F70F5D" w:rsidRPr="00BD4388">
        <w:rPr>
          <w:sz w:val="24"/>
          <w:szCs w:val="24"/>
        </w:rPr>
        <w:t xml:space="preserve">от </w:t>
      </w:r>
      <w:r w:rsidR="00361911">
        <w:rPr>
          <w:sz w:val="24"/>
          <w:szCs w:val="24"/>
        </w:rPr>
        <w:t>23</w:t>
      </w:r>
      <w:r w:rsidR="00F70F5D" w:rsidRPr="00BD4388">
        <w:rPr>
          <w:sz w:val="24"/>
          <w:szCs w:val="24"/>
        </w:rPr>
        <w:t>.03.201</w:t>
      </w:r>
      <w:r w:rsidR="007469C6">
        <w:rPr>
          <w:sz w:val="24"/>
          <w:szCs w:val="24"/>
        </w:rPr>
        <w:t>8</w:t>
      </w:r>
      <w:r w:rsidR="00F70F5D" w:rsidRPr="00BD4388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361911">
        <w:rPr>
          <w:sz w:val="24"/>
          <w:szCs w:val="24"/>
        </w:rPr>
        <w:t>1</w:t>
      </w:r>
      <w:r w:rsidR="00FB2D66">
        <w:rPr>
          <w:sz w:val="24"/>
          <w:szCs w:val="24"/>
        </w:rPr>
        <w:t xml:space="preserve"> </w:t>
      </w:r>
      <w:r w:rsidR="002D2DF4" w:rsidRPr="00BD4388">
        <w:rPr>
          <w:sz w:val="24"/>
          <w:szCs w:val="24"/>
        </w:rPr>
        <w:t xml:space="preserve">о достоверности </w:t>
      </w:r>
      <w:r w:rsidR="00F70F5D" w:rsidRPr="00BD4388">
        <w:rPr>
          <w:sz w:val="24"/>
          <w:szCs w:val="24"/>
        </w:rPr>
        <w:t xml:space="preserve">годовой </w:t>
      </w:r>
      <w:r w:rsidR="002D2DF4" w:rsidRPr="00BD4388">
        <w:rPr>
          <w:sz w:val="24"/>
          <w:szCs w:val="24"/>
        </w:rPr>
        <w:t>бюджетной отчетности</w:t>
      </w:r>
      <w:r w:rsidR="00F70F5D" w:rsidRPr="00BD4388">
        <w:rPr>
          <w:sz w:val="24"/>
          <w:szCs w:val="24"/>
        </w:rPr>
        <w:t xml:space="preserve"> за 201</w:t>
      </w:r>
      <w:r w:rsidR="00794EE7">
        <w:rPr>
          <w:sz w:val="24"/>
          <w:szCs w:val="24"/>
        </w:rPr>
        <w:t>7</w:t>
      </w:r>
      <w:r w:rsidR="00F70F5D" w:rsidRPr="00BD4388">
        <w:rPr>
          <w:sz w:val="24"/>
          <w:szCs w:val="24"/>
        </w:rPr>
        <w:t xml:space="preserve"> год</w:t>
      </w:r>
      <w:r w:rsidR="002D2DF4" w:rsidRPr="00BD4388">
        <w:rPr>
          <w:sz w:val="24"/>
          <w:szCs w:val="24"/>
        </w:rPr>
        <w:t>.</w:t>
      </w:r>
    </w:p>
    <w:p w:rsid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b/>
          <w:sz w:val="24"/>
          <w:szCs w:val="24"/>
        </w:rPr>
      </w:pPr>
    </w:p>
    <w:p w:rsidR="00496514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324D0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  <w:r>
        <w:rPr>
          <w:sz w:val="24"/>
          <w:szCs w:val="24"/>
        </w:rPr>
        <w:t>.</w:t>
      </w:r>
    </w:p>
    <w:p w:rsidR="002324D0" w:rsidRPr="002324D0" w:rsidRDefault="002324D0" w:rsidP="002324D0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</w:p>
    <w:p w:rsidR="00213CB3" w:rsidRPr="00BD4388" w:rsidRDefault="002324D0" w:rsidP="00213CB3">
      <w:pPr>
        <w:shd w:val="clear" w:color="auto" w:fill="FFFFFF"/>
        <w:tabs>
          <w:tab w:val="left" w:pos="9923"/>
        </w:tabs>
        <w:autoSpaceDE w:val="0"/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части установления полноты годовой бюджетной отчетности администрации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МО за 2017 год и ее соответствия требованиям нормативных правовых актов по составу, структуре и заполнению (содержанию) требованиям БК РФ, Инструкции 191н, Указаниям 65н</w:t>
      </w:r>
      <w:r w:rsidR="00011802">
        <w:rPr>
          <w:sz w:val="24"/>
          <w:szCs w:val="24"/>
        </w:rPr>
        <w:t xml:space="preserve"> </w:t>
      </w:r>
      <w:r w:rsidR="005A54E3" w:rsidRPr="00BD4388">
        <w:rPr>
          <w:sz w:val="24"/>
          <w:szCs w:val="24"/>
        </w:rPr>
        <w:t>установлено</w:t>
      </w:r>
      <w:r w:rsidR="00213CB3" w:rsidRPr="00BD4388">
        <w:rPr>
          <w:sz w:val="24"/>
          <w:szCs w:val="24"/>
        </w:rPr>
        <w:t xml:space="preserve"> следующее</w:t>
      </w:r>
      <w:r>
        <w:rPr>
          <w:sz w:val="24"/>
          <w:szCs w:val="24"/>
        </w:rPr>
        <w:t>:</w:t>
      </w:r>
    </w:p>
    <w:p w:rsidR="0069055F" w:rsidRDefault="00C14761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 w:rsidRPr="00A6229A">
        <w:rPr>
          <w:color w:val="000000"/>
          <w:spacing w:val="1"/>
          <w:sz w:val="24"/>
          <w:szCs w:val="24"/>
          <w:u w:val="single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</w:t>
      </w:r>
      <w:r w:rsidR="008637C7">
        <w:rPr>
          <w:color w:val="000000"/>
          <w:spacing w:val="1"/>
          <w:sz w:val="24"/>
          <w:szCs w:val="24"/>
          <w:u w:val="single"/>
        </w:rPr>
        <w:t xml:space="preserve"> (далее – Баланс </w:t>
      </w:r>
      <w:r w:rsidR="004D4754" w:rsidRPr="004D4754">
        <w:rPr>
          <w:sz w:val="24"/>
          <w:szCs w:val="24"/>
          <w:u w:val="single"/>
        </w:rPr>
        <w:t xml:space="preserve">исполнения бюджета </w:t>
      </w:r>
      <w:r w:rsidR="008637C7">
        <w:rPr>
          <w:color w:val="000000"/>
          <w:spacing w:val="1"/>
          <w:sz w:val="24"/>
          <w:szCs w:val="24"/>
          <w:u w:val="single"/>
        </w:rPr>
        <w:t>ф. 0503320)</w:t>
      </w:r>
      <w:r w:rsidR="0069055F">
        <w:rPr>
          <w:color w:val="000000"/>
          <w:spacing w:val="1"/>
          <w:sz w:val="24"/>
          <w:szCs w:val="24"/>
          <w:u w:val="single"/>
        </w:rPr>
        <w:t>.</w:t>
      </w:r>
    </w:p>
    <w:p w:rsidR="00C14761" w:rsidRPr="00BD4388" w:rsidRDefault="008637C7" w:rsidP="00C1476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</w:t>
      </w:r>
      <w:r w:rsidRPr="00BD4388">
        <w:rPr>
          <w:color w:val="000000"/>
          <w:spacing w:val="1"/>
          <w:sz w:val="24"/>
          <w:szCs w:val="24"/>
        </w:rPr>
        <w:t xml:space="preserve">нализ </w:t>
      </w:r>
      <w:r w:rsidR="0069055F">
        <w:rPr>
          <w:color w:val="000000"/>
          <w:spacing w:val="1"/>
          <w:sz w:val="24"/>
          <w:szCs w:val="24"/>
        </w:rPr>
        <w:t>показал, что</w:t>
      </w:r>
      <w:r w:rsidR="004371C9">
        <w:rPr>
          <w:color w:val="000000"/>
          <w:spacing w:val="1"/>
          <w:sz w:val="24"/>
          <w:szCs w:val="24"/>
        </w:rPr>
        <w:t xml:space="preserve"> </w:t>
      </w:r>
      <w:r w:rsidR="0069055F" w:rsidRPr="0069055F">
        <w:rPr>
          <w:color w:val="000000"/>
          <w:spacing w:val="1"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="0069055F" w:rsidRPr="0069055F">
        <w:rPr>
          <w:color w:val="000000"/>
          <w:spacing w:val="1"/>
          <w:sz w:val="24"/>
          <w:szCs w:val="24"/>
        </w:rPr>
        <w:t>ф. 0503320</w:t>
      </w:r>
      <w:r w:rsidR="0069055F">
        <w:rPr>
          <w:color w:val="000000"/>
          <w:spacing w:val="1"/>
          <w:sz w:val="24"/>
          <w:szCs w:val="24"/>
        </w:rPr>
        <w:t xml:space="preserve"> сформирован в соответствии с пунктами 183-190 Инструкции 191н</w:t>
      </w:r>
      <w:r w:rsidR="00A6229A">
        <w:rPr>
          <w:color w:val="000000"/>
          <w:spacing w:val="1"/>
          <w:sz w:val="24"/>
          <w:szCs w:val="24"/>
        </w:rPr>
        <w:t>: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iCs/>
          <w:sz w:val="24"/>
          <w:szCs w:val="24"/>
        </w:rPr>
        <w:t xml:space="preserve">Баланс </w:t>
      </w:r>
      <w:r w:rsidR="004D4754" w:rsidRPr="004D4754">
        <w:rPr>
          <w:sz w:val="24"/>
          <w:szCs w:val="24"/>
        </w:rPr>
        <w:t xml:space="preserve">исполнения бюджета </w:t>
      </w:r>
      <w:r w:rsidRPr="004D4754">
        <w:rPr>
          <w:iCs/>
          <w:sz w:val="24"/>
          <w:szCs w:val="24"/>
        </w:rPr>
        <w:t>(ф. 0503320)</w:t>
      </w:r>
      <w:r w:rsidRPr="004D4754">
        <w:rPr>
          <w:sz w:val="24"/>
          <w:szCs w:val="24"/>
        </w:rPr>
        <w:t xml:space="preserve"> на начало года составлял </w:t>
      </w:r>
      <w:r w:rsidR="00D77D51">
        <w:rPr>
          <w:sz w:val="24"/>
          <w:szCs w:val="24"/>
        </w:rPr>
        <w:t>3598,1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– </w:t>
      </w:r>
      <w:r w:rsidR="00D77D51">
        <w:rPr>
          <w:sz w:val="24"/>
          <w:szCs w:val="24"/>
        </w:rPr>
        <w:t>4096,9</w:t>
      </w:r>
      <w:r w:rsidRPr="004D4754">
        <w:rPr>
          <w:sz w:val="24"/>
          <w:szCs w:val="24"/>
        </w:rPr>
        <w:t xml:space="preserve"> тыс.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4D4754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Стоимость нефинансовых активов (основных средств, земельных участков и материальных запасов, раздел 1</w:t>
      </w:r>
      <w:r w:rsidR="009D19E6" w:rsidRPr="003D43E6">
        <w:rPr>
          <w:bCs/>
          <w:sz w:val="24"/>
          <w:szCs w:val="24"/>
        </w:rPr>
        <w:t xml:space="preserve"> Баланса ф. 0503320</w:t>
      </w:r>
      <w:r w:rsidRPr="003D43E6">
        <w:rPr>
          <w:bCs/>
          <w:sz w:val="24"/>
          <w:szCs w:val="24"/>
        </w:rPr>
        <w:t>)</w:t>
      </w:r>
      <w:r w:rsidR="003C2883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на начало 201</w:t>
      </w:r>
      <w:r w:rsidR="004D4754" w:rsidRPr="004D4754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составляла </w:t>
      </w:r>
      <w:r w:rsidR="00AE2011">
        <w:rPr>
          <w:sz w:val="24"/>
          <w:szCs w:val="24"/>
        </w:rPr>
        <w:t>3199,0</w:t>
      </w:r>
      <w:r w:rsidRPr="004D4754">
        <w:rPr>
          <w:sz w:val="24"/>
          <w:szCs w:val="24"/>
        </w:rPr>
        <w:t xml:space="preserve"> тыс.  руб</w:t>
      </w:r>
      <w:r w:rsidR="004D4754" w:rsidRPr="004D4754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на конец года уменьшилась на </w:t>
      </w:r>
      <w:r w:rsidR="00AE2011">
        <w:rPr>
          <w:sz w:val="24"/>
          <w:szCs w:val="24"/>
        </w:rPr>
        <w:t>111,0</w:t>
      </w:r>
      <w:r w:rsidRPr="004D4754">
        <w:rPr>
          <w:sz w:val="24"/>
          <w:szCs w:val="24"/>
        </w:rPr>
        <w:t xml:space="preserve"> тыс.  </w:t>
      </w:r>
      <w:r w:rsidR="004D4754" w:rsidRPr="004D4754">
        <w:rPr>
          <w:sz w:val="24"/>
          <w:szCs w:val="24"/>
        </w:rPr>
        <w:t>рублей</w:t>
      </w:r>
      <w:r w:rsidRPr="004D4754">
        <w:rPr>
          <w:sz w:val="24"/>
          <w:szCs w:val="24"/>
        </w:rPr>
        <w:t xml:space="preserve"> и составила </w:t>
      </w:r>
      <w:r w:rsidR="00AE2011">
        <w:rPr>
          <w:sz w:val="24"/>
          <w:szCs w:val="24"/>
        </w:rPr>
        <w:t>3088,0</w:t>
      </w:r>
      <w:r w:rsidRPr="004D4754">
        <w:rPr>
          <w:sz w:val="24"/>
          <w:szCs w:val="24"/>
        </w:rPr>
        <w:t xml:space="preserve"> тыс. руб.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«Сведения о движении нефинансовых активов</w:t>
      </w:r>
      <w:r w:rsidR="004D4754" w:rsidRPr="004D4754">
        <w:rPr>
          <w:sz w:val="24"/>
          <w:szCs w:val="24"/>
          <w:lang w:eastAsia="ru-RU"/>
        </w:rPr>
        <w:t xml:space="preserve"> консолидированного бюджета</w:t>
      </w:r>
      <w:r w:rsidRPr="004D4754">
        <w:rPr>
          <w:sz w:val="24"/>
          <w:szCs w:val="24"/>
        </w:rPr>
        <w:t xml:space="preserve">» </w:t>
      </w:r>
      <w:r w:rsidR="004D4754" w:rsidRPr="004D4754">
        <w:rPr>
          <w:sz w:val="24"/>
          <w:szCs w:val="24"/>
        </w:rPr>
        <w:t xml:space="preserve">(ф. </w:t>
      </w:r>
      <w:r w:rsidR="008D339F">
        <w:rPr>
          <w:sz w:val="24"/>
          <w:szCs w:val="24"/>
        </w:rPr>
        <w:t>0</w:t>
      </w:r>
      <w:r w:rsidR="004D4754" w:rsidRPr="004D4754">
        <w:rPr>
          <w:sz w:val="24"/>
          <w:szCs w:val="24"/>
        </w:rPr>
        <w:t xml:space="preserve">503368) </w:t>
      </w:r>
      <w:r w:rsidRPr="004D4754">
        <w:rPr>
          <w:sz w:val="24"/>
          <w:szCs w:val="24"/>
        </w:rPr>
        <w:t>за отчетный период содерж</w:t>
      </w:r>
      <w:r w:rsidR="003F750E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</w:t>
      </w:r>
      <w:r w:rsidR="004D4754">
        <w:rPr>
          <w:sz w:val="24"/>
          <w:szCs w:val="24"/>
        </w:rPr>
        <w:t>(</w:t>
      </w:r>
      <w:r w:rsidRPr="004D4754">
        <w:rPr>
          <w:sz w:val="24"/>
          <w:szCs w:val="24"/>
        </w:rPr>
        <w:t>ф.0503320</w:t>
      </w:r>
      <w:r w:rsidR="004D4754">
        <w:rPr>
          <w:sz w:val="24"/>
          <w:szCs w:val="24"/>
        </w:rPr>
        <w:t>)</w:t>
      </w:r>
      <w:r w:rsidRPr="004D4754">
        <w:rPr>
          <w:sz w:val="24"/>
          <w:szCs w:val="24"/>
        </w:rPr>
        <w:t xml:space="preserve">. Поступило основных средств на сумму </w:t>
      </w:r>
      <w:r w:rsidR="00AE2011">
        <w:rPr>
          <w:sz w:val="24"/>
          <w:szCs w:val="24"/>
        </w:rPr>
        <w:t>170,0</w:t>
      </w:r>
      <w:r w:rsidRPr="004D4754">
        <w:rPr>
          <w:sz w:val="24"/>
          <w:szCs w:val="24"/>
        </w:rPr>
        <w:t xml:space="preserve"> тыс. руб</w:t>
      </w:r>
      <w:r w:rsidR="00A23B4E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, </w:t>
      </w:r>
      <w:r w:rsidR="00A23B4E">
        <w:rPr>
          <w:sz w:val="24"/>
          <w:szCs w:val="24"/>
        </w:rPr>
        <w:t>вы</w:t>
      </w:r>
      <w:r w:rsidRPr="004D4754">
        <w:rPr>
          <w:sz w:val="24"/>
          <w:szCs w:val="24"/>
        </w:rPr>
        <w:t xml:space="preserve">было основных средств на сумму  </w:t>
      </w:r>
      <w:r w:rsidR="00AE2011">
        <w:rPr>
          <w:sz w:val="24"/>
          <w:szCs w:val="24"/>
        </w:rPr>
        <w:t>5,0</w:t>
      </w:r>
      <w:r w:rsidRPr="004D4754">
        <w:rPr>
          <w:sz w:val="24"/>
          <w:szCs w:val="24"/>
        </w:rPr>
        <w:t xml:space="preserve"> тыс. руб., начислено амортизации – </w:t>
      </w:r>
      <w:r w:rsidR="00AE2011">
        <w:rPr>
          <w:sz w:val="24"/>
          <w:szCs w:val="24"/>
        </w:rPr>
        <w:t>193,1</w:t>
      </w:r>
      <w:r w:rsidRPr="004D4754">
        <w:rPr>
          <w:sz w:val="24"/>
          <w:szCs w:val="24"/>
        </w:rPr>
        <w:t xml:space="preserve"> тыс. руб</w:t>
      </w:r>
      <w:r w:rsidR="008669E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Материальных запасов поступило на сумму </w:t>
      </w:r>
      <w:r w:rsidR="00AE2011">
        <w:rPr>
          <w:sz w:val="24"/>
          <w:szCs w:val="24"/>
        </w:rPr>
        <w:t>276,2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 и выбыло на сумму </w:t>
      </w:r>
      <w:r w:rsidR="00AE2011">
        <w:rPr>
          <w:sz w:val="24"/>
          <w:szCs w:val="24"/>
        </w:rPr>
        <w:t xml:space="preserve">359,1 </w:t>
      </w:r>
      <w:r w:rsidRPr="004D4754">
        <w:rPr>
          <w:sz w:val="24"/>
          <w:szCs w:val="24"/>
        </w:rPr>
        <w:t>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Стоимость земельных участков за отчетный период </w:t>
      </w:r>
      <w:r w:rsidR="004D2F07">
        <w:rPr>
          <w:sz w:val="24"/>
          <w:szCs w:val="24"/>
        </w:rPr>
        <w:t xml:space="preserve">не изменилась </w:t>
      </w:r>
      <w:r w:rsidRPr="004D4754">
        <w:rPr>
          <w:sz w:val="24"/>
          <w:szCs w:val="24"/>
        </w:rPr>
        <w:t xml:space="preserve">и составляет </w:t>
      </w:r>
      <w:r w:rsidR="00AE2011">
        <w:rPr>
          <w:sz w:val="24"/>
          <w:szCs w:val="24"/>
        </w:rPr>
        <w:t>2747,2</w:t>
      </w:r>
      <w:r w:rsidRPr="004D4754">
        <w:rPr>
          <w:sz w:val="24"/>
          <w:szCs w:val="24"/>
        </w:rPr>
        <w:t xml:space="preserve"> тыс. руб</w:t>
      </w:r>
      <w:r w:rsidR="004D2F07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001A8B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Стоимость финансовых активов (раздел II </w:t>
      </w:r>
      <w:r w:rsidR="009D19E6" w:rsidRPr="003D43E6">
        <w:rPr>
          <w:bCs/>
          <w:sz w:val="24"/>
          <w:szCs w:val="24"/>
        </w:rPr>
        <w:t>Баланса ф. 0503320</w:t>
      </w:r>
      <w:r w:rsidRPr="003D43E6">
        <w:rPr>
          <w:bCs/>
          <w:sz w:val="24"/>
          <w:szCs w:val="24"/>
        </w:rPr>
        <w:t xml:space="preserve">) </w:t>
      </w:r>
      <w:r w:rsidRPr="004D4754">
        <w:rPr>
          <w:sz w:val="24"/>
          <w:szCs w:val="24"/>
        </w:rPr>
        <w:t>на  начало 201</w:t>
      </w:r>
      <w:r w:rsidR="005248DA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составила </w:t>
      </w:r>
      <w:r w:rsidR="00876D59">
        <w:rPr>
          <w:sz w:val="24"/>
          <w:szCs w:val="24"/>
        </w:rPr>
        <w:t>399,2</w:t>
      </w:r>
      <w:r w:rsidR="009A6222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тыс. </w:t>
      </w:r>
      <w:r w:rsidRPr="004D4754">
        <w:rPr>
          <w:sz w:val="24"/>
          <w:szCs w:val="24"/>
        </w:rPr>
        <w:t xml:space="preserve">руб., из них средства единого счета бюджета </w:t>
      </w:r>
      <w:r w:rsidR="00047D41">
        <w:rPr>
          <w:sz w:val="24"/>
          <w:szCs w:val="24"/>
        </w:rPr>
        <w:t xml:space="preserve">в органе Федерального казначейства </w:t>
      </w:r>
      <w:r w:rsidR="00D038CC">
        <w:rPr>
          <w:sz w:val="24"/>
          <w:szCs w:val="24"/>
        </w:rPr>
        <w:t>224,7</w:t>
      </w:r>
      <w:r w:rsidRPr="004D4754">
        <w:rPr>
          <w:sz w:val="24"/>
          <w:szCs w:val="24"/>
        </w:rPr>
        <w:t xml:space="preserve"> тыс. руб. и </w:t>
      </w:r>
      <w:r w:rsidR="00001A8B">
        <w:rPr>
          <w:sz w:val="24"/>
          <w:szCs w:val="24"/>
        </w:rPr>
        <w:t xml:space="preserve">дебиторская задолженность </w:t>
      </w:r>
      <w:r w:rsidR="00696AB2">
        <w:rPr>
          <w:sz w:val="24"/>
          <w:szCs w:val="24"/>
        </w:rPr>
        <w:t xml:space="preserve">в сумме </w:t>
      </w:r>
      <w:r w:rsidR="00F92B97">
        <w:rPr>
          <w:sz w:val="24"/>
          <w:szCs w:val="24"/>
        </w:rPr>
        <w:t>1</w:t>
      </w:r>
      <w:r w:rsidR="00D038CC">
        <w:rPr>
          <w:sz w:val="24"/>
          <w:szCs w:val="24"/>
        </w:rPr>
        <w:t>7</w:t>
      </w:r>
      <w:r w:rsidR="00F92B97">
        <w:rPr>
          <w:sz w:val="24"/>
          <w:szCs w:val="24"/>
        </w:rPr>
        <w:t>4,4</w:t>
      </w:r>
      <w:r w:rsidR="00696AB2">
        <w:rPr>
          <w:sz w:val="24"/>
          <w:szCs w:val="24"/>
        </w:rPr>
        <w:t xml:space="preserve"> тыс. руб., в том числе задолженность </w:t>
      </w:r>
      <w:r w:rsidR="00001A8B">
        <w:rPr>
          <w:sz w:val="24"/>
          <w:szCs w:val="24"/>
        </w:rPr>
        <w:t>в виде расчетов по доходам</w:t>
      </w:r>
      <w:r w:rsidRPr="004D4754">
        <w:rPr>
          <w:sz w:val="24"/>
          <w:szCs w:val="24"/>
        </w:rPr>
        <w:t xml:space="preserve"> в сумме </w:t>
      </w:r>
      <w:r w:rsidR="00D038CC">
        <w:rPr>
          <w:sz w:val="24"/>
          <w:szCs w:val="24"/>
        </w:rPr>
        <w:t>157,9</w:t>
      </w:r>
      <w:r w:rsidRPr="004D4754">
        <w:rPr>
          <w:sz w:val="24"/>
          <w:szCs w:val="24"/>
        </w:rPr>
        <w:t xml:space="preserve"> тыс. руб.</w:t>
      </w:r>
      <w:r w:rsidR="00001A8B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01A8B">
        <w:rPr>
          <w:sz w:val="24"/>
          <w:szCs w:val="24"/>
        </w:rPr>
        <w:t xml:space="preserve">расчетов по выданным авансам в сумме </w:t>
      </w:r>
      <w:r w:rsidR="00D038CC">
        <w:rPr>
          <w:sz w:val="24"/>
          <w:szCs w:val="24"/>
        </w:rPr>
        <w:t>8,8</w:t>
      </w:r>
      <w:r w:rsidR="00001A8B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="00F92B97">
        <w:rPr>
          <w:sz w:val="24"/>
          <w:szCs w:val="24"/>
        </w:rPr>
        <w:t>, расчетам по платежам в бюджеты в сумме 7,7 тыс. рублей</w:t>
      </w:r>
      <w:r w:rsidR="00001A8B">
        <w:rPr>
          <w:sz w:val="24"/>
          <w:szCs w:val="24"/>
        </w:rPr>
        <w:t xml:space="preserve">. </w:t>
      </w:r>
    </w:p>
    <w:p w:rsidR="00F57A9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На конец года стоимость финансовых активов увеличилась на </w:t>
      </w:r>
      <w:r w:rsidR="00920474">
        <w:rPr>
          <w:sz w:val="24"/>
          <w:szCs w:val="24"/>
        </w:rPr>
        <w:t>609,7</w:t>
      </w:r>
      <w:r w:rsidRPr="004D4754">
        <w:rPr>
          <w:sz w:val="24"/>
          <w:szCs w:val="24"/>
        </w:rPr>
        <w:t xml:space="preserve"> тыс. руб. и составила </w:t>
      </w:r>
      <w:r w:rsidR="00920474">
        <w:rPr>
          <w:sz w:val="24"/>
          <w:szCs w:val="24"/>
        </w:rPr>
        <w:t>1008,9</w:t>
      </w:r>
      <w:r w:rsidRPr="004D4754">
        <w:rPr>
          <w:sz w:val="24"/>
          <w:szCs w:val="24"/>
        </w:rPr>
        <w:t xml:space="preserve"> тыс. руб.</w:t>
      </w:r>
      <w:r w:rsidR="009D19E6">
        <w:rPr>
          <w:sz w:val="24"/>
          <w:szCs w:val="24"/>
        </w:rPr>
        <w:t xml:space="preserve"> -</w:t>
      </w:r>
      <w:r w:rsidR="004371C9">
        <w:rPr>
          <w:sz w:val="24"/>
          <w:szCs w:val="24"/>
        </w:rPr>
        <w:t xml:space="preserve"> </w:t>
      </w:r>
      <w:r w:rsidR="00001A8B" w:rsidRPr="004D4754">
        <w:rPr>
          <w:sz w:val="24"/>
          <w:szCs w:val="24"/>
        </w:rPr>
        <w:t>за счет увеличения остатков средств на счете бюджета</w:t>
      </w:r>
      <w:r w:rsidR="00047D41">
        <w:rPr>
          <w:sz w:val="24"/>
          <w:szCs w:val="24"/>
        </w:rPr>
        <w:t xml:space="preserve"> на</w:t>
      </w:r>
      <w:r w:rsidR="003C2883">
        <w:rPr>
          <w:sz w:val="24"/>
          <w:szCs w:val="24"/>
        </w:rPr>
        <w:t xml:space="preserve"> </w:t>
      </w:r>
      <w:r w:rsidR="00920474">
        <w:rPr>
          <w:sz w:val="24"/>
          <w:szCs w:val="24"/>
        </w:rPr>
        <w:t>400,7</w:t>
      </w:r>
      <w:r w:rsidRPr="004D4754">
        <w:rPr>
          <w:sz w:val="24"/>
          <w:szCs w:val="24"/>
        </w:rPr>
        <w:t xml:space="preserve"> тыс. руб.</w:t>
      </w:r>
      <w:r w:rsidR="00047D41">
        <w:rPr>
          <w:sz w:val="24"/>
          <w:szCs w:val="24"/>
        </w:rPr>
        <w:t>,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увеличения дебиторской задолженности </w:t>
      </w:r>
      <w:r w:rsidR="001244D5">
        <w:rPr>
          <w:sz w:val="24"/>
          <w:szCs w:val="24"/>
        </w:rPr>
        <w:t xml:space="preserve">на </w:t>
      </w:r>
      <w:r w:rsidR="00920474">
        <w:rPr>
          <w:sz w:val="24"/>
          <w:szCs w:val="24"/>
        </w:rPr>
        <w:t>209,1</w:t>
      </w:r>
      <w:r w:rsidR="001244D5">
        <w:rPr>
          <w:sz w:val="24"/>
          <w:szCs w:val="24"/>
        </w:rPr>
        <w:t xml:space="preserve"> тыс. рублей, в том числе </w:t>
      </w:r>
      <w:r w:rsidR="009D7B6F">
        <w:rPr>
          <w:sz w:val="24"/>
          <w:szCs w:val="24"/>
        </w:rPr>
        <w:t xml:space="preserve">увеличения </w:t>
      </w:r>
      <w:r w:rsidR="001244D5">
        <w:rPr>
          <w:sz w:val="24"/>
          <w:szCs w:val="24"/>
        </w:rPr>
        <w:t xml:space="preserve">задолженности </w:t>
      </w:r>
      <w:r w:rsidR="00047D41">
        <w:rPr>
          <w:sz w:val="24"/>
          <w:szCs w:val="24"/>
        </w:rPr>
        <w:t>по расчетам по доходам</w:t>
      </w:r>
      <w:r w:rsidR="00FB2D66">
        <w:rPr>
          <w:sz w:val="24"/>
          <w:szCs w:val="24"/>
        </w:rPr>
        <w:t xml:space="preserve"> </w:t>
      </w:r>
      <w:r w:rsidR="00047D41">
        <w:rPr>
          <w:sz w:val="24"/>
          <w:szCs w:val="24"/>
        </w:rPr>
        <w:t xml:space="preserve">на </w:t>
      </w:r>
      <w:r w:rsidR="00920474">
        <w:rPr>
          <w:sz w:val="24"/>
          <w:szCs w:val="24"/>
        </w:rPr>
        <w:t>152,9</w:t>
      </w:r>
      <w:r w:rsidR="00047D41" w:rsidRPr="004D4754">
        <w:rPr>
          <w:sz w:val="24"/>
          <w:szCs w:val="24"/>
        </w:rPr>
        <w:t xml:space="preserve"> тыс. руб.</w:t>
      </w:r>
      <w:r w:rsidR="00146C87">
        <w:rPr>
          <w:sz w:val="24"/>
          <w:szCs w:val="24"/>
        </w:rPr>
        <w:t xml:space="preserve"> и по платежам в бюджеты на </w:t>
      </w:r>
      <w:r w:rsidR="00920474">
        <w:rPr>
          <w:sz w:val="24"/>
          <w:szCs w:val="24"/>
        </w:rPr>
        <w:t>65,0 тыс. руб</w:t>
      </w:r>
      <w:r w:rsidR="009D7B6F">
        <w:rPr>
          <w:sz w:val="24"/>
          <w:szCs w:val="24"/>
        </w:rPr>
        <w:t>., уменьшения задолженности по расчетам по выданным авансам в сумме 8,8 тыс. рублей</w:t>
      </w:r>
      <w:r w:rsidR="00047D41">
        <w:rPr>
          <w:sz w:val="24"/>
          <w:szCs w:val="24"/>
        </w:rPr>
        <w:t xml:space="preserve">. </w:t>
      </w:r>
    </w:p>
    <w:p w:rsidR="006D381E" w:rsidRPr="00D4494E" w:rsidRDefault="003C2883" w:rsidP="006D381E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Остаток средств на едином бюджетном счете после завершения операций по принятым бюджетным обязательствам по состоянию на 01.01.2018 года сложился в сумме </w:t>
      </w:r>
      <w:r w:rsidR="0034048D">
        <w:rPr>
          <w:sz w:val="24"/>
          <w:szCs w:val="24"/>
        </w:rPr>
        <w:t>625382,58</w:t>
      </w:r>
      <w:r>
        <w:rPr>
          <w:sz w:val="24"/>
          <w:szCs w:val="24"/>
        </w:rPr>
        <w:t xml:space="preserve"> рублей, что подтверждается данными Баланса исполнения бюджета (ф. 0503320) </w:t>
      </w:r>
      <w:r w:rsidR="006D381E">
        <w:rPr>
          <w:sz w:val="24"/>
          <w:szCs w:val="24"/>
        </w:rPr>
        <w:t xml:space="preserve">и </w:t>
      </w:r>
      <w:r w:rsidR="006D381E" w:rsidRPr="005C440B">
        <w:rPr>
          <w:sz w:val="24"/>
          <w:szCs w:val="24"/>
        </w:rPr>
        <w:t>соответствует показател</w:t>
      </w:r>
      <w:r w:rsidR="006D381E">
        <w:rPr>
          <w:sz w:val="24"/>
          <w:szCs w:val="24"/>
        </w:rPr>
        <w:t>ю остатка средств в Справке о свободном остатке средств бюджета</w:t>
      </w:r>
      <w:r w:rsidR="0034048D">
        <w:rPr>
          <w:sz w:val="24"/>
          <w:szCs w:val="24"/>
        </w:rPr>
        <w:t xml:space="preserve"> Дальне-Закорского сельского поселения</w:t>
      </w:r>
      <w:r w:rsidR="00F42A04">
        <w:rPr>
          <w:sz w:val="24"/>
          <w:szCs w:val="24"/>
        </w:rPr>
        <w:t xml:space="preserve"> (</w:t>
      </w:r>
      <w:r w:rsidR="006D381E" w:rsidRPr="005C440B">
        <w:rPr>
          <w:sz w:val="24"/>
          <w:szCs w:val="24"/>
        </w:rPr>
        <w:t xml:space="preserve">ф. </w:t>
      </w:r>
      <w:r w:rsidR="006D381E">
        <w:rPr>
          <w:sz w:val="24"/>
          <w:szCs w:val="24"/>
        </w:rPr>
        <w:t>0531859</w:t>
      </w:r>
      <w:r w:rsidR="00F42A04">
        <w:rPr>
          <w:sz w:val="24"/>
          <w:szCs w:val="24"/>
        </w:rPr>
        <w:t>)</w:t>
      </w:r>
      <w:r w:rsidR="00303665">
        <w:rPr>
          <w:sz w:val="24"/>
          <w:szCs w:val="24"/>
        </w:rPr>
        <w:t xml:space="preserve"> за 30.12.2017г.</w:t>
      </w:r>
      <w:r w:rsidR="006D381E" w:rsidRPr="005C440B">
        <w:rPr>
          <w:sz w:val="24"/>
          <w:szCs w:val="24"/>
        </w:rPr>
        <w:t>, предоставленно</w:t>
      </w:r>
      <w:r w:rsidR="006D381E">
        <w:rPr>
          <w:sz w:val="24"/>
          <w:szCs w:val="24"/>
        </w:rPr>
        <w:t>й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 xml:space="preserve">по запросу КСК района </w:t>
      </w:r>
      <w:r w:rsidR="006D381E" w:rsidRPr="005C440B">
        <w:rPr>
          <w:sz w:val="24"/>
          <w:szCs w:val="24"/>
        </w:rPr>
        <w:t xml:space="preserve">Управлением Федерального казначейства по </w:t>
      </w:r>
      <w:r w:rsidR="006D381E">
        <w:rPr>
          <w:sz w:val="24"/>
          <w:szCs w:val="24"/>
        </w:rPr>
        <w:t>Иркутской области</w:t>
      </w:r>
      <w:r w:rsidR="006D381E" w:rsidRPr="005C440B">
        <w:rPr>
          <w:sz w:val="24"/>
          <w:szCs w:val="24"/>
        </w:rPr>
        <w:t xml:space="preserve"> </w:t>
      </w:r>
      <w:r w:rsidR="006D381E"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C2883" w:rsidRDefault="003C2883" w:rsidP="0069055F">
      <w:pPr>
        <w:ind w:firstLine="567"/>
        <w:jc w:val="both"/>
        <w:rPr>
          <w:sz w:val="24"/>
          <w:szCs w:val="24"/>
        </w:rPr>
      </w:pPr>
    </w:p>
    <w:p w:rsidR="001419E5" w:rsidRDefault="001419E5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 xml:space="preserve">Сведения о </w:t>
      </w:r>
      <w:r>
        <w:rPr>
          <w:color w:val="000000"/>
          <w:sz w:val="24"/>
          <w:szCs w:val="24"/>
        </w:rPr>
        <w:t>дебиторской</w:t>
      </w:r>
      <w:r w:rsidRPr="004D4754">
        <w:rPr>
          <w:color w:val="000000"/>
          <w:sz w:val="24"/>
          <w:szCs w:val="24"/>
        </w:rPr>
        <w:t xml:space="preserve"> задолженности по состоянию на 01.01.201</w:t>
      </w:r>
      <w:r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696AB2">
        <w:rPr>
          <w:color w:val="000000"/>
          <w:sz w:val="24"/>
          <w:szCs w:val="24"/>
        </w:rPr>
        <w:t xml:space="preserve"> (в тыс. руб.)</w:t>
      </w:r>
      <w:r w:rsidR="00E84172">
        <w:rPr>
          <w:color w:val="000000"/>
          <w:sz w:val="24"/>
          <w:szCs w:val="24"/>
        </w:rPr>
        <w:t>:</w:t>
      </w:r>
    </w:p>
    <w:p w:rsidR="00206D3E" w:rsidRDefault="00206D3E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3969"/>
        <w:gridCol w:w="1276"/>
        <w:gridCol w:w="1276"/>
        <w:gridCol w:w="1134"/>
        <w:gridCol w:w="992"/>
        <w:gridCol w:w="992"/>
      </w:tblGrid>
      <w:tr w:rsidR="00E84172" w:rsidRPr="003D43E6" w:rsidTr="00E84172">
        <w:trPr>
          <w:trHeight w:val="458"/>
        </w:trPr>
        <w:tc>
          <w:tcPr>
            <w:tcW w:w="3969" w:type="dxa"/>
            <w:vAlign w:val="center"/>
          </w:tcPr>
          <w:p w:rsidR="00206D3E" w:rsidRPr="003D43E6" w:rsidRDefault="00206D3E" w:rsidP="00591A8F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</w:t>
            </w:r>
            <w:r w:rsidR="00011802">
              <w:rPr>
                <w:bCs/>
                <w:color w:val="000000"/>
                <w:sz w:val="16"/>
                <w:szCs w:val="16"/>
              </w:rPr>
              <w:t>7</w:t>
            </w:r>
            <w:r w:rsidRPr="003D43E6">
              <w:rPr>
                <w:bCs/>
                <w:color w:val="000000"/>
                <w:sz w:val="16"/>
                <w:szCs w:val="16"/>
              </w:rPr>
              <w:t>г.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06D3E" w:rsidRPr="003D43E6" w:rsidRDefault="00206D3E" w:rsidP="00C70ABA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E84172" w:rsidRPr="003D43E6" w:rsidTr="00E84172">
        <w:trPr>
          <w:trHeight w:val="281"/>
        </w:trPr>
        <w:tc>
          <w:tcPr>
            <w:tcW w:w="3969" w:type="dxa"/>
            <w:vAlign w:val="center"/>
          </w:tcPr>
          <w:p w:rsidR="00C70ABA" w:rsidRPr="003D43E6" w:rsidRDefault="00C70ABA" w:rsidP="00591A8F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70ABA" w:rsidRPr="003D43E6" w:rsidRDefault="00C70ABA" w:rsidP="00C70ABA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E84172" w:rsidRPr="003D43E6" w:rsidTr="00E84172">
        <w:tc>
          <w:tcPr>
            <w:tcW w:w="3969" w:type="dxa"/>
          </w:tcPr>
          <w:p w:rsidR="00206D3E" w:rsidRPr="003D43E6" w:rsidRDefault="00591A8F" w:rsidP="001419E5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206D3E" w:rsidRPr="003D43E6" w:rsidRDefault="00591A8F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206D3E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157,9</w:t>
            </w:r>
          </w:p>
        </w:tc>
        <w:tc>
          <w:tcPr>
            <w:tcW w:w="1134" w:type="dxa"/>
            <w:vAlign w:val="center"/>
          </w:tcPr>
          <w:p w:rsidR="00206D3E" w:rsidRPr="003D43E6" w:rsidRDefault="00692C98" w:rsidP="001251F9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1251F9">
              <w:rPr>
                <w:color w:val="000000"/>
              </w:rPr>
              <w:t>157,9</w:t>
            </w:r>
          </w:p>
        </w:tc>
        <w:tc>
          <w:tcPr>
            <w:tcW w:w="992" w:type="dxa"/>
            <w:vAlign w:val="center"/>
          </w:tcPr>
          <w:p w:rsidR="00206D3E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310,8</w:t>
            </w:r>
          </w:p>
        </w:tc>
        <w:tc>
          <w:tcPr>
            <w:tcW w:w="992" w:type="dxa"/>
            <w:vAlign w:val="center"/>
          </w:tcPr>
          <w:p w:rsidR="00206D3E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+152,9</w:t>
            </w:r>
          </w:p>
        </w:tc>
      </w:tr>
      <w:tr w:rsidR="00E84172" w:rsidRPr="003D43E6" w:rsidTr="00E84172">
        <w:tc>
          <w:tcPr>
            <w:tcW w:w="3969" w:type="dxa"/>
          </w:tcPr>
          <w:p w:rsidR="00692C98" w:rsidRPr="003D43E6" w:rsidRDefault="00692C98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авансам по приобретению материальных запасов (120634000)</w:t>
            </w:r>
          </w:p>
        </w:tc>
        <w:tc>
          <w:tcPr>
            <w:tcW w:w="1276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276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4" w:type="dxa"/>
            <w:vAlign w:val="center"/>
          </w:tcPr>
          <w:p w:rsidR="00692C98" w:rsidRPr="003D43E6" w:rsidRDefault="00692C98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692C98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-8,8</w:t>
            </w:r>
          </w:p>
        </w:tc>
      </w:tr>
      <w:tr w:rsidR="00C70ABA" w:rsidRPr="003D43E6" w:rsidTr="00E84172">
        <w:tc>
          <w:tcPr>
            <w:tcW w:w="3969" w:type="dxa"/>
          </w:tcPr>
          <w:p w:rsidR="001244D5" w:rsidRPr="003D43E6" w:rsidRDefault="001244D5" w:rsidP="00692C98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</w:t>
            </w:r>
            <w:r w:rsidR="00C70ABA" w:rsidRPr="003D43E6">
              <w:rPr>
                <w:color w:val="000000"/>
                <w:sz w:val="16"/>
                <w:szCs w:val="16"/>
              </w:rPr>
              <w:t xml:space="preserve"> (130302000)</w:t>
            </w:r>
          </w:p>
        </w:tc>
        <w:tc>
          <w:tcPr>
            <w:tcW w:w="1276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276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1134" w:type="dxa"/>
            <w:vAlign w:val="center"/>
          </w:tcPr>
          <w:p w:rsidR="001244D5" w:rsidRPr="003D43E6" w:rsidRDefault="001244D5" w:rsidP="00591A8F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992" w:type="dxa"/>
            <w:vAlign w:val="center"/>
          </w:tcPr>
          <w:p w:rsidR="001244D5" w:rsidRPr="003D43E6" w:rsidRDefault="001251F9" w:rsidP="00591A8F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+65,0</w:t>
            </w:r>
          </w:p>
        </w:tc>
      </w:tr>
      <w:tr w:rsidR="00C70ABA" w:rsidRPr="003D43E6" w:rsidTr="00E84172">
        <w:tc>
          <w:tcPr>
            <w:tcW w:w="3969" w:type="dxa"/>
          </w:tcPr>
          <w:p w:rsidR="005D5F8D" w:rsidRPr="003D43E6" w:rsidRDefault="00C70ABA" w:rsidP="005D5F8D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</w:t>
            </w:r>
            <w:r w:rsidR="005D5F8D" w:rsidRPr="003D43E6">
              <w:rPr>
                <w:color w:val="000000"/>
                <w:sz w:val="16"/>
                <w:szCs w:val="16"/>
              </w:rPr>
              <w:t>сего</w:t>
            </w:r>
            <w:r w:rsidRPr="003D43E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5D5F8D" w:rsidRPr="003D43E6" w:rsidRDefault="001251F9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1276" w:type="dxa"/>
            <w:vAlign w:val="center"/>
          </w:tcPr>
          <w:p w:rsidR="005D5F8D" w:rsidRPr="003D43E6" w:rsidRDefault="001251F9" w:rsidP="005D5F8D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174,4</w:t>
            </w:r>
          </w:p>
        </w:tc>
        <w:tc>
          <w:tcPr>
            <w:tcW w:w="1134" w:type="dxa"/>
            <w:vAlign w:val="center"/>
          </w:tcPr>
          <w:p w:rsidR="005D5F8D" w:rsidRPr="003D43E6" w:rsidRDefault="0090665A" w:rsidP="001251F9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1251F9">
              <w:rPr>
                <w:color w:val="000000"/>
              </w:rPr>
              <w:t>157,9</w:t>
            </w:r>
          </w:p>
        </w:tc>
        <w:tc>
          <w:tcPr>
            <w:tcW w:w="992" w:type="dxa"/>
            <w:vAlign w:val="center"/>
          </w:tcPr>
          <w:p w:rsidR="005D5F8D" w:rsidRPr="003D43E6" w:rsidRDefault="001251F9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383,5</w:t>
            </w:r>
          </w:p>
        </w:tc>
        <w:tc>
          <w:tcPr>
            <w:tcW w:w="992" w:type="dxa"/>
            <w:vAlign w:val="center"/>
          </w:tcPr>
          <w:p w:rsidR="005D5F8D" w:rsidRPr="003D43E6" w:rsidRDefault="001251F9" w:rsidP="001244D5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+209,1</w:t>
            </w:r>
          </w:p>
        </w:tc>
      </w:tr>
    </w:tbl>
    <w:p w:rsidR="00696AB2" w:rsidRPr="003D43E6" w:rsidRDefault="00696AB2" w:rsidP="00696AB2">
      <w:pPr>
        <w:ind w:firstLine="567"/>
        <w:jc w:val="both"/>
        <w:rPr>
          <w:i/>
          <w:sz w:val="24"/>
          <w:szCs w:val="24"/>
        </w:rPr>
      </w:pP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1251F9">
        <w:rPr>
          <w:i/>
          <w:sz w:val="24"/>
          <w:szCs w:val="24"/>
        </w:rPr>
        <w:t>399,2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финансовым активам (раздел 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Pr="000F039A">
        <w:rPr>
          <w:i/>
          <w:sz w:val="24"/>
          <w:szCs w:val="24"/>
        </w:rPr>
        <w:t xml:space="preserve"> 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1251F9">
        <w:rPr>
          <w:i/>
          <w:sz w:val="24"/>
          <w:szCs w:val="24"/>
        </w:rPr>
        <w:t xml:space="preserve">1008,9 </w:t>
      </w:r>
      <w:r w:rsidRPr="000F039A">
        <w:rPr>
          <w:i/>
          <w:sz w:val="24"/>
          <w:szCs w:val="24"/>
        </w:rPr>
        <w:t xml:space="preserve"> тыс.руб.) отчета об исполнении бюджета за 2016 год. Изменение показателей осуществлено в рамках заключенного Соглашения </w:t>
      </w:r>
      <w:r w:rsidR="006F3C45">
        <w:rPr>
          <w:i/>
          <w:sz w:val="24"/>
          <w:szCs w:val="24"/>
        </w:rPr>
        <w:t>от 25</w:t>
      </w:r>
      <w:r w:rsidR="006F3C45" w:rsidRPr="000F039A">
        <w:rPr>
          <w:i/>
          <w:sz w:val="24"/>
          <w:szCs w:val="24"/>
        </w:rPr>
        <w:t xml:space="preserve">.09.2017 года </w:t>
      </w:r>
      <w:r w:rsidR="006F3C45">
        <w:rPr>
          <w:i/>
          <w:sz w:val="24"/>
          <w:szCs w:val="24"/>
        </w:rPr>
        <w:t xml:space="preserve">№ 07-60/167 </w:t>
      </w:r>
      <w:r w:rsidRPr="000F039A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</w:t>
      </w:r>
      <w:r>
        <w:rPr>
          <w:i/>
          <w:sz w:val="24"/>
          <w:szCs w:val="24"/>
        </w:rPr>
        <w:t>(далее –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) </w:t>
      </w:r>
      <w:r w:rsidRPr="000F039A">
        <w:rPr>
          <w:i/>
          <w:sz w:val="24"/>
          <w:szCs w:val="24"/>
        </w:rPr>
        <w:t xml:space="preserve">и </w:t>
      </w:r>
      <w:r w:rsidR="006B09F5">
        <w:rPr>
          <w:i/>
          <w:sz w:val="24"/>
          <w:szCs w:val="24"/>
        </w:rPr>
        <w:t>Дальне-Закорским</w:t>
      </w:r>
      <w:r w:rsidR="00FD48BE">
        <w:rPr>
          <w:i/>
          <w:sz w:val="24"/>
          <w:szCs w:val="24"/>
        </w:rPr>
        <w:t xml:space="preserve"> муниципальным образование</w:t>
      </w:r>
      <w:r w:rsidR="006B09F5">
        <w:rPr>
          <w:i/>
          <w:sz w:val="24"/>
          <w:szCs w:val="24"/>
        </w:rPr>
        <w:t>м</w:t>
      </w:r>
      <w:r w:rsidR="00FD48BE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696AB2" w:rsidRDefault="00696AB2" w:rsidP="00696AB2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Согласно представленной УФНС по И</w:t>
      </w:r>
      <w:r w:rsidR="00E84172">
        <w:rPr>
          <w:i/>
          <w:sz w:val="24"/>
          <w:szCs w:val="24"/>
        </w:rPr>
        <w:t>ркутской области</w:t>
      </w:r>
      <w:r>
        <w:rPr>
          <w:i/>
          <w:sz w:val="24"/>
          <w:szCs w:val="24"/>
        </w:rPr>
        <w:t xml:space="preserve"> отчетности, просроченная </w:t>
      </w:r>
      <w:r w:rsidR="008B7053">
        <w:rPr>
          <w:i/>
          <w:sz w:val="24"/>
          <w:szCs w:val="24"/>
        </w:rPr>
        <w:t xml:space="preserve">дебиторская </w:t>
      </w:r>
      <w:r>
        <w:rPr>
          <w:i/>
          <w:sz w:val="24"/>
          <w:szCs w:val="24"/>
        </w:rPr>
        <w:t xml:space="preserve">задолженность на 01.01.2017 года по счету 120511000 «Расчеты с плательщиками налоговых доходов» составила </w:t>
      </w:r>
      <w:r w:rsidR="001251F9">
        <w:rPr>
          <w:i/>
          <w:sz w:val="24"/>
          <w:szCs w:val="24"/>
        </w:rPr>
        <w:t>157,9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 xml:space="preserve">Обязательства (раздел III </w:t>
      </w:r>
      <w:r w:rsidR="009D19E6" w:rsidRPr="003D43E6">
        <w:rPr>
          <w:bCs/>
          <w:sz w:val="24"/>
          <w:szCs w:val="24"/>
        </w:rPr>
        <w:t>Б</w:t>
      </w:r>
      <w:r w:rsidRPr="003D43E6">
        <w:rPr>
          <w:bCs/>
          <w:sz w:val="24"/>
          <w:szCs w:val="24"/>
        </w:rPr>
        <w:t>аланса</w:t>
      </w:r>
      <w:r w:rsidR="009D19E6" w:rsidRPr="003D43E6">
        <w:rPr>
          <w:bCs/>
          <w:sz w:val="24"/>
          <w:szCs w:val="24"/>
        </w:rPr>
        <w:t xml:space="preserve"> ф. 0503320</w:t>
      </w:r>
      <w:r w:rsidRPr="003D43E6">
        <w:rPr>
          <w:bCs/>
          <w:sz w:val="24"/>
          <w:szCs w:val="24"/>
        </w:rPr>
        <w:t>)</w:t>
      </w:r>
      <w:r w:rsidRPr="004D4754">
        <w:rPr>
          <w:sz w:val="24"/>
          <w:szCs w:val="24"/>
        </w:rPr>
        <w:t xml:space="preserve"> на начало 201</w:t>
      </w:r>
      <w:r w:rsidR="009D19E6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г. составляли </w:t>
      </w:r>
      <w:r w:rsidR="000839D3">
        <w:rPr>
          <w:sz w:val="24"/>
          <w:szCs w:val="24"/>
        </w:rPr>
        <w:t>134,1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 xml:space="preserve">лей. </w:t>
      </w:r>
      <w:r w:rsidRPr="004D4754">
        <w:rPr>
          <w:sz w:val="24"/>
          <w:szCs w:val="24"/>
        </w:rPr>
        <w:t xml:space="preserve">На конец года сумма обязательств </w:t>
      </w:r>
      <w:r w:rsidR="009D19E6">
        <w:rPr>
          <w:sz w:val="24"/>
          <w:szCs w:val="24"/>
        </w:rPr>
        <w:t>увеличилась</w:t>
      </w:r>
      <w:r w:rsidRPr="004D4754">
        <w:rPr>
          <w:sz w:val="24"/>
          <w:szCs w:val="24"/>
        </w:rPr>
        <w:t xml:space="preserve"> на </w:t>
      </w:r>
      <w:r w:rsidR="000839D3">
        <w:rPr>
          <w:sz w:val="24"/>
          <w:szCs w:val="24"/>
        </w:rPr>
        <w:t>229,0</w:t>
      </w:r>
      <w:r w:rsidRPr="004D4754">
        <w:rPr>
          <w:sz w:val="24"/>
          <w:szCs w:val="24"/>
        </w:rPr>
        <w:t xml:space="preserve"> тыс. руб. </w:t>
      </w:r>
      <w:r w:rsidR="009D19E6">
        <w:rPr>
          <w:sz w:val="24"/>
          <w:szCs w:val="24"/>
        </w:rPr>
        <w:t xml:space="preserve">(или более чем в </w:t>
      </w:r>
      <w:r w:rsidR="000839D3">
        <w:rPr>
          <w:sz w:val="24"/>
          <w:szCs w:val="24"/>
        </w:rPr>
        <w:t>2,7</w:t>
      </w:r>
      <w:r w:rsidR="009D19E6">
        <w:rPr>
          <w:sz w:val="24"/>
          <w:szCs w:val="24"/>
        </w:rPr>
        <w:t xml:space="preserve"> раза) </w:t>
      </w:r>
      <w:r w:rsidRPr="004D4754">
        <w:rPr>
          <w:sz w:val="24"/>
          <w:szCs w:val="24"/>
        </w:rPr>
        <w:t xml:space="preserve">и составила </w:t>
      </w:r>
      <w:r w:rsidR="000839D3">
        <w:rPr>
          <w:sz w:val="24"/>
          <w:szCs w:val="24"/>
        </w:rPr>
        <w:t>363,1</w:t>
      </w:r>
      <w:r w:rsidRPr="004D4754">
        <w:rPr>
          <w:sz w:val="24"/>
          <w:szCs w:val="24"/>
        </w:rPr>
        <w:t xml:space="preserve"> тыс. руб</w:t>
      </w:r>
      <w:r w:rsidR="009D19E6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69055F" w:rsidRDefault="0069055F" w:rsidP="001419E5">
      <w:pPr>
        <w:ind w:right="-1" w:firstLine="567"/>
        <w:jc w:val="both"/>
        <w:rPr>
          <w:color w:val="000000"/>
          <w:sz w:val="24"/>
          <w:szCs w:val="24"/>
        </w:rPr>
      </w:pPr>
      <w:r w:rsidRPr="004D4754">
        <w:rPr>
          <w:color w:val="000000"/>
          <w:sz w:val="24"/>
          <w:szCs w:val="24"/>
        </w:rPr>
        <w:t>Сведения о кредиторской задолженности по состоянию на 01.01.201</w:t>
      </w:r>
      <w:r w:rsidR="001419E5">
        <w:rPr>
          <w:color w:val="000000"/>
          <w:sz w:val="24"/>
          <w:szCs w:val="24"/>
        </w:rPr>
        <w:t>7</w:t>
      </w:r>
      <w:r w:rsidRPr="004D4754">
        <w:rPr>
          <w:color w:val="000000"/>
          <w:sz w:val="24"/>
          <w:szCs w:val="24"/>
        </w:rPr>
        <w:t>г. и 01.01.201</w:t>
      </w:r>
      <w:r w:rsidR="001419E5">
        <w:rPr>
          <w:color w:val="000000"/>
          <w:sz w:val="24"/>
          <w:szCs w:val="24"/>
        </w:rPr>
        <w:t>8</w:t>
      </w:r>
      <w:r w:rsidRPr="004D4754">
        <w:rPr>
          <w:color w:val="000000"/>
          <w:sz w:val="24"/>
          <w:szCs w:val="24"/>
        </w:rPr>
        <w:t>г. отражены в таблице</w:t>
      </w:r>
      <w:r w:rsidR="00E84172">
        <w:rPr>
          <w:color w:val="000000"/>
          <w:sz w:val="24"/>
          <w:szCs w:val="24"/>
        </w:rPr>
        <w:t xml:space="preserve"> (в тыс. руб.):</w:t>
      </w:r>
    </w:p>
    <w:p w:rsidR="00F62984" w:rsidRPr="004D4754" w:rsidRDefault="00F62984" w:rsidP="001419E5">
      <w:pPr>
        <w:ind w:right="-1" w:firstLine="567"/>
        <w:jc w:val="both"/>
        <w:rPr>
          <w:color w:val="000000"/>
          <w:sz w:val="24"/>
          <w:szCs w:val="24"/>
        </w:rPr>
      </w:pPr>
    </w:p>
    <w:tbl>
      <w:tblPr>
        <w:tblStyle w:val="aff"/>
        <w:tblW w:w="0" w:type="auto"/>
        <w:tblInd w:w="392" w:type="dxa"/>
        <w:tblLayout w:type="fixed"/>
        <w:tblLook w:val="04A0"/>
      </w:tblPr>
      <w:tblGrid>
        <w:gridCol w:w="3685"/>
        <w:gridCol w:w="1276"/>
        <w:gridCol w:w="1276"/>
        <w:gridCol w:w="1134"/>
        <w:gridCol w:w="992"/>
        <w:gridCol w:w="992"/>
      </w:tblGrid>
      <w:tr w:rsidR="00F62984" w:rsidRPr="003D43E6" w:rsidTr="003D43E6">
        <w:trPr>
          <w:trHeight w:val="458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наименование счета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2016г.)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01.01.2017г.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(отчет за 2017г.)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расхождение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на 01.01.2018г</w:t>
            </w:r>
          </w:p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33" w:right="-8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динамика</w:t>
            </w:r>
          </w:p>
        </w:tc>
      </w:tr>
      <w:tr w:rsidR="00F62984" w:rsidRPr="003D43E6" w:rsidTr="003D43E6">
        <w:trPr>
          <w:trHeight w:val="281"/>
        </w:trPr>
        <w:tc>
          <w:tcPr>
            <w:tcW w:w="3685" w:type="dxa"/>
            <w:vAlign w:val="center"/>
          </w:tcPr>
          <w:p w:rsidR="00F62984" w:rsidRPr="003D43E6" w:rsidRDefault="00F62984" w:rsidP="008F46A7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62984" w:rsidRPr="003D43E6" w:rsidRDefault="00F62984" w:rsidP="008F46A7">
            <w:pPr>
              <w:ind w:left="-540" w:right="-81" w:firstLine="360"/>
              <w:jc w:val="center"/>
              <w:rPr>
                <w:bCs/>
                <w:color w:val="000000"/>
                <w:sz w:val="16"/>
                <w:szCs w:val="16"/>
              </w:rPr>
            </w:pPr>
            <w:r w:rsidRPr="003D43E6">
              <w:rPr>
                <w:bCs/>
                <w:color w:val="000000"/>
                <w:sz w:val="16"/>
                <w:szCs w:val="16"/>
              </w:rPr>
              <w:t>5=(4-2)</w:t>
            </w:r>
          </w:p>
        </w:tc>
      </w:tr>
      <w:tr w:rsidR="00F62984" w:rsidRPr="003D43E6" w:rsidTr="003D43E6">
        <w:tc>
          <w:tcPr>
            <w:tcW w:w="3685" w:type="dxa"/>
          </w:tcPr>
          <w:p w:rsidR="00F62984" w:rsidRPr="003D43E6" w:rsidRDefault="00F62984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Расчеты с плательщиками налоговых доходов  (120511000)</w:t>
            </w:r>
          </w:p>
        </w:tc>
        <w:tc>
          <w:tcPr>
            <w:tcW w:w="1276" w:type="dxa"/>
            <w:vAlign w:val="center"/>
          </w:tcPr>
          <w:p w:rsidR="00F62984" w:rsidRPr="003D43E6" w:rsidRDefault="00C66B9A" w:rsidP="008F46A7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62984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1134" w:type="dxa"/>
            <w:vAlign w:val="center"/>
          </w:tcPr>
          <w:p w:rsidR="00F62984" w:rsidRPr="003D43E6" w:rsidRDefault="00C66B9A" w:rsidP="00DC02FA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C02FA">
              <w:rPr>
                <w:color w:val="000000"/>
              </w:rPr>
              <w:t>134,1</w:t>
            </w:r>
          </w:p>
        </w:tc>
        <w:tc>
          <w:tcPr>
            <w:tcW w:w="992" w:type="dxa"/>
            <w:vAlign w:val="center"/>
          </w:tcPr>
          <w:p w:rsidR="00F62984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148,2</w:t>
            </w:r>
          </w:p>
        </w:tc>
        <w:tc>
          <w:tcPr>
            <w:tcW w:w="992" w:type="dxa"/>
            <w:vAlign w:val="center"/>
          </w:tcPr>
          <w:p w:rsidR="00F62984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+14,1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заработной плате (130211000)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43,1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+43,1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7D6590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Расчеты по </w:t>
            </w:r>
            <w:r w:rsidR="007D6590">
              <w:rPr>
                <w:color w:val="000000"/>
                <w:sz w:val="16"/>
                <w:szCs w:val="16"/>
              </w:rPr>
              <w:t>начислениям на выплаты по оплате труда</w:t>
            </w:r>
            <w:r>
              <w:rPr>
                <w:color w:val="000000"/>
                <w:sz w:val="16"/>
                <w:szCs w:val="16"/>
              </w:rPr>
              <w:t xml:space="preserve"> (1302</w:t>
            </w:r>
            <w:r w:rsidR="007D6590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+65,6</w:t>
            </w:r>
          </w:p>
        </w:tc>
      </w:tr>
      <w:tr w:rsidR="00C66B9A" w:rsidTr="003D43E6">
        <w:tc>
          <w:tcPr>
            <w:tcW w:w="3685" w:type="dxa"/>
          </w:tcPr>
          <w:p w:rsidR="00C66B9A" w:rsidRPr="00591A8F" w:rsidRDefault="00C66B9A" w:rsidP="007D6590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Расчеты по </w:t>
            </w:r>
            <w:r w:rsidR="007D6590">
              <w:rPr>
                <w:color w:val="000000"/>
                <w:sz w:val="16"/>
                <w:szCs w:val="16"/>
              </w:rPr>
              <w:t>коммунальным</w:t>
            </w:r>
            <w:r>
              <w:rPr>
                <w:color w:val="000000"/>
                <w:sz w:val="16"/>
                <w:szCs w:val="16"/>
              </w:rPr>
              <w:t xml:space="preserve"> услугам (13022</w:t>
            </w:r>
            <w:r w:rsidR="007D6590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+9,7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C66B9A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НДФЛ (130301000)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92" w:type="dxa"/>
            <w:vAlign w:val="center"/>
          </w:tcPr>
          <w:p w:rsidR="00C66B9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+21,8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на случай временной нетрудоспособности и в связи с материнством (130302000)</w:t>
            </w: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Pr="00C70AB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Pr="00C70AB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+5,5</w:t>
            </w:r>
          </w:p>
        </w:tc>
      </w:tr>
      <w:tr w:rsidR="00C66B9A" w:rsidTr="003D43E6">
        <w:tc>
          <w:tcPr>
            <w:tcW w:w="3685" w:type="dxa"/>
          </w:tcPr>
          <w:p w:rsidR="00C66B9A" w:rsidRDefault="00C66B9A" w:rsidP="008F46A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ОСС от несчастных случаев на производстве и профзаболеваний (130306000)</w:t>
            </w: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B9A" w:rsidRDefault="00C66B9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C66B9A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92" w:type="dxa"/>
            <w:vAlign w:val="center"/>
          </w:tcPr>
          <w:p w:rsidR="00C66B9A" w:rsidRPr="00C70ABA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+0,6</w:t>
            </w:r>
          </w:p>
        </w:tc>
      </w:tr>
      <w:tr w:rsidR="00E83C87" w:rsidTr="003D43E6">
        <w:tc>
          <w:tcPr>
            <w:tcW w:w="3685" w:type="dxa"/>
          </w:tcPr>
          <w:p w:rsidR="00E83C87" w:rsidRDefault="00E83C87" w:rsidP="00E83C8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ОМС в ФФОМС (130307000)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83C87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992" w:type="dxa"/>
            <w:vAlign w:val="center"/>
          </w:tcPr>
          <w:p w:rsidR="00E83C87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+15,2</w:t>
            </w:r>
          </w:p>
        </w:tc>
      </w:tr>
      <w:tr w:rsidR="00E83C87" w:rsidTr="003D43E6">
        <w:tc>
          <w:tcPr>
            <w:tcW w:w="3685" w:type="dxa"/>
          </w:tcPr>
          <w:p w:rsidR="00E83C87" w:rsidRDefault="00E83C87" w:rsidP="00E83C87">
            <w:pPr>
              <w:ind w:right="-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Расчеты по страховым взносам на ОПС на выплату СЧ ТП (130310000)</w:t>
            </w: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3C87" w:rsidRDefault="00E83C87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E83C87" w:rsidRDefault="007D6590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</w:tc>
        <w:tc>
          <w:tcPr>
            <w:tcW w:w="992" w:type="dxa"/>
            <w:vAlign w:val="center"/>
          </w:tcPr>
          <w:p w:rsidR="00E83C87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+53,4</w:t>
            </w:r>
          </w:p>
        </w:tc>
      </w:tr>
      <w:tr w:rsidR="00E83C87" w:rsidTr="003D43E6">
        <w:tc>
          <w:tcPr>
            <w:tcW w:w="3685" w:type="dxa"/>
          </w:tcPr>
          <w:p w:rsidR="00E83C87" w:rsidRPr="003D43E6" w:rsidRDefault="00E83C87" w:rsidP="008F46A7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3D43E6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E83C87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E83C87" w:rsidRPr="003D43E6" w:rsidRDefault="00DC02FA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134,1</w:t>
            </w:r>
          </w:p>
        </w:tc>
        <w:tc>
          <w:tcPr>
            <w:tcW w:w="1134" w:type="dxa"/>
            <w:vAlign w:val="center"/>
          </w:tcPr>
          <w:p w:rsidR="00E83C87" w:rsidRPr="003D43E6" w:rsidRDefault="009F1EEC" w:rsidP="00DC02FA">
            <w:pPr>
              <w:ind w:right="-1"/>
              <w:jc w:val="center"/>
              <w:rPr>
                <w:color w:val="000000"/>
              </w:rPr>
            </w:pPr>
            <w:r w:rsidRPr="003D43E6">
              <w:rPr>
                <w:color w:val="000000"/>
              </w:rPr>
              <w:t>+</w:t>
            </w:r>
            <w:r w:rsidR="00DC02FA">
              <w:rPr>
                <w:color w:val="000000"/>
              </w:rPr>
              <w:t>134,1</w:t>
            </w:r>
          </w:p>
        </w:tc>
        <w:tc>
          <w:tcPr>
            <w:tcW w:w="992" w:type="dxa"/>
            <w:vAlign w:val="center"/>
          </w:tcPr>
          <w:p w:rsidR="00E83C87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363,1</w:t>
            </w:r>
          </w:p>
        </w:tc>
        <w:tc>
          <w:tcPr>
            <w:tcW w:w="992" w:type="dxa"/>
            <w:vAlign w:val="center"/>
          </w:tcPr>
          <w:p w:rsidR="00E83C87" w:rsidRPr="003D43E6" w:rsidRDefault="00DF47BB" w:rsidP="008F46A7">
            <w:pPr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+229,0</w:t>
            </w:r>
          </w:p>
        </w:tc>
      </w:tr>
    </w:tbl>
    <w:p w:rsidR="0069055F" w:rsidRPr="00EF38BC" w:rsidRDefault="0069055F" w:rsidP="0069055F">
      <w:pPr>
        <w:ind w:firstLine="397"/>
        <w:jc w:val="both"/>
      </w:pPr>
    </w:p>
    <w:p w:rsidR="00183392" w:rsidRDefault="008B7053" w:rsidP="00183392">
      <w:pPr>
        <w:ind w:firstLine="567"/>
        <w:jc w:val="both"/>
        <w:rPr>
          <w:i/>
          <w:sz w:val="24"/>
          <w:szCs w:val="24"/>
        </w:rPr>
      </w:pPr>
      <w:r w:rsidRPr="000F039A">
        <w:rPr>
          <w:i/>
          <w:sz w:val="24"/>
          <w:szCs w:val="24"/>
        </w:rPr>
        <w:t xml:space="preserve">КСК района отмечает, что </w:t>
      </w:r>
      <w:r>
        <w:rPr>
          <w:i/>
          <w:sz w:val="24"/>
          <w:szCs w:val="24"/>
        </w:rPr>
        <w:t xml:space="preserve">показатель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011802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начало 2017</w:t>
      </w:r>
      <w:r w:rsidR="0001180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года (</w:t>
      </w:r>
      <w:r w:rsidR="004C0D16">
        <w:rPr>
          <w:i/>
          <w:sz w:val="24"/>
          <w:szCs w:val="24"/>
        </w:rPr>
        <w:t>134,1</w:t>
      </w:r>
      <w:r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годового отчета об исполнении бюджета за 2017 год не соответствует показателю </w:t>
      </w:r>
      <w:r w:rsidRPr="00D425F7">
        <w:rPr>
          <w:i/>
          <w:sz w:val="24"/>
          <w:szCs w:val="24"/>
        </w:rPr>
        <w:t xml:space="preserve">остатков </w:t>
      </w:r>
      <w:r w:rsidRPr="00D425F7">
        <w:rPr>
          <w:i/>
          <w:color w:val="000000"/>
          <w:spacing w:val="1"/>
          <w:sz w:val="24"/>
          <w:szCs w:val="24"/>
        </w:rPr>
        <w:t xml:space="preserve">по </w:t>
      </w:r>
      <w:r>
        <w:rPr>
          <w:i/>
          <w:color w:val="000000"/>
          <w:spacing w:val="1"/>
          <w:sz w:val="24"/>
          <w:szCs w:val="24"/>
        </w:rPr>
        <w:t>обязательствам</w:t>
      </w:r>
      <w:r w:rsidRPr="00D425F7">
        <w:rPr>
          <w:i/>
          <w:color w:val="000000"/>
          <w:spacing w:val="1"/>
          <w:sz w:val="24"/>
          <w:szCs w:val="24"/>
        </w:rPr>
        <w:t xml:space="preserve"> (раздел </w:t>
      </w:r>
      <w:r>
        <w:rPr>
          <w:i/>
          <w:color w:val="000000"/>
          <w:spacing w:val="1"/>
          <w:sz w:val="24"/>
          <w:szCs w:val="24"/>
          <w:lang w:val="en-US"/>
        </w:rPr>
        <w:t>I</w:t>
      </w:r>
      <w:r w:rsidRPr="00D425F7">
        <w:rPr>
          <w:i/>
          <w:color w:val="000000"/>
          <w:spacing w:val="1"/>
          <w:sz w:val="24"/>
          <w:szCs w:val="24"/>
          <w:lang w:val="en-US"/>
        </w:rPr>
        <w:t>II</w:t>
      </w:r>
      <w:r w:rsidRPr="00D425F7">
        <w:rPr>
          <w:i/>
          <w:color w:val="000000"/>
          <w:spacing w:val="1"/>
          <w:sz w:val="24"/>
          <w:szCs w:val="24"/>
        </w:rPr>
        <w:t xml:space="preserve"> Баланса исп</w:t>
      </w:r>
      <w:r>
        <w:rPr>
          <w:i/>
          <w:color w:val="000000"/>
          <w:spacing w:val="1"/>
          <w:sz w:val="24"/>
          <w:szCs w:val="24"/>
        </w:rPr>
        <w:t>о</w:t>
      </w:r>
      <w:r w:rsidRPr="00D425F7">
        <w:rPr>
          <w:i/>
          <w:color w:val="000000"/>
          <w:spacing w:val="1"/>
          <w:sz w:val="24"/>
          <w:szCs w:val="24"/>
        </w:rPr>
        <w:t>лнения бюджета ф. 0503320)</w:t>
      </w:r>
      <w:r w:rsidR="004C0D16">
        <w:rPr>
          <w:i/>
          <w:color w:val="000000"/>
          <w:spacing w:val="1"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>на конец 201</w:t>
      </w:r>
      <w:r>
        <w:rPr>
          <w:i/>
          <w:sz w:val="24"/>
          <w:szCs w:val="24"/>
        </w:rPr>
        <w:t>6</w:t>
      </w:r>
      <w:r w:rsidRPr="000F039A">
        <w:rPr>
          <w:i/>
          <w:sz w:val="24"/>
          <w:szCs w:val="24"/>
        </w:rPr>
        <w:t xml:space="preserve"> года (</w:t>
      </w:r>
      <w:r w:rsidR="004C0D16">
        <w:rPr>
          <w:i/>
          <w:sz w:val="24"/>
          <w:szCs w:val="24"/>
        </w:rPr>
        <w:t>0,0</w:t>
      </w:r>
      <w:r w:rsidR="008253F2">
        <w:rPr>
          <w:i/>
          <w:sz w:val="24"/>
          <w:szCs w:val="24"/>
        </w:rPr>
        <w:t xml:space="preserve"> </w:t>
      </w:r>
      <w:r w:rsidRPr="000F039A">
        <w:rPr>
          <w:i/>
          <w:sz w:val="24"/>
          <w:szCs w:val="24"/>
        </w:rPr>
        <w:t xml:space="preserve">тыс.руб.) отчета об исполнении бюджета за 2016 год. Изменение показателей осуществлено в рамках заключенного Соглашения </w:t>
      </w:r>
      <w:r w:rsidR="00DA27F6">
        <w:rPr>
          <w:i/>
          <w:sz w:val="24"/>
          <w:szCs w:val="24"/>
        </w:rPr>
        <w:t>от 25</w:t>
      </w:r>
      <w:r w:rsidR="00DA27F6" w:rsidRPr="000F039A">
        <w:rPr>
          <w:i/>
          <w:sz w:val="24"/>
          <w:szCs w:val="24"/>
        </w:rPr>
        <w:t xml:space="preserve">.09.2017 года </w:t>
      </w:r>
      <w:r w:rsidR="00DA27F6">
        <w:rPr>
          <w:i/>
          <w:sz w:val="24"/>
          <w:szCs w:val="24"/>
        </w:rPr>
        <w:t xml:space="preserve">№ 07-60/167 </w:t>
      </w:r>
      <w:r w:rsidRPr="000F039A">
        <w:rPr>
          <w:i/>
          <w:sz w:val="24"/>
          <w:szCs w:val="24"/>
        </w:rPr>
        <w:t xml:space="preserve">о порядке и сроках представления бюджетной отчетности по доходам, администрируемым Федеральной налоговой службой России между Управлением Федеральной налоговой службы по Иркутской области </w:t>
      </w:r>
      <w:r>
        <w:rPr>
          <w:i/>
          <w:sz w:val="24"/>
          <w:szCs w:val="24"/>
        </w:rPr>
        <w:t xml:space="preserve">(далее – УФНС по Иркутской области) </w:t>
      </w:r>
      <w:r w:rsidRPr="000F039A">
        <w:rPr>
          <w:i/>
          <w:sz w:val="24"/>
          <w:szCs w:val="24"/>
        </w:rPr>
        <w:t xml:space="preserve">и </w:t>
      </w:r>
      <w:r w:rsidR="006B09F5">
        <w:rPr>
          <w:i/>
          <w:sz w:val="24"/>
          <w:szCs w:val="24"/>
        </w:rPr>
        <w:t>Дальне-Закорским</w:t>
      </w:r>
      <w:r w:rsidRPr="000F039A">
        <w:rPr>
          <w:i/>
          <w:sz w:val="24"/>
          <w:szCs w:val="24"/>
        </w:rPr>
        <w:t xml:space="preserve"> муниципальным образованием</w:t>
      </w:r>
      <w:r w:rsidR="00183392">
        <w:rPr>
          <w:i/>
          <w:sz w:val="24"/>
          <w:szCs w:val="24"/>
        </w:rPr>
        <w:t>, подтверждается Сведениями об изменении остатков валюты баланса (ф.0503373).</w:t>
      </w:r>
    </w:p>
    <w:p w:rsidR="008B7053" w:rsidRDefault="008B7053" w:rsidP="008B7053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Согласно представленной УФНС по Иркутской области отчетности, просроченная кредиторская задолженность на 01.01.2017 года по счету 120511000 «Расчеты с плательщиками налоговых доходов» составила </w:t>
      </w:r>
      <w:r w:rsidR="004C0D16">
        <w:rPr>
          <w:i/>
          <w:sz w:val="24"/>
          <w:szCs w:val="24"/>
        </w:rPr>
        <w:t>134,1</w:t>
      </w:r>
      <w:r>
        <w:rPr>
          <w:i/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3D43E6">
        <w:rPr>
          <w:bCs/>
          <w:sz w:val="24"/>
          <w:szCs w:val="24"/>
        </w:rPr>
        <w:t>Финансовый результат</w:t>
      </w:r>
      <w:r w:rsidR="00C0587B">
        <w:rPr>
          <w:bCs/>
          <w:sz w:val="24"/>
          <w:szCs w:val="24"/>
        </w:rPr>
        <w:t xml:space="preserve"> </w:t>
      </w:r>
      <w:r w:rsidRPr="004D4754">
        <w:rPr>
          <w:sz w:val="24"/>
          <w:szCs w:val="24"/>
        </w:rPr>
        <w:t>(разница между активом баланса и обязательствами) на начало 201</w:t>
      </w:r>
      <w:r w:rsidR="008B7053">
        <w:rPr>
          <w:sz w:val="24"/>
          <w:szCs w:val="24"/>
        </w:rPr>
        <w:t>7</w:t>
      </w:r>
      <w:r w:rsidRPr="004D4754">
        <w:rPr>
          <w:sz w:val="24"/>
          <w:szCs w:val="24"/>
        </w:rPr>
        <w:t xml:space="preserve"> года составил </w:t>
      </w:r>
      <w:r w:rsidR="004C0D16">
        <w:rPr>
          <w:sz w:val="24"/>
          <w:szCs w:val="24"/>
        </w:rPr>
        <w:t>3464,0</w:t>
      </w:r>
      <w:r w:rsidRPr="004D4754">
        <w:rPr>
          <w:sz w:val="24"/>
          <w:szCs w:val="24"/>
        </w:rPr>
        <w:t xml:space="preserve"> тыс. руб., на конец года финансовый результат </w:t>
      </w:r>
      <w:r w:rsidR="004C0D16">
        <w:rPr>
          <w:sz w:val="24"/>
          <w:szCs w:val="24"/>
        </w:rPr>
        <w:t>увеличился</w:t>
      </w:r>
      <w:r w:rsidRPr="004D4754">
        <w:rPr>
          <w:sz w:val="24"/>
          <w:szCs w:val="24"/>
        </w:rPr>
        <w:t xml:space="preserve"> на </w:t>
      </w:r>
      <w:r w:rsidR="004C0D16">
        <w:rPr>
          <w:sz w:val="24"/>
          <w:szCs w:val="24"/>
        </w:rPr>
        <w:t>269,8</w:t>
      </w:r>
      <w:r w:rsidRPr="004D4754">
        <w:rPr>
          <w:sz w:val="24"/>
          <w:szCs w:val="24"/>
        </w:rPr>
        <w:t xml:space="preserve"> тыс.  руб. и составил </w:t>
      </w:r>
      <w:r w:rsidR="004C0D16">
        <w:rPr>
          <w:sz w:val="24"/>
          <w:szCs w:val="24"/>
        </w:rPr>
        <w:t>3733,8</w:t>
      </w:r>
      <w:r w:rsidRPr="004D4754">
        <w:rPr>
          <w:sz w:val="24"/>
          <w:szCs w:val="24"/>
        </w:rPr>
        <w:t xml:space="preserve"> тыс. 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>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6605F9">
        <w:rPr>
          <w:sz w:val="24"/>
          <w:szCs w:val="24"/>
        </w:rPr>
        <w:t>В соответствии с п</w:t>
      </w:r>
      <w:r w:rsidR="00722D11" w:rsidRPr="006605F9">
        <w:rPr>
          <w:sz w:val="24"/>
          <w:szCs w:val="24"/>
        </w:rPr>
        <w:t>унктом</w:t>
      </w:r>
      <w:r w:rsidR="003C2883" w:rsidRPr="006605F9">
        <w:rPr>
          <w:sz w:val="24"/>
          <w:szCs w:val="24"/>
        </w:rPr>
        <w:t xml:space="preserve"> </w:t>
      </w:r>
      <w:r w:rsidR="00722D11" w:rsidRPr="006605F9">
        <w:rPr>
          <w:sz w:val="24"/>
          <w:szCs w:val="24"/>
        </w:rPr>
        <w:t>188</w:t>
      </w:r>
      <w:r w:rsidRPr="006605F9">
        <w:rPr>
          <w:sz w:val="24"/>
          <w:szCs w:val="24"/>
        </w:rPr>
        <w:t xml:space="preserve"> Инструкции 191н в составе </w:t>
      </w:r>
      <w:r w:rsidR="00722D11" w:rsidRPr="006605F9">
        <w:rPr>
          <w:sz w:val="24"/>
          <w:szCs w:val="24"/>
        </w:rPr>
        <w:t>Б</w:t>
      </w:r>
      <w:r w:rsidRPr="006605F9">
        <w:rPr>
          <w:sz w:val="24"/>
          <w:szCs w:val="24"/>
        </w:rPr>
        <w:t>аланса</w:t>
      </w:r>
      <w:r w:rsidR="00722D11" w:rsidRPr="006605F9">
        <w:rPr>
          <w:sz w:val="24"/>
          <w:szCs w:val="24"/>
        </w:rPr>
        <w:t xml:space="preserve"> исполнения бюджета (ф. 0503320)</w:t>
      </w:r>
      <w:r w:rsidRPr="006605F9">
        <w:rPr>
          <w:sz w:val="24"/>
          <w:szCs w:val="24"/>
        </w:rPr>
        <w:t xml:space="preserve"> представлена справка о наличии имущества и обязательств на забалансовых счетах, согласно которой стоимость имущества</w:t>
      </w:r>
      <w:r w:rsidR="00722D11" w:rsidRPr="006605F9">
        <w:rPr>
          <w:sz w:val="24"/>
          <w:szCs w:val="24"/>
        </w:rPr>
        <w:t xml:space="preserve"> на</w:t>
      </w:r>
      <w:r w:rsidR="00722D11">
        <w:rPr>
          <w:sz w:val="24"/>
          <w:szCs w:val="24"/>
        </w:rPr>
        <w:t xml:space="preserve"> 01.01.2018 года</w:t>
      </w:r>
      <w:r w:rsidRPr="004D4754">
        <w:rPr>
          <w:sz w:val="24"/>
          <w:szCs w:val="24"/>
        </w:rPr>
        <w:t xml:space="preserve">, числящегося на забалансовых счетах, составляет </w:t>
      </w:r>
      <w:r w:rsidR="008253F2">
        <w:rPr>
          <w:sz w:val="24"/>
          <w:szCs w:val="24"/>
        </w:rPr>
        <w:t>0,0</w:t>
      </w:r>
      <w:r w:rsidRPr="004D4754">
        <w:rPr>
          <w:sz w:val="24"/>
          <w:szCs w:val="24"/>
        </w:rPr>
        <w:t xml:space="preserve"> тыс. руб</w:t>
      </w:r>
      <w:r w:rsidR="00722D11">
        <w:rPr>
          <w:sz w:val="24"/>
          <w:szCs w:val="24"/>
        </w:rPr>
        <w:t>лей</w:t>
      </w:r>
      <w:r w:rsidRPr="004D4754">
        <w:rPr>
          <w:sz w:val="24"/>
          <w:szCs w:val="24"/>
        </w:rPr>
        <w:t xml:space="preserve">. </w:t>
      </w:r>
    </w:p>
    <w:p w:rsidR="00AE3196" w:rsidRPr="00BD4388" w:rsidRDefault="00AE3196" w:rsidP="00AE319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 xml:space="preserve">196 Инструкции №191н Консолидированный отчет о финансовых результатах деятельности (ф.0503321) содержит данные о финансовых результатах деятельности </w:t>
      </w:r>
      <w:r>
        <w:rPr>
          <w:sz w:val="24"/>
          <w:szCs w:val="24"/>
        </w:rPr>
        <w:t>а</w:t>
      </w:r>
      <w:r w:rsidRPr="00BD4388">
        <w:rPr>
          <w:sz w:val="24"/>
          <w:szCs w:val="24"/>
        </w:rPr>
        <w:t xml:space="preserve">дминистрации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МО в разрезе кодов </w:t>
      </w:r>
      <w:hyperlink r:id="rId9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по состоянию на 1 января 201</w:t>
      </w:r>
      <w:r>
        <w:rPr>
          <w:sz w:val="24"/>
          <w:szCs w:val="24"/>
        </w:rPr>
        <w:t>8</w:t>
      </w:r>
      <w:r w:rsidRPr="00BD4388">
        <w:rPr>
          <w:sz w:val="24"/>
          <w:szCs w:val="24"/>
        </w:rPr>
        <w:t xml:space="preserve"> года.</w:t>
      </w:r>
    </w:p>
    <w:p w:rsidR="00AE3196" w:rsidRPr="00BD4388" w:rsidRDefault="00AE3196" w:rsidP="00AE3196">
      <w:pPr>
        <w:ind w:firstLine="66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Администрацией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соблюдено соответствие показателей Консолидированного отчета о финансовых  результатах (ф.0503321) и Справки по заключению счетов бюджетного  учета  отчетного  финансового  года (ф.0503110), </w:t>
      </w:r>
      <w:r w:rsidRPr="00BD4388">
        <w:rPr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Pr="00BD4388">
        <w:rPr>
          <w:sz w:val="24"/>
          <w:szCs w:val="24"/>
        </w:rPr>
        <w:t>и приносящей доход деятельности.</w:t>
      </w:r>
    </w:p>
    <w:p w:rsidR="0069055F" w:rsidRPr="004D4754" w:rsidRDefault="0069055F" w:rsidP="0069055F">
      <w:pPr>
        <w:ind w:firstLine="567"/>
        <w:jc w:val="both"/>
        <w:rPr>
          <w:b/>
          <w:bCs/>
          <w:sz w:val="24"/>
          <w:szCs w:val="24"/>
        </w:rPr>
      </w:pPr>
      <w:r w:rsidRPr="004D4754">
        <w:rPr>
          <w:sz w:val="24"/>
          <w:szCs w:val="24"/>
        </w:rPr>
        <w:t>Согласно</w:t>
      </w:r>
      <w:r w:rsidR="00AE3196">
        <w:rPr>
          <w:sz w:val="24"/>
          <w:szCs w:val="24"/>
        </w:rPr>
        <w:t xml:space="preserve"> данных</w:t>
      </w:r>
      <w:r w:rsidR="00C0587B">
        <w:rPr>
          <w:sz w:val="24"/>
          <w:szCs w:val="24"/>
        </w:rPr>
        <w:t xml:space="preserve"> </w:t>
      </w:r>
      <w:r w:rsidR="00AE3196" w:rsidRPr="00BD4388">
        <w:rPr>
          <w:sz w:val="24"/>
          <w:szCs w:val="24"/>
        </w:rPr>
        <w:t>Консолидированного отчета о финансовых  результатах (ф.0503321)</w:t>
      </w:r>
      <w:r w:rsidR="003C2883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начислено доходов в сумме </w:t>
      </w:r>
      <w:r w:rsidR="00CC5A0A">
        <w:rPr>
          <w:sz w:val="24"/>
          <w:szCs w:val="24"/>
        </w:rPr>
        <w:t>6542,6</w:t>
      </w:r>
      <w:r w:rsidRPr="004D4754">
        <w:rPr>
          <w:sz w:val="24"/>
          <w:szCs w:val="24"/>
        </w:rPr>
        <w:t xml:space="preserve">тыс. руб., в том числе  налоговые доходы – </w:t>
      </w:r>
      <w:r w:rsidR="00CC5A0A">
        <w:rPr>
          <w:sz w:val="24"/>
          <w:szCs w:val="24"/>
        </w:rPr>
        <w:t>1413,6</w:t>
      </w:r>
      <w:r w:rsidRPr="004D4754">
        <w:rPr>
          <w:sz w:val="24"/>
          <w:szCs w:val="24"/>
        </w:rPr>
        <w:t xml:space="preserve"> тыс. руб., доходы от оказания платных услуг – </w:t>
      </w:r>
      <w:r w:rsidR="006605F9">
        <w:rPr>
          <w:sz w:val="24"/>
          <w:szCs w:val="24"/>
        </w:rPr>
        <w:t>13</w:t>
      </w:r>
      <w:r w:rsidR="00AE3196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суммы принудительного изъятия – </w:t>
      </w:r>
      <w:r w:rsidR="006605F9">
        <w:rPr>
          <w:sz w:val="24"/>
          <w:szCs w:val="24"/>
        </w:rPr>
        <w:t>0</w:t>
      </w:r>
      <w:r w:rsidR="001E4FAA">
        <w:rPr>
          <w:sz w:val="24"/>
          <w:szCs w:val="24"/>
        </w:rPr>
        <w:t>,0</w:t>
      </w:r>
      <w:r w:rsidRPr="004D4754">
        <w:rPr>
          <w:sz w:val="24"/>
          <w:szCs w:val="24"/>
        </w:rPr>
        <w:t xml:space="preserve"> тыс. руб., безвозмездные поступления от других бюджетов – </w:t>
      </w:r>
      <w:r w:rsidR="006605F9">
        <w:rPr>
          <w:sz w:val="24"/>
          <w:szCs w:val="24"/>
        </w:rPr>
        <w:t>5102,4</w:t>
      </w:r>
      <w:r w:rsidRPr="004D4754">
        <w:rPr>
          <w:sz w:val="24"/>
          <w:szCs w:val="24"/>
        </w:rPr>
        <w:t xml:space="preserve"> тыс. руб., доходы от операций с активами – </w:t>
      </w:r>
      <w:r w:rsidR="001E4FAA">
        <w:rPr>
          <w:sz w:val="24"/>
          <w:szCs w:val="24"/>
        </w:rPr>
        <w:t xml:space="preserve">«минус» </w:t>
      </w:r>
      <w:r w:rsidR="006605F9">
        <w:rPr>
          <w:sz w:val="24"/>
          <w:szCs w:val="24"/>
        </w:rPr>
        <w:t>5,0</w:t>
      </w:r>
      <w:r w:rsidRPr="004D4754">
        <w:rPr>
          <w:sz w:val="24"/>
          <w:szCs w:val="24"/>
        </w:rPr>
        <w:t xml:space="preserve"> тыс. руб., прочие доходы – </w:t>
      </w:r>
      <w:r w:rsidR="006605F9">
        <w:rPr>
          <w:sz w:val="24"/>
          <w:szCs w:val="24"/>
        </w:rPr>
        <w:t>18,6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right="-186"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Фактическое начисление расходов составило </w:t>
      </w:r>
      <w:r w:rsidR="006605F9">
        <w:rPr>
          <w:sz w:val="24"/>
          <w:szCs w:val="24"/>
        </w:rPr>
        <w:t>6272,8</w:t>
      </w:r>
      <w:r w:rsidRPr="004D4754">
        <w:rPr>
          <w:sz w:val="24"/>
          <w:szCs w:val="24"/>
        </w:rPr>
        <w:t xml:space="preserve"> тыс. руб., в том числе  оплата труда и начисления на выплаты по оплате труда </w:t>
      </w:r>
      <w:r w:rsidR="006605F9">
        <w:rPr>
          <w:sz w:val="24"/>
          <w:szCs w:val="24"/>
        </w:rPr>
        <w:t>–</w:t>
      </w:r>
      <w:r w:rsidR="006A410E">
        <w:rPr>
          <w:sz w:val="24"/>
          <w:szCs w:val="24"/>
        </w:rPr>
        <w:t xml:space="preserve"> </w:t>
      </w:r>
      <w:r w:rsidR="006605F9">
        <w:rPr>
          <w:sz w:val="24"/>
          <w:szCs w:val="24"/>
        </w:rPr>
        <w:t>4904,5</w:t>
      </w:r>
      <w:r w:rsidRPr="004D4754">
        <w:rPr>
          <w:sz w:val="24"/>
          <w:szCs w:val="24"/>
        </w:rPr>
        <w:t xml:space="preserve"> тыс. руб., приобретение работ, услуг</w:t>
      </w:r>
      <w:r w:rsidR="006A410E">
        <w:rPr>
          <w:sz w:val="24"/>
          <w:szCs w:val="24"/>
        </w:rPr>
        <w:t xml:space="preserve"> –</w:t>
      </w:r>
      <w:r w:rsidR="006605F9">
        <w:rPr>
          <w:sz w:val="24"/>
          <w:szCs w:val="24"/>
        </w:rPr>
        <w:t xml:space="preserve"> 438,2</w:t>
      </w:r>
      <w:r w:rsidRPr="004D4754">
        <w:rPr>
          <w:sz w:val="24"/>
          <w:szCs w:val="24"/>
        </w:rPr>
        <w:t xml:space="preserve"> тыс. руб., безвозмездные перечисления организациям – </w:t>
      </w:r>
      <w:r w:rsidR="006605F9">
        <w:rPr>
          <w:sz w:val="24"/>
          <w:szCs w:val="24"/>
        </w:rPr>
        <w:t>62,1</w:t>
      </w:r>
      <w:r w:rsidRPr="004D4754">
        <w:rPr>
          <w:sz w:val="24"/>
          <w:szCs w:val="24"/>
        </w:rPr>
        <w:t xml:space="preserve"> тыс. руб., безвозмездные перечисления бюджетам – </w:t>
      </w:r>
      <w:r w:rsidR="006605F9">
        <w:rPr>
          <w:sz w:val="24"/>
          <w:szCs w:val="24"/>
        </w:rPr>
        <w:t>193,2</w:t>
      </w:r>
      <w:r w:rsidRPr="004D4754">
        <w:rPr>
          <w:sz w:val="24"/>
          <w:szCs w:val="24"/>
        </w:rPr>
        <w:t xml:space="preserve"> тыс. руб., </w:t>
      </w:r>
      <w:r w:rsidR="006A410E">
        <w:rPr>
          <w:sz w:val="24"/>
          <w:szCs w:val="24"/>
        </w:rPr>
        <w:t xml:space="preserve">расходы по операциям с активами – </w:t>
      </w:r>
      <w:r w:rsidR="006605F9">
        <w:rPr>
          <w:sz w:val="24"/>
          <w:szCs w:val="24"/>
        </w:rPr>
        <w:t>490,1</w:t>
      </w:r>
      <w:r w:rsidR="006A410E">
        <w:rPr>
          <w:sz w:val="24"/>
          <w:szCs w:val="24"/>
        </w:rPr>
        <w:t xml:space="preserve"> тыс. руб., </w:t>
      </w:r>
      <w:r w:rsidRPr="004D4754">
        <w:rPr>
          <w:sz w:val="24"/>
          <w:szCs w:val="24"/>
        </w:rPr>
        <w:t xml:space="preserve">прочие расходы – </w:t>
      </w:r>
      <w:r w:rsidR="006605F9">
        <w:rPr>
          <w:sz w:val="24"/>
          <w:szCs w:val="24"/>
        </w:rPr>
        <w:t>184,7</w:t>
      </w:r>
      <w:r w:rsidRPr="004D4754">
        <w:rPr>
          <w:sz w:val="24"/>
          <w:szCs w:val="24"/>
        </w:rPr>
        <w:t xml:space="preserve"> тыс. рублей.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Финансовый результат по операциям с активами и обязательствами составил </w:t>
      </w:r>
      <w:r w:rsidR="00F85E7D">
        <w:rPr>
          <w:sz w:val="24"/>
          <w:szCs w:val="24"/>
        </w:rPr>
        <w:t>380,7</w:t>
      </w:r>
      <w:r w:rsidRPr="004D4754">
        <w:rPr>
          <w:sz w:val="24"/>
          <w:szCs w:val="24"/>
        </w:rPr>
        <w:t xml:space="preserve"> тыс. руб., т.</w:t>
      </w:r>
      <w:r w:rsidR="001149BF">
        <w:rPr>
          <w:sz w:val="24"/>
          <w:szCs w:val="24"/>
        </w:rPr>
        <w:t>к</w:t>
      </w:r>
      <w:r w:rsidRPr="004D4754">
        <w:rPr>
          <w:sz w:val="24"/>
          <w:szCs w:val="24"/>
        </w:rPr>
        <w:t xml:space="preserve">. произошло увеличение  стоимости  финансовых активов на </w:t>
      </w:r>
      <w:r w:rsidR="001E5177">
        <w:rPr>
          <w:sz w:val="24"/>
          <w:szCs w:val="24"/>
        </w:rPr>
        <w:t>609,7</w:t>
      </w:r>
      <w:r w:rsidRPr="004D4754">
        <w:rPr>
          <w:sz w:val="24"/>
          <w:szCs w:val="24"/>
        </w:rPr>
        <w:t xml:space="preserve"> тыс. руб. и </w:t>
      </w:r>
      <w:r w:rsidR="001149BF">
        <w:rPr>
          <w:sz w:val="24"/>
          <w:szCs w:val="24"/>
        </w:rPr>
        <w:t>выросли</w:t>
      </w:r>
      <w:r w:rsidRPr="004D4754">
        <w:rPr>
          <w:sz w:val="24"/>
          <w:szCs w:val="24"/>
        </w:rPr>
        <w:t xml:space="preserve">  обязательств</w:t>
      </w:r>
      <w:r w:rsidR="001149BF">
        <w:rPr>
          <w:sz w:val="24"/>
          <w:szCs w:val="24"/>
        </w:rPr>
        <w:t>а</w:t>
      </w:r>
      <w:r w:rsidRPr="004D4754">
        <w:rPr>
          <w:sz w:val="24"/>
          <w:szCs w:val="24"/>
        </w:rPr>
        <w:t xml:space="preserve"> бюджета на </w:t>
      </w:r>
      <w:r w:rsidR="001E5177">
        <w:rPr>
          <w:sz w:val="24"/>
          <w:szCs w:val="24"/>
        </w:rPr>
        <w:t>229,0</w:t>
      </w:r>
      <w:r w:rsidRPr="004D4754">
        <w:rPr>
          <w:sz w:val="24"/>
          <w:szCs w:val="24"/>
        </w:rPr>
        <w:t xml:space="preserve"> тыс. руб.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 xml:space="preserve">Чистый операционный результат по бюджетной деятельности составил </w:t>
      </w:r>
      <w:r w:rsidR="00627CBA">
        <w:rPr>
          <w:sz w:val="24"/>
          <w:szCs w:val="24"/>
        </w:rPr>
        <w:t>269,8</w:t>
      </w:r>
      <w:r w:rsidR="001149BF">
        <w:rPr>
          <w:sz w:val="24"/>
          <w:szCs w:val="24"/>
        </w:rPr>
        <w:t xml:space="preserve"> </w:t>
      </w:r>
      <w:r w:rsidRPr="004D4754">
        <w:rPr>
          <w:sz w:val="24"/>
          <w:szCs w:val="24"/>
        </w:rPr>
        <w:t xml:space="preserve"> тыс. руб. (превышение </w:t>
      </w:r>
      <w:r w:rsidR="00627CBA">
        <w:rPr>
          <w:sz w:val="24"/>
          <w:szCs w:val="24"/>
        </w:rPr>
        <w:t>доходов</w:t>
      </w:r>
      <w:r w:rsidR="00627CBA" w:rsidRPr="004D4754">
        <w:rPr>
          <w:sz w:val="24"/>
          <w:szCs w:val="24"/>
        </w:rPr>
        <w:t xml:space="preserve"> – </w:t>
      </w:r>
      <w:r w:rsidR="00627CBA">
        <w:rPr>
          <w:sz w:val="24"/>
          <w:szCs w:val="24"/>
        </w:rPr>
        <w:t>6542,6</w:t>
      </w:r>
      <w:r w:rsidR="00627CBA" w:rsidRPr="004D4754">
        <w:rPr>
          <w:sz w:val="24"/>
          <w:szCs w:val="24"/>
        </w:rPr>
        <w:t xml:space="preserve"> тыс. руб.</w:t>
      </w:r>
      <w:r w:rsidR="00627CBA">
        <w:rPr>
          <w:sz w:val="24"/>
          <w:szCs w:val="24"/>
        </w:rPr>
        <w:t xml:space="preserve"> над </w:t>
      </w:r>
      <w:r w:rsidR="001149BF">
        <w:rPr>
          <w:sz w:val="24"/>
          <w:szCs w:val="24"/>
        </w:rPr>
        <w:t>расход</w:t>
      </w:r>
      <w:r w:rsidR="00627CBA">
        <w:rPr>
          <w:sz w:val="24"/>
          <w:szCs w:val="24"/>
        </w:rPr>
        <w:t>ами</w:t>
      </w:r>
      <w:r w:rsidRPr="004D4754">
        <w:rPr>
          <w:sz w:val="24"/>
          <w:szCs w:val="24"/>
        </w:rPr>
        <w:t xml:space="preserve"> – </w:t>
      </w:r>
      <w:r w:rsidR="00627CBA">
        <w:rPr>
          <w:sz w:val="24"/>
          <w:szCs w:val="24"/>
        </w:rPr>
        <w:t>6272,8</w:t>
      </w:r>
      <w:r w:rsidRPr="004D4754">
        <w:rPr>
          <w:sz w:val="24"/>
          <w:szCs w:val="24"/>
        </w:rPr>
        <w:t xml:space="preserve"> тыс. руб.).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4D4754">
        <w:rPr>
          <w:sz w:val="24"/>
          <w:szCs w:val="24"/>
        </w:rPr>
        <w:t>Контрольные междокументальные соотношения взаимосвязанных показателей форм 0503320, 0503321, 0503368, 0503369 соблюдены.</w:t>
      </w:r>
    </w:p>
    <w:p w:rsidR="00B5612C" w:rsidRDefault="00E62022" w:rsidP="00B5612C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432792">
        <w:t>Анализ</w:t>
      </w:r>
      <w:r w:rsidR="00C0587B" w:rsidRPr="00432792">
        <w:t xml:space="preserve"> </w:t>
      </w:r>
      <w:r w:rsidR="00B5612C" w:rsidRPr="00432792">
        <w:rPr>
          <w:iCs/>
        </w:rPr>
        <w:t>О</w:t>
      </w:r>
      <w:r w:rsidR="0069055F" w:rsidRPr="00432792">
        <w:rPr>
          <w:iCs/>
        </w:rPr>
        <w:t>тчет</w:t>
      </w:r>
      <w:r w:rsidR="00B5612C" w:rsidRPr="00432792">
        <w:rPr>
          <w:iCs/>
        </w:rPr>
        <w:t>а</w:t>
      </w:r>
      <w:r w:rsidR="0069055F" w:rsidRPr="00432792">
        <w:rPr>
          <w:iCs/>
        </w:rPr>
        <w:t xml:space="preserve"> об исполнении бюджета </w:t>
      </w:r>
      <w:r w:rsidR="006B09F5" w:rsidRPr="00432792">
        <w:rPr>
          <w:iCs/>
        </w:rPr>
        <w:t>Дальне-Закорского</w:t>
      </w:r>
      <w:r w:rsidR="00C0587B" w:rsidRPr="00432792">
        <w:rPr>
          <w:iCs/>
        </w:rPr>
        <w:t xml:space="preserve"> </w:t>
      </w:r>
      <w:r w:rsidR="00432792" w:rsidRPr="00432792">
        <w:rPr>
          <w:iCs/>
        </w:rPr>
        <w:t>сельского поселения</w:t>
      </w:r>
      <w:r w:rsidR="00C0587B" w:rsidRPr="00432792">
        <w:rPr>
          <w:iCs/>
        </w:rPr>
        <w:t xml:space="preserve"> </w:t>
      </w:r>
      <w:r w:rsidR="0069055F" w:rsidRPr="00432792">
        <w:t>(</w:t>
      </w:r>
      <w:r w:rsidR="00B5612C" w:rsidRPr="00432792">
        <w:t xml:space="preserve">ф. </w:t>
      </w:r>
      <w:r w:rsidR="0069055F" w:rsidRPr="00432792">
        <w:t>0503317)</w:t>
      </w:r>
      <w:r w:rsidR="00B5612C" w:rsidRPr="00432792">
        <w:t xml:space="preserve"> показал, что</w:t>
      </w:r>
      <w:r w:rsidR="0069055F" w:rsidRPr="00432792">
        <w:t xml:space="preserve"> утвержденные бюджетные назначения соответствуют уточненным показателям доходов и расходов </w:t>
      </w:r>
      <w:r w:rsidR="00B5612C" w:rsidRPr="00432792">
        <w:t xml:space="preserve">местного </w:t>
      </w:r>
      <w:r w:rsidR="0069055F" w:rsidRPr="00432792">
        <w:t xml:space="preserve">бюджета, утвержденным решением </w:t>
      </w:r>
      <w:r w:rsidR="00B5612C" w:rsidRPr="00432792">
        <w:t xml:space="preserve">Думы </w:t>
      </w:r>
      <w:r w:rsidR="006B09F5" w:rsidRPr="00432792">
        <w:t>Дальне-Закорского</w:t>
      </w:r>
      <w:r w:rsidR="00B5612C" w:rsidRPr="00432792">
        <w:t xml:space="preserve"> МО от </w:t>
      </w:r>
      <w:r w:rsidR="00432792" w:rsidRPr="00432792">
        <w:t>28</w:t>
      </w:r>
      <w:r w:rsidR="00B5612C" w:rsidRPr="00432792">
        <w:t>.12.2016</w:t>
      </w:r>
      <w:r w:rsidR="00C0587B" w:rsidRPr="00432792">
        <w:t xml:space="preserve"> </w:t>
      </w:r>
      <w:r w:rsidR="00B5612C" w:rsidRPr="00432792">
        <w:t xml:space="preserve"> года № </w:t>
      </w:r>
      <w:r w:rsidR="00432792" w:rsidRPr="00432792">
        <w:t>177</w:t>
      </w:r>
      <w:r w:rsidR="00B5612C" w:rsidRPr="00432792">
        <w:t xml:space="preserve"> «О бюджете </w:t>
      </w:r>
      <w:r w:rsidR="006B09F5" w:rsidRPr="00432792">
        <w:t>Дальне-Закорского</w:t>
      </w:r>
      <w:r w:rsidR="00B5612C" w:rsidRPr="00432792">
        <w:t xml:space="preserve"> </w:t>
      </w:r>
      <w:r w:rsidR="00432792" w:rsidRPr="00432792">
        <w:t>сельского поселения</w:t>
      </w:r>
      <w:r w:rsidR="00B5612C" w:rsidRPr="00432792">
        <w:t xml:space="preserve"> на 2017 год и плановый период 2018 и 2019 годов » (с изменениями от 28.12.2017 № </w:t>
      </w:r>
      <w:r w:rsidR="00432792" w:rsidRPr="00432792">
        <w:t>20</w:t>
      </w:r>
      <w:r w:rsidR="00B5612C" w:rsidRPr="00432792">
        <w:t>).</w:t>
      </w:r>
    </w:p>
    <w:p w:rsidR="00432792" w:rsidRDefault="00432792" w:rsidP="00432792">
      <w:pPr>
        <w:pStyle w:val="230"/>
        <w:ind w:right="-1"/>
        <w:jc w:val="left"/>
      </w:pPr>
      <w:r>
        <w:t xml:space="preserve">                                         </w:t>
      </w:r>
    </w:p>
    <w:p w:rsidR="00432792" w:rsidRPr="00BD4388" w:rsidRDefault="00432792" w:rsidP="0043279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       </w:t>
      </w:r>
    </w:p>
    <w:p w:rsidR="00183392" w:rsidRPr="00BD4388" w:rsidRDefault="00183392" w:rsidP="0018339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BD4388">
        <w:rPr>
          <w:sz w:val="24"/>
          <w:szCs w:val="24"/>
        </w:rPr>
        <w:t>198 Инструкции 191н Консолидированный отчет о движении денежных средств (</w:t>
      </w:r>
      <w:hyperlink w:anchor="sub_503123" w:history="1">
        <w:r w:rsidRPr="00BD4388">
          <w:rPr>
            <w:sz w:val="24"/>
            <w:szCs w:val="24"/>
          </w:rPr>
          <w:t>ф. 0503323</w:t>
        </w:r>
      </w:hyperlink>
      <w:r w:rsidRPr="00BD4388">
        <w:rPr>
          <w:sz w:val="24"/>
          <w:szCs w:val="24"/>
        </w:rPr>
        <w:t xml:space="preserve">) в разрезе кодов </w:t>
      </w:r>
      <w:hyperlink r:id="rId10" w:history="1">
        <w:r w:rsidRPr="00BD4388">
          <w:rPr>
            <w:sz w:val="24"/>
            <w:szCs w:val="24"/>
          </w:rPr>
          <w:t>КОСГУ</w:t>
        </w:r>
      </w:hyperlink>
      <w:r w:rsidRPr="00BD4388">
        <w:rPr>
          <w:sz w:val="24"/>
          <w:szCs w:val="24"/>
        </w:rPr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69055F" w:rsidRPr="004D4754" w:rsidRDefault="0069055F" w:rsidP="0069055F">
      <w:pPr>
        <w:ind w:firstLine="567"/>
        <w:jc w:val="both"/>
        <w:rPr>
          <w:sz w:val="24"/>
          <w:szCs w:val="24"/>
        </w:rPr>
      </w:pPr>
      <w:r w:rsidRPr="00183392">
        <w:rPr>
          <w:iCs/>
          <w:sz w:val="24"/>
          <w:szCs w:val="24"/>
        </w:rPr>
        <w:t>Пояснительная записка (ф. 0503</w:t>
      </w:r>
      <w:r w:rsidR="00D4510F" w:rsidRPr="00183392">
        <w:rPr>
          <w:iCs/>
          <w:sz w:val="24"/>
          <w:szCs w:val="24"/>
        </w:rPr>
        <w:t>3</w:t>
      </w:r>
      <w:r w:rsidRPr="00183392">
        <w:rPr>
          <w:iCs/>
          <w:sz w:val="24"/>
          <w:szCs w:val="24"/>
        </w:rPr>
        <w:t xml:space="preserve">60) </w:t>
      </w:r>
      <w:r w:rsidRPr="00183392">
        <w:rPr>
          <w:sz w:val="24"/>
          <w:szCs w:val="24"/>
        </w:rPr>
        <w:t>составлена</w:t>
      </w:r>
      <w:r w:rsidRPr="004D4754">
        <w:rPr>
          <w:sz w:val="24"/>
          <w:szCs w:val="24"/>
        </w:rPr>
        <w:t xml:space="preserve"> в </w:t>
      </w:r>
      <w:r w:rsidR="00D4510F">
        <w:rPr>
          <w:sz w:val="24"/>
          <w:szCs w:val="24"/>
        </w:rPr>
        <w:t xml:space="preserve">соответствии с требованиями </w:t>
      </w:r>
      <w:r w:rsidR="00FD48BE">
        <w:rPr>
          <w:sz w:val="24"/>
          <w:szCs w:val="24"/>
        </w:rPr>
        <w:t>пунктов 217-218 Инструкции 191н. При анализе форм</w:t>
      </w:r>
      <w:r w:rsidR="00183392">
        <w:rPr>
          <w:sz w:val="24"/>
          <w:szCs w:val="24"/>
        </w:rPr>
        <w:t>, представленных</w:t>
      </w:r>
      <w:r w:rsidR="00C0587B">
        <w:rPr>
          <w:sz w:val="24"/>
          <w:szCs w:val="24"/>
        </w:rPr>
        <w:t xml:space="preserve"> </w:t>
      </w:r>
      <w:r w:rsidR="00183392">
        <w:rPr>
          <w:iCs/>
          <w:sz w:val="24"/>
          <w:szCs w:val="24"/>
        </w:rPr>
        <w:t xml:space="preserve">в составе </w:t>
      </w:r>
      <w:r w:rsidR="00183392" w:rsidRPr="00183392">
        <w:rPr>
          <w:iCs/>
          <w:sz w:val="24"/>
          <w:szCs w:val="24"/>
        </w:rPr>
        <w:t>Пояснительн</w:t>
      </w:r>
      <w:r w:rsidR="00183392">
        <w:rPr>
          <w:iCs/>
          <w:sz w:val="24"/>
          <w:szCs w:val="24"/>
        </w:rPr>
        <w:t>ой</w:t>
      </w:r>
      <w:r w:rsidR="00183392" w:rsidRPr="00183392">
        <w:rPr>
          <w:iCs/>
          <w:sz w:val="24"/>
          <w:szCs w:val="24"/>
        </w:rPr>
        <w:t xml:space="preserve"> записк</w:t>
      </w:r>
      <w:r w:rsidR="00183392">
        <w:rPr>
          <w:iCs/>
          <w:sz w:val="24"/>
          <w:szCs w:val="24"/>
        </w:rPr>
        <w:t>и</w:t>
      </w:r>
      <w:r w:rsidR="00183392" w:rsidRPr="00183392">
        <w:rPr>
          <w:iCs/>
          <w:sz w:val="24"/>
          <w:szCs w:val="24"/>
        </w:rPr>
        <w:t xml:space="preserve"> (ф. 0503360)</w:t>
      </w:r>
      <w:r w:rsidR="00183392">
        <w:rPr>
          <w:iCs/>
          <w:sz w:val="24"/>
          <w:szCs w:val="24"/>
        </w:rPr>
        <w:t>,</w:t>
      </w:r>
      <w:r w:rsidR="00FD48BE">
        <w:rPr>
          <w:sz w:val="24"/>
          <w:szCs w:val="24"/>
        </w:rPr>
        <w:t xml:space="preserve"> нарушений не установлено.</w:t>
      </w:r>
    </w:p>
    <w:p w:rsidR="002C0A71" w:rsidRPr="004D4754" w:rsidRDefault="002C0A71" w:rsidP="0069055F">
      <w:pPr>
        <w:ind w:firstLine="567"/>
        <w:jc w:val="both"/>
        <w:rPr>
          <w:sz w:val="24"/>
          <w:szCs w:val="24"/>
        </w:rPr>
      </w:pPr>
    </w:p>
    <w:p w:rsidR="00845D4C" w:rsidRPr="006656BC" w:rsidRDefault="006656BC" w:rsidP="00845D4C">
      <w:pPr>
        <w:jc w:val="center"/>
        <w:rPr>
          <w:sz w:val="24"/>
          <w:szCs w:val="24"/>
        </w:rPr>
      </w:pPr>
      <w:r w:rsidRPr="006656BC">
        <w:rPr>
          <w:sz w:val="24"/>
          <w:szCs w:val="24"/>
        </w:rPr>
        <w:t xml:space="preserve">3. </w:t>
      </w:r>
      <w:r w:rsidR="00845D4C" w:rsidRPr="006656BC">
        <w:rPr>
          <w:sz w:val="24"/>
          <w:szCs w:val="24"/>
        </w:rPr>
        <w:t xml:space="preserve">Характеристика основных показателей </w:t>
      </w:r>
      <w:r w:rsidR="005C5418" w:rsidRPr="006656BC">
        <w:rPr>
          <w:sz w:val="24"/>
          <w:szCs w:val="24"/>
        </w:rPr>
        <w:t xml:space="preserve">местного </w:t>
      </w:r>
      <w:r w:rsidR="00845D4C" w:rsidRPr="006656BC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p w:rsidR="00845D4C" w:rsidRPr="006656BC" w:rsidRDefault="00845D4C" w:rsidP="00845D4C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5CA2" w:rsidRDefault="008F46A7" w:rsidP="00845D4C">
      <w:pPr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4388">
        <w:rPr>
          <w:sz w:val="24"/>
          <w:szCs w:val="24"/>
        </w:rPr>
        <w:t>ервоначал</w:t>
      </w:r>
      <w:r>
        <w:rPr>
          <w:sz w:val="24"/>
          <w:szCs w:val="24"/>
        </w:rPr>
        <w:t>ь</w:t>
      </w:r>
      <w:r w:rsidRPr="00BD4388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Pr="00BD4388">
        <w:rPr>
          <w:sz w:val="24"/>
          <w:szCs w:val="24"/>
        </w:rPr>
        <w:t xml:space="preserve"> бюджет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2017 год </w:t>
      </w:r>
      <w:r w:rsidRPr="00BD4388">
        <w:rPr>
          <w:sz w:val="24"/>
          <w:szCs w:val="24"/>
        </w:rPr>
        <w:t xml:space="preserve">утвержден </w:t>
      </w:r>
      <w:r>
        <w:rPr>
          <w:sz w:val="24"/>
          <w:szCs w:val="24"/>
        </w:rPr>
        <w:t>р</w:t>
      </w:r>
      <w:r w:rsidR="00845D4C" w:rsidRPr="00BD4388">
        <w:rPr>
          <w:sz w:val="24"/>
          <w:szCs w:val="24"/>
        </w:rPr>
        <w:t xml:space="preserve">ешением </w:t>
      </w:r>
      <w:r w:rsidR="002E5429" w:rsidRPr="00BD4388">
        <w:rPr>
          <w:sz w:val="24"/>
          <w:szCs w:val="24"/>
        </w:rPr>
        <w:t xml:space="preserve">Думы </w:t>
      </w:r>
      <w:r w:rsidR="006B09F5">
        <w:rPr>
          <w:sz w:val="24"/>
          <w:szCs w:val="24"/>
        </w:rPr>
        <w:t>Дальне-Закорского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9F153A" w:rsidRPr="00BD4388"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от </w:t>
      </w:r>
      <w:r w:rsidR="009F153A">
        <w:rPr>
          <w:sz w:val="24"/>
          <w:szCs w:val="24"/>
        </w:rPr>
        <w:t>28</w:t>
      </w:r>
      <w:r w:rsidR="00845D4C" w:rsidRPr="00BD4388">
        <w:rPr>
          <w:sz w:val="24"/>
          <w:szCs w:val="24"/>
        </w:rPr>
        <w:t>.</w:t>
      </w:r>
      <w:r w:rsidR="002E5429" w:rsidRPr="00BD4388">
        <w:rPr>
          <w:sz w:val="24"/>
          <w:szCs w:val="24"/>
        </w:rPr>
        <w:t>12</w:t>
      </w:r>
      <w:r w:rsidR="00845D4C" w:rsidRPr="00BD438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845D4C" w:rsidRPr="00BD4388">
        <w:rPr>
          <w:sz w:val="24"/>
          <w:szCs w:val="24"/>
        </w:rPr>
        <w:t xml:space="preserve"> № </w:t>
      </w:r>
      <w:r w:rsidR="009F153A">
        <w:rPr>
          <w:sz w:val="24"/>
          <w:szCs w:val="24"/>
        </w:rPr>
        <w:t>177</w:t>
      </w:r>
      <w:r>
        <w:rPr>
          <w:sz w:val="24"/>
          <w:szCs w:val="24"/>
        </w:rPr>
        <w:t xml:space="preserve"> </w:t>
      </w:r>
      <w:r w:rsidR="00845D4C" w:rsidRPr="00BD4388">
        <w:rPr>
          <w:sz w:val="24"/>
          <w:szCs w:val="24"/>
        </w:rPr>
        <w:t xml:space="preserve">«О бюджете </w:t>
      </w:r>
      <w:r w:rsidR="006B09F5">
        <w:rPr>
          <w:sz w:val="24"/>
          <w:szCs w:val="24"/>
        </w:rPr>
        <w:t>Дальне-Закорского</w:t>
      </w:r>
      <w:r w:rsidR="002E5429" w:rsidRPr="00BD4388">
        <w:rPr>
          <w:sz w:val="24"/>
          <w:szCs w:val="24"/>
        </w:rPr>
        <w:t xml:space="preserve"> </w:t>
      </w:r>
      <w:r w:rsidR="009F153A">
        <w:rPr>
          <w:sz w:val="24"/>
          <w:szCs w:val="24"/>
        </w:rPr>
        <w:t>сельского поселения</w:t>
      </w:r>
      <w:r w:rsidR="00845D4C"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="00845D4C"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="00845D4C" w:rsidRPr="00BD4388">
        <w:rPr>
          <w:sz w:val="24"/>
          <w:szCs w:val="24"/>
        </w:rPr>
        <w:t>»</w:t>
      </w:r>
      <w:r w:rsidR="005E5CA2">
        <w:rPr>
          <w:sz w:val="24"/>
          <w:szCs w:val="24"/>
        </w:rPr>
        <w:t xml:space="preserve"> (далее – Решение о бюджете </w:t>
      </w:r>
      <w:r w:rsidR="005E5CA2" w:rsidRPr="00BD4388">
        <w:rPr>
          <w:sz w:val="24"/>
          <w:szCs w:val="24"/>
        </w:rPr>
        <w:t xml:space="preserve">от </w:t>
      </w:r>
      <w:r w:rsidR="009F153A">
        <w:rPr>
          <w:sz w:val="24"/>
          <w:szCs w:val="24"/>
        </w:rPr>
        <w:t>28</w:t>
      </w:r>
      <w:r w:rsidR="005E5CA2" w:rsidRPr="00BD4388">
        <w:rPr>
          <w:sz w:val="24"/>
          <w:szCs w:val="24"/>
        </w:rPr>
        <w:t>.12.201</w:t>
      </w:r>
      <w:r w:rsidR="005E5CA2">
        <w:rPr>
          <w:sz w:val="24"/>
          <w:szCs w:val="24"/>
        </w:rPr>
        <w:t>6</w:t>
      </w:r>
      <w:r w:rsidR="005E5CA2" w:rsidRPr="00BD4388">
        <w:rPr>
          <w:sz w:val="24"/>
          <w:szCs w:val="24"/>
        </w:rPr>
        <w:t xml:space="preserve"> № </w:t>
      </w:r>
      <w:r w:rsidR="009F153A">
        <w:rPr>
          <w:sz w:val="24"/>
          <w:szCs w:val="24"/>
        </w:rPr>
        <w:t>177</w:t>
      </w:r>
      <w:r w:rsidR="005E5CA2">
        <w:rPr>
          <w:sz w:val="24"/>
          <w:szCs w:val="24"/>
        </w:rPr>
        <w:t>):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по доходам в сумме </w:t>
      </w:r>
      <w:r w:rsidR="009F153A">
        <w:rPr>
          <w:color w:val="1D1B11"/>
          <w:sz w:val="24"/>
          <w:szCs w:val="24"/>
        </w:rPr>
        <w:t>4195,6</w:t>
      </w:r>
      <w:r w:rsidRPr="005E5CA2">
        <w:rPr>
          <w:color w:val="1D1B11"/>
          <w:sz w:val="24"/>
          <w:szCs w:val="24"/>
        </w:rPr>
        <w:t xml:space="preserve"> тыс.</w:t>
      </w:r>
      <w:r w:rsidR="00AB711F">
        <w:rPr>
          <w:color w:val="1D1B11"/>
          <w:sz w:val="24"/>
          <w:szCs w:val="24"/>
        </w:rPr>
        <w:t xml:space="preserve"> </w:t>
      </w:r>
      <w:r w:rsidRPr="005E5CA2">
        <w:rPr>
          <w:color w:val="1D1B11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Федерации, в сумме </w:t>
      </w:r>
      <w:r w:rsidR="009F153A">
        <w:rPr>
          <w:color w:val="1D1B11"/>
          <w:sz w:val="24"/>
          <w:szCs w:val="24"/>
        </w:rPr>
        <w:t>3362,8</w:t>
      </w:r>
      <w:r w:rsidRPr="005E5CA2">
        <w:rPr>
          <w:color w:val="1D1B11"/>
          <w:sz w:val="24"/>
          <w:szCs w:val="24"/>
        </w:rPr>
        <w:t xml:space="preserve"> тыс. руб., 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по  расходам в сумме </w:t>
      </w:r>
      <w:r w:rsidR="009F153A">
        <w:rPr>
          <w:color w:val="1D1B11"/>
          <w:sz w:val="24"/>
          <w:szCs w:val="24"/>
        </w:rPr>
        <w:t>4257,6</w:t>
      </w:r>
      <w:r w:rsidRPr="005E5CA2">
        <w:rPr>
          <w:color w:val="1D1B11"/>
          <w:sz w:val="24"/>
          <w:szCs w:val="24"/>
        </w:rPr>
        <w:t xml:space="preserve"> тыс. рублей,</w:t>
      </w:r>
    </w:p>
    <w:p w:rsidR="005E5CA2" w:rsidRPr="005E5CA2" w:rsidRDefault="005E5CA2" w:rsidP="005E5CA2">
      <w:pPr>
        <w:ind w:firstLine="567"/>
        <w:jc w:val="both"/>
        <w:rPr>
          <w:color w:val="1D1B11"/>
          <w:sz w:val="24"/>
          <w:szCs w:val="24"/>
        </w:rPr>
      </w:pPr>
      <w:r w:rsidRPr="005E5CA2">
        <w:rPr>
          <w:color w:val="1D1B11"/>
          <w:sz w:val="24"/>
          <w:szCs w:val="24"/>
        </w:rPr>
        <w:t xml:space="preserve">- с размером дефицита местного бюджета в сумме </w:t>
      </w:r>
      <w:r w:rsidR="009F153A">
        <w:rPr>
          <w:color w:val="1D1B11"/>
          <w:sz w:val="24"/>
          <w:szCs w:val="24"/>
        </w:rPr>
        <w:t>62,0</w:t>
      </w:r>
      <w:r w:rsidRPr="005E5CA2">
        <w:rPr>
          <w:color w:val="1D1B11"/>
          <w:sz w:val="24"/>
          <w:szCs w:val="24"/>
        </w:rPr>
        <w:t xml:space="preserve"> тыс. рублей, или </w:t>
      </w:r>
      <w:r w:rsidR="009F153A">
        <w:rPr>
          <w:color w:val="1D1B11"/>
          <w:sz w:val="24"/>
          <w:szCs w:val="24"/>
        </w:rPr>
        <w:t>7,4</w:t>
      </w:r>
      <w:r w:rsidRPr="005E5CA2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E5CA2" w:rsidRPr="00BD4388" w:rsidRDefault="00845D4C" w:rsidP="005E5C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BD4388">
        <w:t xml:space="preserve">В </w:t>
      </w:r>
      <w:r w:rsidR="005E5CA2">
        <w:t xml:space="preserve">течение </w:t>
      </w:r>
      <w:r w:rsidRPr="00BD4388">
        <w:t>201</w:t>
      </w:r>
      <w:r w:rsidR="005E5CA2">
        <w:t>7</w:t>
      </w:r>
      <w:r w:rsidRPr="00BD4388">
        <w:t xml:space="preserve"> год</w:t>
      </w:r>
      <w:r w:rsidR="005E5CA2">
        <w:t>а</w:t>
      </w:r>
      <w:r w:rsidRPr="00BD4388">
        <w:t xml:space="preserve"> в </w:t>
      </w:r>
      <w:r w:rsidR="005E5CA2">
        <w:t>Решение о</w:t>
      </w:r>
      <w:r w:rsidRPr="00BD4388">
        <w:t xml:space="preserve"> бюджет</w:t>
      </w:r>
      <w:r w:rsidR="005E5CA2">
        <w:t>е</w:t>
      </w:r>
      <w:r w:rsidR="00C0587B">
        <w:t xml:space="preserve"> </w:t>
      </w:r>
      <w:r w:rsidR="005E5CA2" w:rsidRPr="00BD4388">
        <w:t xml:space="preserve">от </w:t>
      </w:r>
      <w:r w:rsidR="0047529E">
        <w:t>28</w:t>
      </w:r>
      <w:r w:rsidR="005E5CA2" w:rsidRPr="00BD4388">
        <w:t>.12.201</w:t>
      </w:r>
      <w:r w:rsidR="005E5CA2">
        <w:t>6</w:t>
      </w:r>
      <w:r w:rsidR="005E5CA2" w:rsidRPr="00BD4388">
        <w:t xml:space="preserve"> № </w:t>
      </w:r>
      <w:r w:rsidR="0047529E">
        <w:t>177</w:t>
      </w:r>
      <w:r w:rsidR="005E5CA2">
        <w:t xml:space="preserve"> </w:t>
      </w:r>
      <w:r w:rsidR="0047529E">
        <w:t>семь</w:t>
      </w:r>
      <w:r w:rsidR="00120DFF" w:rsidRPr="00BD4388">
        <w:t xml:space="preserve"> раз </w:t>
      </w:r>
      <w:r w:rsidR="005E5CA2" w:rsidRPr="00BD4388">
        <w:t xml:space="preserve">вносились </w:t>
      </w:r>
      <w:r w:rsidRPr="00BD4388">
        <w:t>изменени</w:t>
      </w:r>
      <w:r w:rsidR="00163393" w:rsidRPr="00BD4388">
        <w:t>я</w:t>
      </w:r>
      <w:r w:rsidR="005E5CA2">
        <w:t xml:space="preserve">: </w:t>
      </w:r>
      <w:r w:rsidR="0047529E" w:rsidRPr="0047529E">
        <w:rPr>
          <w:szCs w:val="26"/>
        </w:rPr>
        <w:t>от 28.02.2017 № 181, от 30.03.2017 № 188, от 28.04.2017 № 192, от 06.07.2017 № 198, от 24.10.2017 № 6, от 24.11</w:t>
      </w:r>
      <w:r w:rsidR="0047529E">
        <w:rPr>
          <w:szCs w:val="26"/>
        </w:rPr>
        <w:t>.2017 № 12, от 28.12.2017 № 20.</w:t>
      </w:r>
    </w:p>
    <w:p w:rsidR="00845D4C" w:rsidRDefault="00795FA5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Окончательной редакцией Решения о</w:t>
      </w:r>
      <w:r w:rsidRPr="00BD4388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е</w:t>
      </w:r>
      <w:r w:rsidRPr="00BD4388">
        <w:rPr>
          <w:sz w:val="24"/>
          <w:szCs w:val="24"/>
        </w:rPr>
        <w:t xml:space="preserve"> от </w:t>
      </w:r>
      <w:r w:rsidR="009718DC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9718DC">
        <w:rPr>
          <w:sz w:val="24"/>
          <w:szCs w:val="24"/>
        </w:rPr>
        <w:t>177</w:t>
      </w:r>
      <w:r>
        <w:rPr>
          <w:sz w:val="24"/>
          <w:szCs w:val="24"/>
        </w:rPr>
        <w:t xml:space="preserve"> </w:t>
      </w:r>
      <w:r w:rsidR="00CC17CB" w:rsidRPr="00CC17CB">
        <w:rPr>
          <w:sz w:val="24"/>
          <w:szCs w:val="24"/>
        </w:rPr>
        <w:t xml:space="preserve">(с изменениями от 28.12.2017 № </w:t>
      </w:r>
      <w:r w:rsidR="009718DC">
        <w:rPr>
          <w:sz w:val="24"/>
          <w:szCs w:val="24"/>
        </w:rPr>
        <w:t>20</w:t>
      </w:r>
      <w:r w:rsidR="00CC17CB" w:rsidRPr="00CC17CB">
        <w:rPr>
          <w:sz w:val="24"/>
          <w:szCs w:val="24"/>
        </w:rPr>
        <w:t>)</w:t>
      </w:r>
      <w:r w:rsidR="0001180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утверждены основные характеристики местного бюджета: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доходов в сумме </w:t>
      </w:r>
      <w:r w:rsidR="0070138B">
        <w:rPr>
          <w:color w:val="1D1B11"/>
          <w:sz w:val="24"/>
          <w:szCs w:val="24"/>
        </w:rPr>
        <w:t>6365,8</w:t>
      </w:r>
      <w:r w:rsidRPr="00795FA5">
        <w:rPr>
          <w:color w:val="1D1B11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0138B">
        <w:rPr>
          <w:color w:val="1D1B11"/>
          <w:sz w:val="24"/>
          <w:szCs w:val="24"/>
        </w:rPr>
        <w:t>5104,8</w:t>
      </w:r>
      <w:r w:rsidRPr="00795FA5">
        <w:rPr>
          <w:color w:val="1D1B11"/>
          <w:sz w:val="24"/>
          <w:szCs w:val="24"/>
        </w:rPr>
        <w:t xml:space="preserve"> тыс. руб</w:t>
      </w:r>
      <w:r>
        <w:rPr>
          <w:color w:val="1D1B11"/>
          <w:sz w:val="24"/>
          <w:szCs w:val="24"/>
        </w:rPr>
        <w:t>лей</w:t>
      </w:r>
      <w:r w:rsidRPr="00795FA5">
        <w:rPr>
          <w:color w:val="1D1B11"/>
          <w:sz w:val="24"/>
          <w:szCs w:val="24"/>
        </w:rPr>
        <w:t xml:space="preserve">, </w:t>
      </w:r>
    </w:p>
    <w:p w:rsidR="00795FA5" w:rsidRPr="00795FA5" w:rsidRDefault="00795FA5" w:rsidP="00795FA5">
      <w:pPr>
        <w:ind w:firstLine="567"/>
        <w:jc w:val="both"/>
        <w:rPr>
          <w:color w:val="1D1B11"/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общий объем  расходов в сумме </w:t>
      </w:r>
      <w:r w:rsidR="0070138B">
        <w:rPr>
          <w:color w:val="1D1B11"/>
          <w:sz w:val="24"/>
          <w:szCs w:val="24"/>
        </w:rPr>
        <w:t>6625,3</w:t>
      </w:r>
      <w:r w:rsidR="00011802">
        <w:rPr>
          <w:color w:val="1D1B11"/>
          <w:sz w:val="24"/>
          <w:szCs w:val="24"/>
        </w:rPr>
        <w:t xml:space="preserve"> </w:t>
      </w:r>
      <w:r w:rsidRPr="00795FA5">
        <w:rPr>
          <w:color w:val="1D1B11"/>
          <w:sz w:val="24"/>
          <w:szCs w:val="24"/>
        </w:rPr>
        <w:t>тыс. рублей,</w:t>
      </w:r>
    </w:p>
    <w:p w:rsidR="0070138B" w:rsidRPr="000F326F" w:rsidRDefault="00795FA5" w:rsidP="000F326F">
      <w:pPr>
        <w:ind w:firstLine="567"/>
        <w:jc w:val="both"/>
        <w:rPr>
          <w:sz w:val="24"/>
          <w:szCs w:val="24"/>
        </w:rPr>
      </w:pPr>
      <w:r w:rsidRPr="00795FA5">
        <w:rPr>
          <w:color w:val="1D1B11"/>
          <w:sz w:val="24"/>
          <w:szCs w:val="24"/>
        </w:rPr>
        <w:t xml:space="preserve">- размер дефицита в сумме </w:t>
      </w:r>
      <w:r w:rsidR="0070138B">
        <w:rPr>
          <w:color w:val="1D1B11"/>
          <w:sz w:val="24"/>
          <w:szCs w:val="24"/>
        </w:rPr>
        <w:t>318,5</w:t>
      </w:r>
      <w:r w:rsidRPr="00795FA5">
        <w:rPr>
          <w:color w:val="1D1B11"/>
          <w:sz w:val="24"/>
          <w:szCs w:val="24"/>
        </w:rPr>
        <w:t xml:space="preserve"> тыс. рублей, или </w:t>
      </w:r>
      <w:r w:rsidR="0070138B">
        <w:rPr>
          <w:color w:val="1D1B11"/>
          <w:sz w:val="24"/>
          <w:szCs w:val="24"/>
        </w:rPr>
        <w:t>25,2</w:t>
      </w:r>
      <w:r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F326F">
        <w:rPr>
          <w:color w:val="1D1B11"/>
          <w:sz w:val="24"/>
          <w:szCs w:val="24"/>
        </w:rPr>
        <w:t xml:space="preserve"> </w:t>
      </w:r>
      <w:r w:rsidR="000F326F" w:rsidRPr="000F326F">
        <w:rPr>
          <w:color w:val="1D1B11"/>
          <w:sz w:val="24"/>
          <w:szCs w:val="24"/>
        </w:rPr>
        <w:t>Пр</w:t>
      </w:r>
      <w:r w:rsidR="0070138B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F326F">
        <w:rPr>
          <w:sz w:val="24"/>
          <w:szCs w:val="24"/>
        </w:rPr>
        <w:t>БК РФ</w:t>
      </w:r>
      <w:r w:rsidR="0070138B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224,5 тыс. руб. </w:t>
      </w:r>
      <w:r w:rsidR="000F326F">
        <w:rPr>
          <w:sz w:val="24"/>
          <w:szCs w:val="24"/>
        </w:rPr>
        <w:t>Размер д</w:t>
      </w:r>
      <w:r w:rsidR="0070138B" w:rsidRPr="000F326F">
        <w:rPr>
          <w:sz w:val="24"/>
          <w:szCs w:val="24"/>
        </w:rPr>
        <w:t>ефицит</w:t>
      </w:r>
      <w:r w:rsidR="000F326F">
        <w:rPr>
          <w:sz w:val="24"/>
          <w:szCs w:val="24"/>
        </w:rPr>
        <w:t>а</w:t>
      </w:r>
      <w:r w:rsidR="0070138B" w:rsidRPr="000F326F">
        <w:rPr>
          <w:sz w:val="24"/>
          <w:szCs w:val="24"/>
        </w:rPr>
        <w:t xml:space="preserve"> бюджета без учета суммы снижения остатка на счете составляет 7,5%.</w:t>
      </w:r>
    </w:p>
    <w:p w:rsidR="00845D4C" w:rsidRPr="00BD4388" w:rsidRDefault="004F6BBB" w:rsidP="00845D4C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</w:t>
      </w:r>
      <w:r w:rsidR="00D346EF" w:rsidRPr="00BD4388">
        <w:rPr>
          <w:sz w:val="24"/>
          <w:szCs w:val="24"/>
        </w:rPr>
        <w:t>:</w:t>
      </w:r>
    </w:p>
    <w:p w:rsidR="00B73EBA" w:rsidRPr="00BD4388" w:rsidRDefault="00B73EBA" w:rsidP="00B73EBA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доходы </w:t>
      </w:r>
      <w:r w:rsidR="004F6BBB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F326F">
        <w:rPr>
          <w:sz w:val="24"/>
          <w:szCs w:val="24"/>
        </w:rPr>
        <w:t>2170,2</w:t>
      </w:r>
      <w:r w:rsidRPr="00BD4388">
        <w:rPr>
          <w:sz w:val="24"/>
          <w:szCs w:val="24"/>
        </w:rPr>
        <w:t xml:space="preserve"> тыс. рублей </w:t>
      </w:r>
      <w:r w:rsidR="000F326F">
        <w:rPr>
          <w:sz w:val="24"/>
          <w:szCs w:val="24"/>
        </w:rPr>
        <w:t xml:space="preserve">(рост 151,7%) </w:t>
      </w:r>
      <w:r w:rsidR="00DA5C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;</w:t>
      </w:r>
    </w:p>
    <w:p w:rsidR="00B73EBA" w:rsidRPr="00BD4388" w:rsidRDefault="00B73EBA" w:rsidP="00B73EBA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расходы </w:t>
      </w:r>
      <w:r w:rsidR="00E45B34" w:rsidRPr="00BD4388">
        <w:rPr>
          <w:sz w:val="24"/>
          <w:szCs w:val="24"/>
        </w:rPr>
        <w:t xml:space="preserve">были увеличены </w:t>
      </w:r>
      <w:r w:rsidRPr="00BD4388">
        <w:rPr>
          <w:sz w:val="24"/>
          <w:szCs w:val="24"/>
        </w:rPr>
        <w:t xml:space="preserve">на </w:t>
      </w:r>
      <w:r w:rsidR="000F326F">
        <w:rPr>
          <w:sz w:val="24"/>
          <w:szCs w:val="24"/>
        </w:rPr>
        <w:t>2367,7</w:t>
      </w:r>
      <w:r w:rsidR="00E45B34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>тыс. рублей</w:t>
      </w:r>
      <w:r w:rsidR="000D55AE" w:rsidRPr="00BD4388">
        <w:rPr>
          <w:sz w:val="24"/>
          <w:szCs w:val="24"/>
        </w:rPr>
        <w:t xml:space="preserve"> </w:t>
      </w:r>
      <w:r w:rsidR="000F326F">
        <w:rPr>
          <w:sz w:val="24"/>
          <w:szCs w:val="24"/>
        </w:rPr>
        <w:t>(рост 155,6%)</w:t>
      </w:r>
      <w:r w:rsidR="003C2A23">
        <w:rPr>
          <w:sz w:val="24"/>
          <w:szCs w:val="24"/>
        </w:rPr>
        <w:t xml:space="preserve"> </w:t>
      </w:r>
      <w:r w:rsidR="000D55AE" w:rsidRPr="00BD4388">
        <w:rPr>
          <w:sz w:val="24"/>
          <w:szCs w:val="24"/>
        </w:rPr>
        <w:t>к первоначальному бюджету</w:t>
      </w:r>
      <w:r w:rsidRPr="00BD4388">
        <w:rPr>
          <w:sz w:val="24"/>
          <w:szCs w:val="24"/>
        </w:rPr>
        <w:t>.</w:t>
      </w:r>
    </w:p>
    <w:p w:rsidR="00845D4C" w:rsidRPr="00BD4388" w:rsidRDefault="00845D4C" w:rsidP="00845D4C">
      <w:pPr>
        <w:ind w:firstLine="567"/>
        <w:jc w:val="both"/>
        <w:rPr>
          <w:b/>
          <w:sz w:val="24"/>
          <w:szCs w:val="24"/>
        </w:rPr>
      </w:pPr>
    </w:p>
    <w:p w:rsidR="00D312B0" w:rsidRDefault="00D312B0" w:rsidP="006E74A1">
      <w:pPr>
        <w:pStyle w:val="3"/>
        <w:tabs>
          <w:tab w:val="num" w:pos="567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Исполнение местного бюджета за 2017 год в целом, и изменение плановых показателей в первоначальной и окончательной редакциях Решения о бюджете, 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>представлен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312B0">
        <w:rPr>
          <w:rFonts w:ascii="Times New Roman" w:hAnsi="Times New Roman" w:cs="Times New Roman"/>
          <w:b w:val="0"/>
          <w:sz w:val="24"/>
          <w:szCs w:val="24"/>
        </w:rPr>
        <w:t xml:space="preserve"> в следующей таблице (в тыс. руб.)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B41A1" w:rsidRDefault="008B41A1" w:rsidP="008B41A1"/>
    <w:tbl>
      <w:tblPr>
        <w:tblStyle w:val="aff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D312B0" w:rsidTr="00D312B0">
        <w:tc>
          <w:tcPr>
            <w:tcW w:w="1642" w:type="dxa"/>
          </w:tcPr>
          <w:p w:rsidR="00D312B0" w:rsidRPr="00AD1FD5" w:rsidRDefault="00D312B0" w:rsidP="00D312B0">
            <w:pPr>
              <w:jc w:val="center"/>
            </w:pPr>
            <w:r w:rsidRPr="00AD1FD5">
              <w:rPr>
                <w:bCs/>
                <w:color w:val="000000"/>
              </w:rPr>
              <w:t>Показатели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Первоначально утвержденный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</w:t>
            </w:r>
            <w:r w:rsidR="00E543DB">
              <w:t>28</w:t>
            </w:r>
            <w:r>
              <w:t xml:space="preserve">.12.2016 </w:t>
            </w:r>
          </w:p>
          <w:p w:rsidR="00D312B0" w:rsidRDefault="00D312B0" w:rsidP="00E543DB">
            <w:pPr>
              <w:jc w:val="center"/>
            </w:pPr>
            <w:r>
              <w:t xml:space="preserve">№ </w:t>
            </w:r>
            <w:r w:rsidR="00E543DB">
              <w:t>177</w:t>
            </w:r>
          </w:p>
        </w:tc>
        <w:tc>
          <w:tcPr>
            <w:tcW w:w="1642" w:type="dxa"/>
          </w:tcPr>
          <w:p w:rsidR="008B41A1" w:rsidRDefault="00D312B0" w:rsidP="00D312B0">
            <w:pPr>
              <w:jc w:val="center"/>
            </w:pPr>
            <w:r>
              <w:t xml:space="preserve">Уточненный бюджет </w:t>
            </w:r>
          </w:p>
          <w:p w:rsidR="008B41A1" w:rsidRDefault="00D312B0" w:rsidP="00D312B0">
            <w:pPr>
              <w:jc w:val="center"/>
            </w:pPr>
            <w:r>
              <w:t xml:space="preserve">от 28.12.2017 </w:t>
            </w:r>
          </w:p>
          <w:p w:rsidR="00D312B0" w:rsidRDefault="00D312B0" w:rsidP="00E543DB">
            <w:pPr>
              <w:jc w:val="center"/>
            </w:pPr>
            <w:r>
              <w:t xml:space="preserve">№ </w:t>
            </w:r>
            <w:r w:rsidR="00E543DB">
              <w:t>20</w:t>
            </w:r>
          </w:p>
        </w:tc>
        <w:tc>
          <w:tcPr>
            <w:tcW w:w="1642" w:type="dxa"/>
          </w:tcPr>
          <w:p w:rsidR="00D312B0" w:rsidRDefault="00D312B0" w:rsidP="00D312B0">
            <w:pPr>
              <w:jc w:val="center"/>
            </w:pPr>
            <w:r>
              <w:t>Исполнено за 2017 год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Отклонение</w:t>
            </w:r>
          </w:p>
        </w:tc>
        <w:tc>
          <w:tcPr>
            <w:tcW w:w="1643" w:type="dxa"/>
          </w:tcPr>
          <w:p w:rsidR="00D312B0" w:rsidRDefault="00D312B0" w:rsidP="00D312B0">
            <w:pPr>
              <w:jc w:val="center"/>
            </w:pPr>
            <w:r>
              <w:t>% исполнения</w:t>
            </w:r>
            <w:r w:rsidR="008B41A1">
              <w:t xml:space="preserve"> к уточненному бюджету</w:t>
            </w:r>
          </w:p>
        </w:tc>
      </w:tr>
      <w:tr w:rsidR="00D312B0" w:rsidTr="00D4494E">
        <w:tc>
          <w:tcPr>
            <w:tcW w:w="1642" w:type="dxa"/>
            <w:vAlign w:val="center"/>
          </w:tcPr>
          <w:p w:rsidR="00D312B0" w:rsidRPr="00BD4388" w:rsidRDefault="00D312B0" w:rsidP="00AD1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D312B0" w:rsidRDefault="00D312B0" w:rsidP="00AD1FD5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5</w:t>
            </w:r>
            <w:r w:rsidR="008B41A1">
              <w:t>=4-3</w:t>
            </w:r>
          </w:p>
        </w:tc>
        <w:tc>
          <w:tcPr>
            <w:tcW w:w="1643" w:type="dxa"/>
          </w:tcPr>
          <w:p w:rsidR="00D312B0" w:rsidRDefault="00D312B0" w:rsidP="00AD1FD5">
            <w:pPr>
              <w:jc w:val="center"/>
            </w:pPr>
            <w:r>
              <w:t>6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Доходы,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D50804">
            <w:pPr>
              <w:jc w:val="center"/>
            </w:pPr>
            <w:r>
              <w:t>4195,6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6365,8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6390,3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+24,5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100,4</w:t>
            </w:r>
          </w:p>
        </w:tc>
      </w:tr>
      <w:tr w:rsidR="00D312B0" w:rsidTr="00AD1FD5">
        <w:tc>
          <w:tcPr>
            <w:tcW w:w="1642" w:type="dxa"/>
            <w:vAlign w:val="center"/>
          </w:tcPr>
          <w:p w:rsidR="00D312B0" w:rsidRPr="003D43E6" w:rsidRDefault="00D312B0" w:rsidP="00D312B0">
            <w:pPr>
              <w:rPr>
                <w:color w:val="000000"/>
              </w:rPr>
            </w:pPr>
            <w:r w:rsidRPr="003D43E6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832,8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1261,0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1287,9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8B41A1">
            <w:pPr>
              <w:jc w:val="center"/>
            </w:pPr>
            <w:r>
              <w:t>+26,9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102,1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Безвозмездные поступления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3362,8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5104,8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5102,4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-2,4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99,95</w:t>
            </w:r>
          </w:p>
        </w:tc>
      </w:tr>
      <w:tr w:rsidR="00D312B0" w:rsidTr="00AD1FD5">
        <w:tc>
          <w:tcPr>
            <w:tcW w:w="1642" w:type="dxa"/>
          </w:tcPr>
          <w:p w:rsidR="00D312B0" w:rsidRPr="003D43E6" w:rsidRDefault="00D312B0" w:rsidP="00D312B0">
            <w:r w:rsidRPr="003D43E6">
              <w:rPr>
                <w:color w:val="000000"/>
              </w:rPr>
              <w:t>Расходы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D1FD5">
            <w:pPr>
              <w:jc w:val="center"/>
            </w:pPr>
            <w:r>
              <w:t>4257,6</w:t>
            </w:r>
          </w:p>
        </w:tc>
        <w:tc>
          <w:tcPr>
            <w:tcW w:w="1642" w:type="dxa"/>
            <w:vAlign w:val="center"/>
          </w:tcPr>
          <w:p w:rsidR="00D312B0" w:rsidRPr="003D43E6" w:rsidRDefault="00202AAC" w:rsidP="00AB1CCE">
            <w:pPr>
              <w:jc w:val="center"/>
            </w:pPr>
            <w:r>
              <w:t>66</w:t>
            </w:r>
            <w:r w:rsidR="00AB1CCE">
              <w:t>84</w:t>
            </w:r>
            <w:r>
              <w:t>,3</w:t>
            </w:r>
          </w:p>
        </w:tc>
        <w:tc>
          <w:tcPr>
            <w:tcW w:w="1642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5989,6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-694,7</w:t>
            </w:r>
          </w:p>
        </w:tc>
        <w:tc>
          <w:tcPr>
            <w:tcW w:w="1643" w:type="dxa"/>
            <w:vAlign w:val="center"/>
          </w:tcPr>
          <w:p w:rsidR="00D312B0" w:rsidRPr="003D43E6" w:rsidRDefault="00CD684F" w:rsidP="00AD1FD5">
            <w:pPr>
              <w:jc w:val="center"/>
            </w:pPr>
            <w:r>
              <w:t>89,6</w:t>
            </w:r>
          </w:p>
        </w:tc>
      </w:tr>
      <w:tr w:rsidR="00D312B0" w:rsidTr="00AD1FD5">
        <w:tc>
          <w:tcPr>
            <w:tcW w:w="1642" w:type="dxa"/>
          </w:tcPr>
          <w:p w:rsidR="00D312B0" w:rsidRDefault="00D312B0" w:rsidP="00D312B0">
            <w:r w:rsidRPr="00BD4388">
              <w:rPr>
                <w:color w:val="000000"/>
              </w:rPr>
              <w:t>Дефицит(-)/ профицит(+)</w:t>
            </w:r>
          </w:p>
        </w:tc>
        <w:tc>
          <w:tcPr>
            <w:tcW w:w="1642" w:type="dxa"/>
            <w:vAlign w:val="center"/>
          </w:tcPr>
          <w:p w:rsidR="00D312B0" w:rsidRPr="008B41A1" w:rsidRDefault="00202AAC" w:rsidP="00AD1FD5">
            <w:pPr>
              <w:jc w:val="center"/>
            </w:pPr>
            <w:r>
              <w:t>-62,0</w:t>
            </w:r>
          </w:p>
        </w:tc>
        <w:tc>
          <w:tcPr>
            <w:tcW w:w="1642" w:type="dxa"/>
            <w:vAlign w:val="center"/>
          </w:tcPr>
          <w:p w:rsidR="00D312B0" w:rsidRPr="008B41A1" w:rsidRDefault="00CD684F" w:rsidP="00AD1FD5">
            <w:pPr>
              <w:jc w:val="center"/>
            </w:pPr>
            <w:r>
              <w:t>-</w:t>
            </w:r>
            <w:r w:rsidR="00AB1CCE">
              <w:t>318,5</w:t>
            </w:r>
          </w:p>
        </w:tc>
        <w:tc>
          <w:tcPr>
            <w:tcW w:w="1642" w:type="dxa"/>
            <w:vAlign w:val="center"/>
          </w:tcPr>
          <w:p w:rsidR="00D312B0" w:rsidRPr="008B41A1" w:rsidRDefault="00CD684F" w:rsidP="00AD1FD5">
            <w:pPr>
              <w:jc w:val="center"/>
            </w:pPr>
            <w:r>
              <w:t>+400,7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  <w:tc>
          <w:tcPr>
            <w:tcW w:w="1643" w:type="dxa"/>
            <w:vAlign w:val="center"/>
          </w:tcPr>
          <w:p w:rsidR="00D312B0" w:rsidRPr="008B41A1" w:rsidRDefault="008B41A1" w:rsidP="00AD1FD5">
            <w:pPr>
              <w:jc w:val="center"/>
            </w:pPr>
            <w:r>
              <w:t>х</w:t>
            </w:r>
          </w:p>
        </w:tc>
      </w:tr>
    </w:tbl>
    <w:p w:rsidR="00D312B0" w:rsidRPr="00D312B0" w:rsidRDefault="00D312B0" w:rsidP="00D312B0"/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местного бюджета по доходам в 2017 году составило </w:t>
      </w:r>
      <w:r w:rsidR="00F75F14">
        <w:rPr>
          <w:sz w:val="24"/>
          <w:szCs w:val="24"/>
        </w:rPr>
        <w:t>6390,3</w:t>
      </w:r>
      <w:r>
        <w:rPr>
          <w:sz w:val="24"/>
          <w:szCs w:val="24"/>
        </w:rPr>
        <w:t xml:space="preserve"> тыс. рублей, или 10</w:t>
      </w:r>
      <w:r w:rsidR="00F75F1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F75F14">
        <w:rPr>
          <w:sz w:val="24"/>
          <w:szCs w:val="24"/>
        </w:rPr>
        <w:t>4</w:t>
      </w:r>
      <w:r>
        <w:rPr>
          <w:sz w:val="24"/>
          <w:szCs w:val="24"/>
        </w:rPr>
        <w:t xml:space="preserve">% к уточненному плану, в том числе по группе «Налоговые и неналоговые доходы» - </w:t>
      </w:r>
      <w:r w:rsidR="00F75F14">
        <w:rPr>
          <w:sz w:val="24"/>
          <w:szCs w:val="24"/>
        </w:rPr>
        <w:t>1287,9</w:t>
      </w:r>
      <w:r>
        <w:rPr>
          <w:sz w:val="24"/>
          <w:szCs w:val="24"/>
        </w:rPr>
        <w:t xml:space="preserve"> тыс. рублей, или </w:t>
      </w:r>
      <w:r w:rsidR="00F75F14">
        <w:rPr>
          <w:sz w:val="24"/>
          <w:szCs w:val="24"/>
        </w:rPr>
        <w:t>102,1</w:t>
      </w:r>
      <w:r>
        <w:rPr>
          <w:sz w:val="24"/>
          <w:szCs w:val="24"/>
        </w:rPr>
        <w:t xml:space="preserve">% к плановым назначениям, по «Безвозмездным поступлениям» - </w:t>
      </w:r>
      <w:r w:rsidR="00F75F14">
        <w:rPr>
          <w:sz w:val="24"/>
          <w:szCs w:val="24"/>
        </w:rPr>
        <w:t>5102,4</w:t>
      </w:r>
      <w:r>
        <w:rPr>
          <w:sz w:val="24"/>
          <w:szCs w:val="24"/>
        </w:rPr>
        <w:t xml:space="preserve"> тыс. рублей, или 99,9</w:t>
      </w:r>
      <w:r w:rsidR="00F75F14">
        <w:rPr>
          <w:sz w:val="24"/>
          <w:szCs w:val="24"/>
        </w:rPr>
        <w:t>5</w:t>
      </w:r>
      <w:r>
        <w:rPr>
          <w:sz w:val="24"/>
          <w:szCs w:val="24"/>
        </w:rPr>
        <w:t xml:space="preserve"> % к плановым назначениям.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местного бюджета исполнение составило в сумме </w:t>
      </w:r>
      <w:r w:rsidR="00F75F14">
        <w:rPr>
          <w:sz w:val="24"/>
          <w:szCs w:val="24"/>
        </w:rPr>
        <w:t>5989,6</w:t>
      </w:r>
      <w:r>
        <w:rPr>
          <w:sz w:val="24"/>
          <w:szCs w:val="24"/>
        </w:rPr>
        <w:t xml:space="preserve"> тыс. рублей, или </w:t>
      </w:r>
      <w:r w:rsidR="00F75F14">
        <w:rPr>
          <w:sz w:val="24"/>
          <w:szCs w:val="24"/>
        </w:rPr>
        <w:t>89,6</w:t>
      </w:r>
      <w:r>
        <w:rPr>
          <w:sz w:val="24"/>
          <w:szCs w:val="24"/>
        </w:rPr>
        <w:t>%</w:t>
      </w:r>
      <w:r w:rsidR="00102F5C">
        <w:rPr>
          <w:sz w:val="24"/>
          <w:szCs w:val="24"/>
        </w:rPr>
        <w:t xml:space="preserve"> от плановых назначений. Фактически местный бюджет в 2017 году исполнен с профицитом в сумме </w:t>
      </w:r>
      <w:r w:rsidR="00F75F14">
        <w:rPr>
          <w:sz w:val="24"/>
          <w:szCs w:val="24"/>
        </w:rPr>
        <w:t>400,7</w:t>
      </w:r>
      <w:r w:rsidR="00102F5C">
        <w:rPr>
          <w:sz w:val="24"/>
          <w:szCs w:val="24"/>
        </w:rPr>
        <w:t xml:space="preserve"> тыс. рублей.</w:t>
      </w:r>
    </w:p>
    <w:p w:rsidR="001E1C94" w:rsidRDefault="001E1C94" w:rsidP="00AD1FD5">
      <w:pPr>
        <w:ind w:firstLine="567"/>
        <w:jc w:val="both"/>
        <w:rPr>
          <w:sz w:val="24"/>
          <w:szCs w:val="24"/>
        </w:rPr>
      </w:pPr>
    </w:p>
    <w:p w:rsidR="007257AF" w:rsidRDefault="006656BC" w:rsidP="007257AF">
      <w:pPr>
        <w:ind w:firstLine="567"/>
        <w:jc w:val="center"/>
        <w:rPr>
          <w:iCs/>
          <w:sz w:val="24"/>
          <w:szCs w:val="24"/>
        </w:rPr>
      </w:pPr>
      <w:r w:rsidRPr="006656BC">
        <w:rPr>
          <w:iCs/>
          <w:sz w:val="24"/>
          <w:szCs w:val="24"/>
        </w:rPr>
        <w:t>4. Исполнение д</w:t>
      </w:r>
      <w:r w:rsidR="007257AF" w:rsidRPr="006656BC">
        <w:rPr>
          <w:iCs/>
          <w:sz w:val="24"/>
          <w:szCs w:val="24"/>
        </w:rPr>
        <w:t>о</w:t>
      </w:r>
      <w:r w:rsidRPr="006656BC">
        <w:rPr>
          <w:iCs/>
          <w:sz w:val="24"/>
          <w:szCs w:val="24"/>
        </w:rPr>
        <w:t>ходной</w:t>
      </w:r>
      <w:r w:rsidR="007257AF" w:rsidRPr="006656BC">
        <w:rPr>
          <w:iCs/>
          <w:sz w:val="24"/>
          <w:szCs w:val="24"/>
        </w:rPr>
        <w:t xml:space="preserve"> част</w:t>
      </w:r>
      <w:r w:rsidRPr="006656BC">
        <w:rPr>
          <w:iCs/>
          <w:sz w:val="24"/>
          <w:szCs w:val="24"/>
        </w:rPr>
        <w:t>и местного</w:t>
      </w:r>
      <w:r w:rsidR="007257AF" w:rsidRPr="006656BC">
        <w:rPr>
          <w:iCs/>
          <w:sz w:val="24"/>
          <w:szCs w:val="24"/>
        </w:rPr>
        <w:t xml:space="preserve"> бюджета</w:t>
      </w:r>
      <w:r w:rsidRPr="006656BC">
        <w:rPr>
          <w:iCs/>
          <w:sz w:val="24"/>
          <w:szCs w:val="24"/>
        </w:rPr>
        <w:t>.</w:t>
      </w:r>
    </w:p>
    <w:p w:rsidR="006656BC" w:rsidRPr="006656BC" w:rsidRDefault="006656BC" w:rsidP="007257AF">
      <w:pPr>
        <w:ind w:firstLine="567"/>
        <w:jc w:val="center"/>
        <w:rPr>
          <w:sz w:val="24"/>
          <w:szCs w:val="24"/>
        </w:rPr>
      </w:pPr>
    </w:p>
    <w:p w:rsidR="00D4494E" w:rsidRPr="00D4494E" w:rsidRDefault="00D4494E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7E1558" w:rsidRDefault="007E1558" w:rsidP="007E1558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Доходы бюджета </w:t>
      </w:r>
      <w:r w:rsidR="006B09F5">
        <w:rPr>
          <w:iCs/>
          <w:sz w:val="24"/>
          <w:szCs w:val="24"/>
        </w:rPr>
        <w:t>Дальне-Закорского</w:t>
      </w:r>
      <w:r w:rsidRPr="00D4494E">
        <w:rPr>
          <w:iCs/>
          <w:sz w:val="24"/>
          <w:szCs w:val="24"/>
        </w:rPr>
        <w:t xml:space="preserve"> муниципального образования за </w:t>
      </w:r>
      <w:r w:rsidRPr="00D4494E">
        <w:rPr>
          <w:sz w:val="24"/>
          <w:szCs w:val="24"/>
        </w:rPr>
        <w:t xml:space="preserve">2017 г. исполнены в сумме </w:t>
      </w:r>
      <w:r w:rsidR="00994A2A">
        <w:rPr>
          <w:sz w:val="24"/>
          <w:szCs w:val="24"/>
        </w:rPr>
        <w:t>6390,3</w:t>
      </w:r>
      <w:r w:rsidRPr="00D4494E">
        <w:rPr>
          <w:sz w:val="24"/>
          <w:szCs w:val="24"/>
        </w:rPr>
        <w:t xml:space="preserve"> тыс.руб., с превышением на </w:t>
      </w:r>
      <w:r w:rsidR="00994A2A">
        <w:rPr>
          <w:sz w:val="24"/>
          <w:szCs w:val="24"/>
        </w:rPr>
        <w:t>24,5</w:t>
      </w:r>
      <w:r w:rsidRPr="00D4494E">
        <w:rPr>
          <w:sz w:val="24"/>
          <w:szCs w:val="24"/>
        </w:rPr>
        <w:t xml:space="preserve"> тыс. рублей, или на 10</w:t>
      </w:r>
      <w:r w:rsidR="00994A2A">
        <w:rPr>
          <w:sz w:val="24"/>
          <w:szCs w:val="24"/>
        </w:rPr>
        <w:t>0</w:t>
      </w:r>
      <w:r w:rsidR="00A60D11">
        <w:rPr>
          <w:sz w:val="24"/>
          <w:szCs w:val="24"/>
        </w:rPr>
        <w:t>,</w:t>
      </w:r>
      <w:r w:rsidR="00994A2A">
        <w:rPr>
          <w:sz w:val="24"/>
          <w:szCs w:val="24"/>
        </w:rPr>
        <w:t>4</w:t>
      </w:r>
      <w:r w:rsidRPr="00D4494E">
        <w:rPr>
          <w:sz w:val="24"/>
          <w:szCs w:val="24"/>
        </w:rPr>
        <w:t xml:space="preserve">% от уточненного плана, первоначальный бюджет по доходам </w:t>
      </w:r>
      <w:r w:rsidR="00A60D11">
        <w:rPr>
          <w:sz w:val="24"/>
          <w:szCs w:val="24"/>
        </w:rPr>
        <w:t xml:space="preserve">превышен на </w:t>
      </w:r>
      <w:r w:rsidR="00994A2A">
        <w:rPr>
          <w:sz w:val="24"/>
          <w:szCs w:val="24"/>
        </w:rPr>
        <w:t>2194,7</w:t>
      </w:r>
      <w:r w:rsidRPr="00D4494E">
        <w:rPr>
          <w:sz w:val="24"/>
          <w:szCs w:val="24"/>
        </w:rPr>
        <w:t xml:space="preserve"> тыс.руб.</w:t>
      </w:r>
      <w:r w:rsidR="00A60D11">
        <w:rPr>
          <w:sz w:val="24"/>
          <w:szCs w:val="24"/>
        </w:rPr>
        <w:t xml:space="preserve">, рост составил </w:t>
      </w:r>
      <w:r w:rsidR="00994A2A">
        <w:rPr>
          <w:sz w:val="24"/>
          <w:szCs w:val="24"/>
        </w:rPr>
        <w:t>152,3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>. По сравнению с 201</w:t>
      </w:r>
      <w:r w:rsidR="00A60D11">
        <w:rPr>
          <w:sz w:val="24"/>
          <w:szCs w:val="24"/>
        </w:rPr>
        <w:t>6</w:t>
      </w:r>
      <w:r w:rsidRPr="00D4494E">
        <w:rPr>
          <w:sz w:val="24"/>
          <w:szCs w:val="24"/>
        </w:rPr>
        <w:t>г.</w:t>
      </w:r>
      <w:r w:rsidR="00F10CB3">
        <w:rPr>
          <w:sz w:val="24"/>
          <w:szCs w:val="24"/>
        </w:rPr>
        <w:t xml:space="preserve"> (исполнено – 5679,3 тыс. руб.)</w:t>
      </w:r>
      <w:r w:rsidR="00A60D11">
        <w:rPr>
          <w:sz w:val="24"/>
          <w:szCs w:val="24"/>
        </w:rPr>
        <w:t>,</w:t>
      </w:r>
      <w:r w:rsidRPr="00D4494E">
        <w:rPr>
          <w:sz w:val="24"/>
          <w:szCs w:val="24"/>
        </w:rPr>
        <w:t xml:space="preserve"> доходы </w:t>
      </w:r>
      <w:r w:rsidR="00A60D11">
        <w:rPr>
          <w:sz w:val="24"/>
          <w:szCs w:val="24"/>
        </w:rPr>
        <w:t xml:space="preserve">местного </w:t>
      </w:r>
      <w:r w:rsidR="00A60D11" w:rsidRPr="00D4494E">
        <w:rPr>
          <w:sz w:val="24"/>
          <w:szCs w:val="24"/>
        </w:rPr>
        <w:t>бюджета исполнен</w:t>
      </w:r>
      <w:r w:rsidR="00A60D11">
        <w:rPr>
          <w:sz w:val="24"/>
          <w:szCs w:val="24"/>
        </w:rPr>
        <w:t>ы</w:t>
      </w:r>
      <w:r w:rsidR="00994A2A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 xml:space="preserve">с ростом </w:t>
      </w:r>
      <w:r w:rsidRPr="00D4494E">
        <w:rPr>
          <w:sz w:val="24"/>
          <w:szCs w:val="24"/>
        </w:rPr>
        <w:t xml:space="preserve">на </w:t>
      </w:r>
      <w:r w:rsidR="00994A2A">
        <w:rPr>
          <w:sz w:val="24"/>
          <w:szCs w:val="24"/>
        </w:rPr>
        <w:t>711,0</w:t>
      </w:r>
      <w:r w:rsidRPr="00D4494E">
        <w:rPr>
          <w:sz w:val="24"/>
          <w:szCs w:val="24"/>
        </w:rPr>
        <w:t xml:space="preserve"> тыс. руб., в том числе за счет роста </w:t>
      </w:r>
      <w:r w:rsidR="00A60D11">
        <w:rPr>
          <w:sz w:val="24"/>
          <w:szCs w:val="24"/>
        </w:rPr>
        <w:t xml:space="preserve">поступлений </w:t>
      </w:r>
      <w:r w:rsidRPr="00D4494E">
        <w:rPr>
          <w:sz w:val="24"/>
          <w:szCs w:val="24"/>
        </w:rPr>
        <w:t xml:space="preserve">налоговых и неналоговых доходов на </w:t>
      </w:r>
      <w:r w:rsidR="00994A2A">
        <w:rPr>
          <w:sz w:val="24"/>
          <w:szCs w:val="24"/>
        </w:rPr>
        <w:t>385,7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>тыс.</w:t>
      </w:r>
      <w:r w:rsidR="0011192E">
        <w:rPr>
          <w:sz w:val="24"/>
          <w:szCs w:val="24"/>
        </w:rPr>
        <w:t xml:space="preserve"> </w:t>
      </w:r>
      <w:r w:rsidRPr="00D4494E">
        <w:rPr>
          <w:sz w:val="24"/>
          <w:szCs w:val="24"/>
        </w:rPr>
        <w:t xml:space="preserve">руб. (или на </w:t>
      </w:r>
      <w:r w:rsidR="00994A2A">
        <w:rPr>
          <w:sz w:val="24"/>
          <w:szCs w:val="24"/>
        </w:rPr>
        <w:t>142,8</w:t>
      </w:r>
      <w:r w:rsidRPr="00D4494E">
        <w:rPr>
          <w:sz w:val="24"/>
          <w:szCs w:val="24"/>
        </w:rPr>
        <w:t>%)</w:t>
      </w:r>
      <w:r w:rsidR="00A60D11">
        <w:rPr>
          <w:sz w:val="24"/>
          <w:szCs w:val="24"/>
        </w:rPr>
        <w:t xml:space="preserve"> и</w:t>
      </w:r>
      <w:r w:rsidR="0011192E">
        <w:rPr>
          <w:sz w:val="24"/>
          <w:szCs w:val="24"/>
        </w:rPr>
        <w:t xml:space="preserve"> </w:t>
      </w:r>
      <w:r w:rsidR="00A60D11">
        <w:rPr>
          <w:sz w:val="24"/>
          <w:szCs w:val="24"/>
        </w:rPr>
        <w:t>роста</w:t>
      </w:r>
      <w:r w:rsidRPr="00D4494E">
        <w:rPr>
          <w:sz w:val="24"/>
          <w:szCs w:val="24"/>
        </w:rPr>
        <w:t xml:space="preserve"> безвозмездных поступлений на </w:t>
      </w:r>
      <w:r w:rsidR="00994A2A">
        <w:rPr>
          <w:sz w:val="24"/>
          <w:szCs w:val="24"/>
        </w:rPr>
        <w:t>325,3</w:t>
      </w:r>
      <w:r w:rsidRPr="00D4494E">
        <w:rPr>
          <w:sz w:val="24"/>
          <w:szCs w:val="24"/>
        </w:rPr>
        <w:t xml:space="preserve"> тыс. рублей (или </w:t>
      </w:r>
      <w:r w:rsidR="00A60D11">
        <w:rPr>
          <w:sz w:val="24"/>
          <w:szCs w:val="24"/>
        </w:rPr>
        <w:t xml:space="preserve">на </w:t>
      </w:r>
      <w:r w:rsidR="00994A2A">
        <w:rPr>
          <w:sz w:val="24"/>
          <w:szCs w:val="24"/>
        </w:rPr>
        <w:t>106,8</w:t>
      </w:r>
      <w:r w:rsidR="00A60D11">
        <w:rPr>
          <w:sz w:val="24"/>
          <w:szCs w:val="24"/>
        </w:rPr>
        <w:t>%</w:t>
      </w:r>
      <w:r w:rsidRPr="00D4494E">
        <w:rPr>
          <w:sz w:val="24"/>
          <w:szCs w:val="24"/>
        </w:rPr>
        <w:t xml:space="preserve">). </w:t>
      </w:r>
    </w:p>
    <w:p w:rsidR="005C440B" w:rsidRPr="00D4494E" w:rsidRDefault="005C440B" w:rsidP="000D7B31">
      <w:pPr>
        <w:spacing w:line="264" w:lineRule="auto"/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доходов, поступивших в бюджет </w:t>
      </w:r>
      <w:r w:rsidR="006B09F5">
        <w:rPr>
          <w:sz w:val="24"/>
          <w:szCs w:val="24"/>
        </w:rPr>
        <w:t>Дальне-Закорского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17609A">
        <w:rPr>
          <w:sz w:val="24"/>
          <w:szCs w:val="24"/>
        </w:rPr>
        <w:t>6390293,69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</w:t>
      </w:r>
      <w:r w:rsidR="00283469">
        <w:rPr>
          <w:sz w:val="24"/>
          <w:szCs w:val="24"/>
        </w:rPr>
        <w:t>строке</w:t>
      </w:r>
      <w:r w:rsidR="00066B36">
        <w:rPr>
          <w:sz w:val="24"/>
          <w:szCs w:val="24"/>
        </w:rPr>
        <w:t xml:space="preserve"> «поступления по доходам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>-</w:t>
      </w:r>
      <w:r w:rsidR="00AB711F">
        <w:rPr>
          <w:sz w:val="24"/>
          <w:szCs w:val="24"/>
        </w:rPr>
        <w:t xml:space="preserve"> </w:t>
      </w:r>
      <w:r w:rsidR="00066B36">
        <w:rPr>
          <w:sz w:val="24"/>
          <w:szCs w:val="24"/>
        </w:rPr>
        <w:t xml:space="preserve">всего» </w:t>
      </w:r>
      <w:r w:rsidRPr="005C440B">
        <w:rPr>
          <w:sz w:val="24"/>
          <w:szCs w:val="24"/>
        </w:rPr>
        <w:t>Отчет</w:t>
      </w:r>
      <w:r w:rsidR="00066B36"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 xml:space="preserve">, соответствует показателям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 w:rsidR="000D7B31"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 w:rsidR="000D7B31"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 w:rsidR="009140CA">
        <w:rPr>
          <w:sz w:val="24"/>
          <w:szCs w:val="24"/>
        </w:rPr>
        <w:t>от 13.04.2018 года № 34-13-79/12-1991</w:t>
      </w:r>
      <w:r w:rsidR="000D7B31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E70620" w:rsidRPr="00BD4388" w:rsidRDefault="00E70620">
      <w:pPr>
        <w:ind w:firstLine="567"/>
        <w:jc w:val="both"/>
        <w:rPr>
          <w:sz w:val="24"/>
          <w:szCs w:val="24"/>
        </w:rPr>
      </w:pPr>
      <w:r w:rsidRPr="00D4494E">
        <w:rPr>
          <w:sz w:val="24"/>
          <w:szCs w:val="24"/>
        </w:rPr>
        <w:t xml:space="preserve">Анализ </w:t>
      </w:r>
      <w:r w:rsidR="005327C9">
        <w:rPr>
          <w:sz w:val="24"/>
          <w:szCs w:val="24"/>
        </w:rPr>
        <w:t>исполнения доходной части местного</w:t>
      </w:r>
      <w:r w:rsidRPr="00D4494E">
        <w:rPr>
          <w:sz w:val="24"/>
          <w:szCs w:val="24"/>
        </w:rPr>
        <w:t xml:space="preserve"> бюджета </w:t>
      </w:r>
      <w:r w:rsidR="005327C9">
        <w:rPr>
          <w:sz w:val="24"/>
          <w:szCs w:val="24"/>
        </w:rPr>
        <w:t>за 2017 год в целом</w:t>
      </w:r>
      <w:r w:rsidR="0011192E">
        <w:rPr>
          <w:sz w:val="24"/>
          <w:szCs w:val="24"/>
        </w:rPr>
        <w:t>,</w:t>
      </w:r>
      <w:r w:rsidR="005327C9">
        <w:rPr>
          <w:sz w:val="24"/>
          <w:szCs w:val="24"/>
        </w:rPr>
        <w:t xml:space="preserve"> и изменение плановых показателей в первоначальной и окончательной редакции решения о бюджете </w:t>
      </w:r>
      <w:r w:rsidR="00A02DBF" w:rsidRPr="00D4494E">
        <w:rPr>
          <w:sz w:val="24"/>
          <w:szCs w:val="24"/>
        </w:rPr>
        <w:t xml:space="preserve">представлен в </w:t>
      </w:r>
      <w:r w:rsidR="005327C9">
        <w:rPr>
          <w:sz w:val="24"/>
          <w:szCs w:val="24"/>
        </w:rPr>
        <w:t xml:space="preserve">следующей </w:t>
      </w:r>
      <w:r w:rsidR="00A02DBF" w:rsidRPr="00D4494E">
        <w:rPr>
          <w:sz w:val="24"/>
          <w:szCs w:val="24"/>
        </w:rPr>
        <w:t>таблице</w:t>
      </w:r>
      <w:r w:rsidRPr="00D4494E">
        <w:rPr>
          <w:sz w:val="24"/>
          <w:szCs w:val="24"/>
        </w:rPr>
        <w:t xml:space="preserve"> (в тыс.руб.)</w:t>
      </w:r>
      <w:r w:rsidR="0011192E">
        <w:rPr>
          <w:sz w:val="24"/>
          <w:szCs w:val="24"/>
        </w:rPr>
        <w:t>:</w:t>
      </w:r>
    </w:p>
    <w:p w:rsidR="003E5904" w:rsidRPr="00BD4388" w:rsidRDefault="003E5904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</w:p>
    <w:tbl>
      <w:tblPr>
        <w:tblW w:w="10200" w:type="dxa"/>
        <w:tblLayout w:type="fixed"/>
        <w:tblLook w:val="04A0"/>
      </w:tblPr>
      <w:tblGrid>
        <w:gridCol w:w="3369"/>
        <w:gridCol w:w="1417"/>
        <w:gridCol w:w="1134"/>
        <w:gridCol w:w="1134"/>
        <w:gridCol w:w="992"/>
        <w:gridCol w:w="1134"/>
        <w:gridCol w:w="1020"/>
      </w:tblGrid>
      <w:tr w:rsidR="00D24C64" w:rsidRPr="00B67ED5" w:rsidTr="00A22CBE">
        <w:trPr>
          <w:trHeight w:val="28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Вид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F67F2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Бюджет поселения на 2017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отклонение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Исполнено за 2017 год </w:t>
            </w:r>
          </w:p>
        </w:tc>
      </w:tr>
      <w:tr w:rsidR="00D24C64" w:rsidRPr="00B67ED5" w:rsidTr="00A22CBE">
        <w:trPr>
          <w:trHeight w:val="288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Первоначальный </w:t>
            </w:r>
          </w:p>
          <w:p w:rsidR="00D24C64" w:rsidRPr="00A22CBE" w:rsidRDefault="00D24C64" w:rsidP="0017609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(РД от </w:t>
            </w:r>
            <w:r w:rsidR="0017609A">
              <w:rPr>
                <w:bCs/>
                <w:sz w:val="16"/>
                <w:szCs w:val="16"/>
              </w:rPr>
              <w:t>28</w:t>
            </w:r>
            <w:r w:rsidRPr="00A22CBE">
              <w:rPr>
                <w:bCs/>
                <w:sz w:val="16"/>
                <w:szCs w:val="16"/>
              </w:rPr>
              <w:t>.12.2016  №</w:t>
            </w:r>
            <w:r w:rsidR="0017609A">
              <w:rPr>
                <w:bCs/>
                <w:sz w:val="16"/>
                <w:szCs w:val="16"/>
              </w:rPr>
              <w:t>177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762E06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Уточненный </w:t>
            </w:r>
          </w:p>
          <w:p w:rsidR="00D24C64" w:rsidRPr="00A22CBE" w:rsidRDefault="00D24C64" w:rsidP="0017609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(РД от  28.12.2017  №</w:t>
            </w:r>
            <w:r w:rsidR="0017609A">
              <w:rPr>
                <w:bCs/>
                <w:sz w:val="16"/>
                <w:szCs w:val="16"/>
              </w:rPr>
              <w:t>20</w:t>
            </w:r>
            <w:r w:rsidRPr="00A22CB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50492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>по отчету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отклонение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C64" w:rsidRPr="00A22CBE" w:rsidRDefault="00D24C64" w:rsidP="00D24C64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A22CBE">
              <w:rPr>
                <w:bCs/>
                <w:sz w:val="16"/>
                <w:szCs w:val="16"/>
              </w:rPr>
              <w:t xml:space="preserve">% исполнения </w:t>
            </w:r>
          </w:p>
          <w:p w:rsidR="00D24C64" w:rsidRPr="00A22CBE" w:rsidRDefault="00D24C64" w:rsidP="00AC794D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1655DC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4=3-2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504927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257AF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6</w:t>
            </w:r>
            <w:r w:rsidR="00D24C64" w:rsidRPr="00B67ED5">
              <w:rPr>
                <w:bCs/>
              </w:rPr>
              <w:t>=5-3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AC794D">
            <w:pPr>
              <w:snapToGrid w:val="0"/>
              <w:jc w:val="center"/>
              <w:rPr>
                <w:bCs/>
              </w:rPr>
            </w:pPr>
            <w:r w:rsidRPr="00B67ED5">
              <w:rPr>
                <w:bCs/>
              </w:rPr>
              <w:t>7</w:t>
            </w:r>
            <w:r w:rsidR="00D24C64" w:rsidRPr="00B67ED5">
              <w:rPr>
                <w:bCs/>
              </w:rPr>
              <w:t>=5/3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Всего доходов,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4195,6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6365,8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2170,2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D4494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100,4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Налоговые и неналоговые доходы, в т. 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1261,0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428,2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FF072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1287,9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102,1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</w:pPr>
            <w:r>
              <w:t>276,0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</w:pPr>
            <w: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-32,0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FF0722">
            <w:pPr>
              <w:snapToGrid w:val="0"/>
              <w:jc w:val="center"/>
            </w:pPr>
            <w:r>
              <w:t>263,2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1348C0">
            <w:pPr>
              <w:snapToGrid w:val="0"/>
              <w:jc w:val="center"/>
            </w:pPr>
            <w:r>
              <w:t>19,2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</w:pPr>
            <w:r>
              <w:t>107,9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</w:pPr>
            <w:r>
              <w:t>282,1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</w:pPr>
            <w:r>
              <w:t>693,3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411,2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</w:pPr>
            <w:r>
              <w:t>698,4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5,1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</w:pPr>
            <w:r>
              <w:t>100,7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</w:pPr>
            <w:r w:rsidRPr="00866489">
              <w:rPr>
                <w:lang w:eastAsia="ru-RU"/>
              </w:rPr>
              <w:t>Налоги на имущество</w:t>
            </w:r>
            <w:r>
              <w:rPr>
                <w:lang w:eastAsia="ru-RU"/>
              </w:rPr>
              <w:t>, в т.ч.: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CB0180">
            <w:pPr>
              <w:snapToGrid w:val="0"/>
              <w:jc w:val="center"/>
            </w:pPr>
            <w: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310,7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313,3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2,6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100,8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autoSpaceDE w:val="0"/>
              <w:autoSpaceDN w:val="0"/>
              <w:adjustRightInd w:val="0"/>
              <w:rPr>
                <w:i/>
              </w:rPr>
            </w:pPr>
            <w:r w:rsidRPr="00866489">
              <w:rPr>
                <w:i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A913BA" w:rsidP="00CB0180">
            <w:pPr>
              <w:snapToGrid w:val="0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-0,1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99,3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  <w:rPr>
                <w:i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  <w:r>
              <w:rPr>
                <w:i/>
                <w:lang w:eastAsia="ru-RU"/>
              </w:rPr>
              <w:t xml:space="preserve"> с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A913BA" w:rsidP="00CB0180">
            <w:pPr>
              <w:snapToGrid w:val="0"/>
              <w:jc w:val="center"/>
            </w:pPr>
            <w:r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158,2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31,0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157,9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-0,3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99,8</w:t>
            </w:r>
          </w:p>
        </w:tc>
      </w:tr>
      <w:tr w:rsidR="00A913BA" w:rsidRPr="00B67ED5" w:rsidTr="005F0218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BA" w:rsidRPr="00866489" w:rsidRDefault="00A913BA" w:rsidP="005F0218">
            <w:pPr>
              <w:tabs>
                <w:tab w:val="left" w:pos="9923"/>
              </w:tabs>
              <w:ind w:right="-3"/>
              <w:rPr>
                <w:i/>
                <w:lang w:eastAsia="ru-RU"/>
              </w:rPr>
            </w:pPr>
            <w:r w:rsidRPr="00866489">
              <w:rPr>
                <w:i/>
                <w:lang w:eastAsia="ru-RU"/>
              </w:rPr>
              <w:t>земельный налог</w:t>
            </w:r>
            <w:r>
              <w:rPr>
                <w:i/>
                <w:lang w:eastAsia="ru-RU"/>
              </w:rPr>
              <w:t xml:space="preserve"> с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Default="00A913BA" w:rsidP="00CB0180">
            <w:pPr>
              <w:snapToGrid w:val="0"/>
              <w:jc w:val="center"/>
            </w:pPr>
            <w:r>
              <w:t>120,5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A913BA" w:rsidP="009428C0">
            <w:pPr>
              <w:snapToGrid w:val="0"/>
              <w:jc w:val="center"/>
            </w:pPr>
            <w:r>
              <w:t>138,5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792E05" w:rsidP="009428C0">
            <w:pPr>
              <w:snapToGrid w:val="0"/>
              <w:jc w:val="center"/>
            </w:pPr>
            <w:r>
              <w:t>141,5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9428C0">
            <w:pPr>
              <w:snapToGrid w:val="0"/>
              <w:jc w:val="center"/>
            </w:pPr>
            <w:r>
              <w:t>3,0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BA" w:rsidRPr="00B67ED5" w:rsidRDefault="00CC140A" w:rsidP="0046293C">
            <w:pPr>
              <w:snapToGrid w:val="0"/>
              <w:jc w:val="center"/>
            </w:pPr>
            <w:r>
              <w:t>102,2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</w:pPr>
            <w:r w:rsidRPr="00B67ED5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CC140A">
            <w:pPr>
              <w:snapToGrid w:val="0"/>
              <w:jc w:val="center"/>
            </w:pPr>
            <w:r>
              <w:t xml:space="preserve">100 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3362,8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t>99,95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3297,7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4760,1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EB45A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 w:rsidP="00CB0180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62E06" w:rsidRPr="00B67ED5" w:rsidTr="00A22CBE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62E06">
            <w:pPr>
              <w:snapToGrid w:val="0"/>
              <w:rPr>
                <w:bCs/>
              </w:rPr>
            </w:pPr>
            <w:r w:rsidRPr="00B67ED5">
              <w:rPr>
                <w:bCs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CB01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A913B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792E05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9428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-2,4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E06" w:rsidRPr="00B67ED5" w:rsidRDefault="00CC140A" w:rsidP="0046293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99,95</w:t>
            </w:r>
          </w:p>
        </w:tc>
      </w:tr>
    </w:tbl>
    <w:p w:rsidR="00FB533F" w:rsidRPr="00BD4388" w:rsidRDefault="00FB533F" w:rsidP="0033656E">
      <w:pPr>
        <w:ind w:firstLine="709"/>
        <w:jc w:val="both"/>
        <w:rPr>
          <w:sz w:val="24"/>
          <w:szCs w:val="24"/>
        </w:rPr>
      </w:pPr>
    </w:p>
    <w:p w:rsidR="00E70620" w:rsidRPr="00BD4388" w:rsidRDefault="00E70620">
      <w:pPr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В структуре исполнения доходов </w:t>
      </w:r>
      <w:r w:rsidR="00AF31CE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за отчетный период </w:t>
      </w:r>
      <w:r w:rsidR="008C7AB9" w:rsidRPr="00BD4388">
        <w:rPr>
          <w:sz w:val="24"/>
          <w:szCs w:val="24"/>
        </w:rPr>
        <w:t>доля</w:t>
      </w:r>
      <w:r w:rsidRPr="00BD4388">
        <w:rPr>
          <w:sz w:val="24"/>
          <w:szCs w:val="24"/>
        </w:rPr>
        <w:t xml:space="preserve"> налог</w:t>
      </w:r>
      <w:r w:rsidR="008C7AB9" w:rsidRPr="00BD4388">
        <w:rPr>
          <w:sz w:val="24"/>
          <w:szCs w:val="24"/>
        </w:rPr>
        <w:t>овых и неналоговых</w:t>
      </w:r>
      <w:r w:rsidRPr="00BD4388">
        <w:rPr>
          <w:sz w:val="24"/>
          <w:szCs w:val="24"/>
        </w:rPr>
        <w:t xml:space="preserve"> доход</w:t>
      </w:r>
      <w:r w:rsidR="008C7AB9" w:rsidRPr="00BD4388">
        <w:rPr>
          <w:sz w:val="24"/>
          <w:szCs w:val="24"/>
        </w:rPr>
        <w:t>ов</w:t>
      </w:r>
      <w:r w:rsidR="00400ABC">
        <w:rPr>
          <w:sz w:val="24"/>
          <w:szCs w:val="24"/>
        </w:rPr>
        <w:t xml:space="preserve"> </w:t>
      </w:r>
      <w:r w:rsidR="008C7AB9" w:rsidRPr="00BD4388">
        <w:rPr>
          <w:sz w:val="24"/>
          <w:szCs w:val="24"/>
        </w:rPr>
        <w:t xml:space="preserve">составляет </w:t>
      </w:r>
      <w:r w:rsidR="00DB7A96">
        <w:rPr>
          <w:sz w:val="24"/>
          <w:szCs w:val="24"/>
        </w:rPr>
        <w:t>20,2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B7A96">
        <w:rPr>
          <w:sz w:val="24"/>
          <w:szCs w:val="24"/>
        </w:rPr>
        <w:t>рост</w:t>
      </w:r>
      <w:r w:rsidR="00AF31CE">
        <w:rPr>
          <w:sz w:val="24"/>
          <w:szCs w:val="24"/>
        </w:rPr>
        <w:t xml:space="preserve"> на </w:t>
      </w:r>
      <w:r w:rsidR="00DB7A96">
        <w:rPr>
          <w:sz w:val="24"/>
          <w:szCs w:val="24"/>
        </w:rPr>
        <w:t>4,3</w:t>
      </w:r>
      <w:r w:rsidR="00AF31CE">
        <w:rPr>
          <w:sz w:val="24"/>
          <w:szCs w:val="24"/>
        </w:rPr>
        <w:t>% к уровню 2016г.)</w:t>
      </w:r>
      <w:r w:rsidR="008C7AB9" w:rsidRPr="00BD4388">
        <w:rPr>
          <w:sz w:val="24"/>
          <w:szCs w:val="24"/>
        </w:rPr>
        <w:t>, доля</w:t>
      </w:r>
      <w:r w:rsidRPr="00BD4388">
        <w:rPr>
          <w:sz w:val="24"/>
          <w:szCs w:val="24"/>
        </w:rPr>
        <w:t xml:space="preserve"> безвозмездны</w:t>
      </w:r>
      <w:r w:rsidR="008C7AB9" w:rsidRPr="00BD4388">
        <w:rPr>
          <w:sz w:val="24"/>
          <w:szCs w:val="24"/>
        </w:rPr>
        <w:t>х</w:t>
      </w:r>
      <w:r w:rsidRPr="00BD4388">
        <w:rPr>
          <w:sz w:val="24"/>
          <w:szCs w:val="24"/>
        </w:rPr>
        <w:t xml:space="preserve"> поступлени</w:t>
      </w:r>
      <w:r w:rsidR="008C7AB9" w:rsidRPr="00BD4388">
        <w:rPr>
          <w:sz w:val="24"/>
          <w:szCs w:val="24"/>
        </w:rPr>
        <w:t xml:space="preserve">й </w:t>
      </w:r>
      <w:r w:rsidR="00AF31CE">
        <w:rPr>
          <w:sz w:val="24"/>
          <w:szCs w:val="24"/>
        </w:rPr>
        <w:t>–</w:t>
      </w:r>
      <w:r w:rsidR="00400ABC">
        <w:rPr>
          <w:sz w:val="24"/>
          <w:szCs w:val="24"/>
        </w:rPr>
        <w:t xml:space="preserve"> </w:t>
      </w:r>
      <w:r w:rsidR="00DB7A96">
        <w:rPr>
          <w:sz w:val="24"/>
          <w:szCs w:val="24"/>
        </w:rPr>
        <w:t>79,8</w:t>
      </w:r>
      <w:r w:rsidRPr="00BD4388">
        <w:rPr>
          <w:sz w:val="24"/>
          <w:szCs w:val="24"/>
        </w:rPr>
        <w:t>%</w:t>
      </w:r>
      <w:r w:rsidR="00AF31CE">
        <w:rPr>
          <w:sz w:val="24"/>
          <w:szCs w:val="24"/>
        </w:rPr>
        <w:t xml:space="preserve"> (</w:t>
      </w:r>
      <w:r w:rsidR="00DB7A96">
        <w:rPr>
          <w:sz w:val="24"/>
          <w:szCs w:val="24"/>
        </w:rPr>
        <w:t>снижение</w:t>
      </w:r>
      <w:r w:rsidR="00AF31CE">
        <w:rPr>
          <w:sz w:val="24"/>
          <w:szCs w:val="24"/>
        </w:rPr>
        <w:t xml:space="preserve"> </w:t>
      </w:r>
      <w:r w:rsidR="009B4D0F">
        <w:rPr>
          <w:sz w:val="24"/>
          <w:szCs w:val="24"/>
        </w:rPr>
        <w:t xml:space="preserve">на </w:t>
      </w:r>
      <w:r w:rsidR="00DB7A96">
        <w:rPr>
          <w:sz w:val="24"/>
          <w:szCs w:val="24"/>
        </w:rPr>
        <w:t>4,3</w:t>
      </w:r>
      <w:r w:rsidR="00AF31CE">
        <w:rPr>
          <w:sz w:val="24"/>
          <w:szCs w:val="24"/>
        </w:rPr>
        <w:t>% к уровню 2016г.)</w:t>
      </w:r>
      <w:r w:rsidRPr="00BD4388">
        <w:rPr>
          <w:sz w:val="24"/>
          <w:szCs w:val="24"/>
        </w:rPr>
        <w:t xml:space="preserve">. </w:t>
      </w:r>
    </w:p>
    <w:p w:rsidR="0074034B" w:rsidRPr="006B12F6" w:rsidRDefault="0033656E" w:rsidP="0074034B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D4388">
        <w:rPr>
          <w:rFonts w:ascii="Times New Roman" w:hAnsi="Times New Roman" w:cs="Times New Roman"/>
          <w:b w:val="0"/>
          <w:sz w:val="24"/>
          <w:szCs w:val="24"/>
        </w:rPr>
        <w:t>При уточненном плане поступлений налоговых и неналоговых доходов на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7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 в объеме </w:t>
      </w:r>
      <w:r w:rsidR="00DB7A96">
        <w:rPr>
          <w:rFonts w:ascii="Times New Roman" w:hAnsi="Times New Roman" w:cs="Times New Roman"/>
          <w:b w:val="0"/>
          <w:sz w:val="24"/>
          <w:szCs w:val="24"/>
        </w:rPr>
        <w:t>1261,0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4388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на 01 января 201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>8</w:t>
      </w:r>
      <w:r w:rsidRPr="00BD4388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FA346E" w:rsidRPr="00BD4388">
        <w:rPr>
          <w:rFonts w:ascii="Times New Roman" w:hAnsi="Times New Roman" w:cs="Times New Roman"/>
          <w:b w:val="0"/>
          <w:sz w:val="24"/>
          <w:szCs w:val="24"/>
        </w:rPr>
        <w:t>в бюджет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00A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поступило </w:t>
      </w:r>
      <w:r w:rsidR="00BB4726" w:rsidRPr="00BD4388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493E8C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DB7A96">
        <w:rPr>
          <w:rFonts w:ascii="Times New Roman" w:hAnsi="Times New Roman" w:cs="Times New Roman"/>
          <w:b w:val="0"/>
          <w:sz w:val="24"/>
          <w:szCs w:val="24"/>
        </w:rPr>
        <w:t>1287,9</w:t>
      </w:r>
      <w:r w:rsidR="00BB47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DB7A96">
        <w:rPr>
          <w:rFonts w:ascii="Times New Roman" w:hAnsi="Times New Roman" w:cs="Times New Roman"/>
          <w:b w:val="0"/>
          <w:bCs w:val="0"/>
          <w:sz w:val="24"/>
          <w:szCs w:val="24"/>
        </w:rPr>
        <w:t>26,9</w:t>
      </w:r>
      <w:r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10</w:t>
      </w:r>
      <w:r w:rsidR="00FA346E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2,</w:t>
      </w:r>
      <w:r w:rsidR="00DB7A96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4034B" w:rsidRPr="00493E8C">
        <w:rPr>
          <w:rFonts w:ascii="Times New Roman" w:hAnsi="Times New Roman" w:cs="Times New Roman"/>
          <w:b w:val="0"/>
          <w:bCs w:val="0"/>
          <w:sz w:val="24"/>
          <w:szCs w:val="24"/>
        </w:rPr>
        <w:t>%)</w:t>
      </w:r>
      <w:r w:rsidR="0074034B" w:rsidRPr="00493E8C">
        <w:rPr>
          <w:rFonts w:ascii="Times New Roman" w:hAnsi="Times New Roman" w:cs="Times New Roman"/>
          <w:b w:val="0"/>
          <w:sz w:val="24"/>
          <w:szCs w:val="24"/>
          <w:lang w:eastAsia="ru-RU"/>
        </w:rPr>
        <w:t>, в том числе</w:t>
      </w:r>
      <w:r w:rsid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 счет поступления</w:t>
      </w:r>
      <w:r w:rsidR="006B12F6" w:rsidRPr="006B12F6">
        <w:rPr>
          <w:sz w:val="24"/>
          <w:szCs w:val="24"/>
          <w:lang w:eastAsia="ru-RU"/>
        </w:rPr>
        <w:t xml:space="preserve"> </w:t>
      </w:r>
      <w:r w:rsidR="005F0218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налоговых доходов </w:t>
      </w:r>
      <w:r w:rsidR="006B12F6" w:rsidRPr="006B12F6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с превышением бюджетных назначений на 26,9 тыс. рублей. </w:t>
      </w:r>
    </w:p>
    <w:p w:rsidR="00DB6148" w:rsidRPr="00AE7507" w:rsidRDefault="00DB6148" w:rsidP="00DB614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>
        <w:rPr>
          <w:sz w:val="24"/>
          <w:szCs w:val="24"/>
        </w:rPr>
        <w:t>177 объем налоговых и неналоговых доходов прогнозировался на уровне 832,8 тыс. рублей, фактическое исполнение составило 1287,9 тыс. рублей, что выше первоначальных плановых показателей на 455,1 тыс. рублей, или на 154,6%.</w:t>
      </w:r>
    </w:p>
    <w:p w:rsidR="005F0218" w:rsidRDefault="005F0218" w:rsidP="005F021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>доходов основн</w:t>
      </w:r>
      <w:r>
        <w:rPr>
          <w:sz w:val="24"/>
          <w:szCs w:val="24"/>
          <w:lang w:eastAsia="ru-RU"/>
        </w:rPr>
        <w:t xml:space="preserve">ым собственным доходным источником являются 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доходы от уплаты акцизов </w:t>
      </w:r>
      <w:r w:rsidRPr="000B2307">
        <w:rPr>
          <w:bCs/>
          <w:sz w:val="24"/>
          <w:szCs w:val="24"/>
        </w:rPr>
        <w:t>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</w:r>
      <w:r>
        <w:rPr>
          <w:bCs/>
          <w:sz w:val="24"/>
          <w:szCs w:val="24"/>
        </w:rPr>
        <w:t xml:space="preserve">,  </w:t>
      </w:r>
      <w:r>
        <w:rPr>
          <w:sz w:val="24"/>
          <w:szCs w:val="24"/>
          <w:lang w:eastAsia="ru-RU"/>
        </w:rPr>
        <w:t xml:space="preserve">удельный вес которых составляет </w:t>
      </w:r>
      <w:r w:rsidR="008C29D3">
        <w:rPr>
          <w:sz w:val="24"/>
          <w:szCs w:val="24"/>
          <w:lang w:eastAsia="ru-RU"/>
        </w:rPr>
        <w:t>54,2</w:t>
      </w:r>
      <w:r>
        <w:rPr>
          <w:sz w:val="24"/>
          <w:szCs w:val="24"/>
          <w:lang w:eastAsia="ru-RU"/>
        </w:rPr>
        <w:t>%</w:t>
      </w:r>
      <w:r w:rsidR="008C29D3">
        <w:rPr>
          <w:sz w:val="24"/>
          <w:szCs w:val="24"/>
          <w:lang w:eastAsia="ru-RU"/>
        </w:rPr>
        <w:t xml:space="preserve"> (в структуре доходов бюджета – 10,9%)</w:t>
      </w:r>
      <w:r>
        <w:rPr>
          <w:sz w:val="24"/>
          <w:szCs w:val="24"/>
          <w:lang w:eastAsia="ru-RU"/>
        </w:rPr>
        <w:t>.</w:t>
      </w:r>
      <w:r w:rsidR="00C823E0">
        <w:rPr>
          <w:sz w:val="24"/>
          <w:szCs w:val="24"/>
          <w:lang w:eastAsia="ru-RU"/>
        </w:rPr>
        <w:t xml:space="preserve"> При плане 693,3 тыс. рублей, получено 698,4 тыс. рублей, исполнение – 100,7% (+5,1 тыс. руб. к плану).</w:t>
      </w:r>
      <w:r w:rsidR="00C823E0" w:rsidRPr="00AE7507">
        <w:rPr>
          <w:sz w:val="24"/>
          <w:szCs w:val="24"/>
          <w:lang w:eastAsia="ru-RU"/>
        </w:rPr>
        <w:t xml:space="preserve"> </w:t>
      </w:r>
      <w:r w:rsidR="00C823E0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 w:rsidR="00B41FC7">
        <w:rPr>
          <w:sz w:val="24"/>
          <w:szCs w:val="24"/>
          <w:lang w:eastAsia="ru-RU"/>
        </w:rPr>
        <w:t>243,6</w:t>
      </w:r>
      <w:r w:rsidR="00C823E0">
        <w:rPr>
          <w:sz w:val="24"/>
          <w:szCs w:val="24"/>
          <w:lang w:eastAsia="ru-RU"/>
        </w:rPr>
        <w:t>% (</w:t>
      </w:r>
      <w:r w:rsidR="00B41FC7">
        <w:rPr>
          <w:sz w:val="24"/>
          <w:szCs w:val="24"/>
          <w:lang w:eastAsia="ru-RU"/>
        </w:rPr>
        <w:t>рост</w:t>
      </w:r>
      <w:r w:rsidR="00C823E0">
        <w:rPr>
          <w:sz w:val="24"/>
          <w:szCs w:val="24"/>
          <w:lang w:eastAsia="ru-RU"/>
        </w:rPr>
        <w:t xml:space="preserve"> на </w:t>
      </w:r>
      <w:r w:rsidR="00B41FC7">
        <w:rPr>
          <w:sz w:val="24"/>
          <w:szCs w:val="24"/>
          <w:lang w:eastAsia="ru-RU"/>
        </w:rPr>
        <w:t>411,7</w:t>
      </w:r>
      <w:r w:rsidR="00C823E0">
        <w:rPr>
          <w:sz w:val="24"/>
          <w:szCs w:val="24"/>
          <w:lang w:eastAsia="ru-RU"/>
        </w:rPr>
        <w:t xml:space="preserve"> тыс. рублей) к уровню 2016 года</w:t>
      </w:r>
      <w:r w:rsidR="00F10CB3">
        <w:rPr>
          <w:sz w:val="24"/>
          <w:szCs w:val="24"/>
          <w:lang w:eastAsia="ru-RU"/>
        </w:rPr>
        <w:t xml:space="preserve"> (286,7 тыс. руб.)</w:t>
      </w:r>
      <w:r w:rsidR="00B41FC7">
        <w:rPr>
          <w:sz w:val="24"/>
          <w:szCs w:val="24"/>
          <w:lang w:eastAsia="ru-RU"/>
        </w:rPr>
        <w:t>.</w:t>
      </w:r>
    </w:p>
    <w:p w:rsidR="00B41FC7" w:rsidRDefault="00B41FC7" w:rsidP="00B41FC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Вторыми, по значимости,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собственными доходными источниками являются </w:t>
      </w:r>
      <w:r w:rsidRPr="00AE7507">
        <w:rPr>
          <w:sz w:val="24"/>
          <w:szCs w:val="24"/>
          <w:lang w:eastAsia="ru-RU"/>
        </w:rPr>
        <w:t>налог</w:t>
      </w:r>
      <w:r>
        <w:rPr>
          <w:sz w:val="24"/>
          <w:szCs w:val="24"/>
          <w:lang w:eastAsia="ru-RU"/>
        </w:rPr>
        <w:t>и</w:t>
      </w:r>
      <w:r w:rsidRPr="00AE7507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>имущество, их доля составляет 24,3</w:t>
      </w:r>
      <w:r w:rsidRPr="00AE7507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 xml:space="preserve"> в структуре налоговых</w:t>
      </w:r>
      <w:r w:rsidR="00CD5E39">
        <w:rPr>
          <w:sz w:val="24"/>
          <w:szCs w:val="24"/>
          <w:lang w:eastAsia="ru-RU"/>
        </w:rPr>
        <w:t xml:space="preserve"> и неналоговых</w:t>
      </w:r>
      <w:r>
        <w:rPr>
          <w:sz w:val="24"/>
          <w:szCs w:val="24"/>
          <w:lang w:eastAsia="ru-RU"/>
        </w:rPr>
        <w:t xml:space="preserve"> доходов местного бюджета (в структуре доходов бюджета – 4,9%).</w:t>
      </w:r>
      <w:r w:rsidRPr="0024642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 плане 310,7 тыс. рублей, получено 313,3 тыс. рублей, исполнение – 100,8% (+2,6 тыс. руб. к плану).</w:t>
      </w:r>
      <w:r w:rsidRPr="00AE750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Поступление данного вида дохода в 2017 году составило 111,5% (рост на 32,3 тыс. рублей) к уровню 2016 года</w:t>
      </w:r>
      <w:r w:rsidR="00F10CB3">
        <w:rPr>
          <w:sz w:val="24"/>
          <w:szCs w:val="24"/>
          <w:lang w:eastAsia="ru-RU"/>
        </w:rPr>
        <w:t xml:space="preserve"> (281,0 тыс. руб.)</w:t>
      </w:r>
      <w:r>
        <w:rPr>
          <w:sz w:val="24"/>
          <w:szCs w:val="24"/>
          <w:lang w:eastAsia="ru-RU"/>
        </w:rPr>
        <w:t xml:space="preserve">. </w:t>
      </w:r>
    </w:p>
    <w:p w:rsidR="005F0218" w:rsidRDefault="00F74FBF" w:rsidP="005F021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Удельный вес н</w:t>
      </w:r>
      <w:r w:rsidR="005F0218" w:rsidRPr="00AE7507">
        <w:rPr>
          <w:sz w:val="24"/>
          <w:szCs w:val="24"/>
          <w:lang w:eastAsia="ru-RU"/>
        </w:rPr>
        <w:t>алог</w:t>
      </w:r>
      <w:r>
        <w:rPr>
          <w:sz w:val="24"/>
          <w:szCs w:val="24"/>
          <w:lang w:eastAsia="ru-RU"/>
        </w:rPr>
        <w:t>а</w:t>
      </w:r>
      <w:r w:rsidR="005F0218" w:rsidRPr="00AE7507">
        <w:rPr>
          <w:sz w:val="24"/>
          <w:szCs w:val="24"/>
          <w:lang w:eastAsia="ru-RU"/>
        </w:rPr>
        <w:t xml:space="preserve"> на доходы физических лиц</w:t>
      </w:r>
      <w:r w:rsidR="005F02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Pr="00AE7507">
        <w:rPr>
          <w:sz w:val="24"/>
          <w:szCs w:val="24"/>
          <w:lang w:eastAsia="ru-RU"/>
        </w:rPr>
        <w:t xml:space="preserve"> структуре налоговых </w:t>
      </w:r>
      <w:r>
        <w:rPr>
          <w:sz w:val="24"/>
          <w:szCs w:val="24"/>
          <w:lang w:eastAsia="ru-RU"/>
        </w:rPr>
        <w:t xml:space="preserve">и неналоговых </w:t>
      </w:r>
      <w:r w:rsidRPr="00AE7507">
        <w:rPr>
          <w:sz w:val="24"/>
          <w:szCs w:val="24"/>
          <w:lang w:eastAsia="ru-RU"/>
        </w:rPr>
        <w:t xml:space="preserve">доходов </w:t>
      </w:r>
      <w:r w:rsidR="005F0218">
        <w:rPr>
          <w:sz w:val="24"/>
          <w:szCs w:val="24"/>
          <w:lang w:eastAsia="ru-RU"/>
        </w:rPr>
        <w:t xml:space="preserve">составляет </w:t>
      </w:r>
      <w:r>
        <w:rPr>
          <w:sz w:val="24"/>
          <w:szCs w:val="24"/>
          <w:lang w:eastAsia="ru-RU"/>
        </w:rPr>
        <w:t>20,4</w:t>
      </w:r>
      <w:r w:rsidR="005F0218">
        <w:rPr>
          <w:sz w:val="24"/>
          <w:szCs w:val="24"/>
          <w:lang w:eastAsia="ru-RU"/>
        </w:rPr>
        <w:t>%</w:t>
      </w:r>
      <w:r>
        <w:rPr>
          <w:sz w:val="24"/>
          <w:szCs w:val="24"/>
          <w:lang w:eastAsia="ru-RU"/>
        </w:rPr>
        <w:t>% (в структуре доходов бюджета – 4,1%)</w:t>
      </w:r>
      <w:r w:rsidR="005F0218">
        <w:rPr>
          <w:sz w:val="24"/>
          <w:szCs w:val="24"/>
          <w:lang w:eastAsia="ru-RU"/>
        </w:rPr>
        <w:t xml:space="preserve">. При плане </w:t>
      </w:r>
      <w:r>
        <w:rPr>
          <w:sz w:val="24"/>
          <w:szCs w:val="24"/>
          <w:lang w:eastAsia="ru-RU"/>
        </w:rPr>
        <w:t>244,0</w:t>
      </w:r>
      <w:r w:rsidR="005F0218">
        <w:rPr>
          <w:sz w:val="24"/>
          <w:szCs w:val="24"/>
          <w:lang w:eastAsia="ru-RU"/>
        </w:rPr>
        <w:t xml:space="preserve"> тыс. рублей, получено </w:t>
      </w:r>
      <w:r>
        <w:rPr>
          <w:sz w:val="24"/>
          <w:szCs w:val="24"/>
          <w:lang w:eastAsia="ru-RU"/>
        </w:rPr>
        <w:t>263,2</w:t>
      </w:r>
      <w:r w:rsidR="005F0218">
        <w:rPr>
          <w:sz w:val="24"/>
          <w:szCs w:val="24"/>
          <w:lang w:eastAsia="ru-RU"/>
        </w:rPr>
        <w:t xml:space="preserve"> тыс. рублей, исполнение – </w:t>
      </w:r>
      <w:r>
        <w:rPr>
          <w:sz w:val="24"/>
          <w:szCs w:val="24"/>
          <w:lang w:eastAsia="ru-RU"/>
        </w:rPr>
        <w:t>107,9</w:t>
      </w:r>
      <w:r w:rsidR="005F0218">
        <w:rPr>
          <w:sz w:val="24"/>
          <w:szCs w:val="24"/>
          <w:lang w:eastAsia="ru-RU"/>
        </w:rPr>
        <w:t>% (+</w:t>
      </w:r>
      <w:r>
        <w:rPr>
          <w:sz w:val="24"/>
          <w:szCs w:val="24"/>
          <w:lang w:eastAsia="ru-RU"/>
        </w:rPr>
        <w:t>19,2</w:t>
      </w:r>
      <w:r w:rsidR="005F0218">
        <w:rPr>
          <w:sz w:val="24"/>
          <w:szCs w:val="24"/>
          <w:lang w:eastAsia="ru-RU"/>
        </w:rPr>
        <w:t xml:space="preserve"> тыс. руб. к плану).</w:t>
      </w:r>
      <w:r w:rsidR="005F0218" w:rsidRPr="00AE7507">
        <w:rPr>
          <w:sz w:val="24"/>
          <w:szCs w:val="24"/>
          <w:lang w:eastAsia="ru-RU"/>
        </w:rPr>
        <w:t xml:space="preserve"> </w:t>
      </w:r>
      <w:r w:rsidR="005F0218">
        <w:rPr>
          <w:sz w:val="24"/>
          <w:szCs w:val="24"/>
          <w:lang w:eastAsia="ru-RU"/>
        </w:rPr>
        <w:t xml:space="preserve">Поступление данного вида дохода в 2017 году составило </w:t>
      </w:r>
      <w:r>
        <w:rPr>
          <w:sz w:val="24"/>
          <w:szCs w:val="24"/>
          <w:lang w:eastAsia="ru-RU"/>
        </w:rPr>
        <w:t>82,5</w:t>
      </w:r>
      <w:r w:rsidR="005F0218">
        <w:rPr>
          <w:sz w:val="24"/>
          <w:szCs w:val="24"/>
          <w:lang w:eastAsia="ru-RU"/>
        </w:rPr>
        <w:t xml:space="preserve">% (снижение на </w:t>
      </w:r>
      <w:r>
        <w:rPr>
          <w:sz w:val="24"/>
          <w:szCs w:val="24"/>
          <w:lang w:eastAsia="ru-RU"/>
        </w:rPr>
        <w:t>55,7</w:t>
      </w:r>
      <w:r w:rsidR="005F0218">
        <w:rPr>
          <w:sz w:val="24"/>
          <w:szCs w:val="24"/>
          <w:lang w:eastAsia="ru-RU"/>
        </w:rPr>
        <w:t xml:space="preserve"> тыс. рублей) к уровню 2016 года</w:t>
      </w:r>
      <w:r w:rsidR="00F10CB3">
        <w:rPr>
          <w:sz w:val="24"/>
          <w:szCs w:val="24"/>
          <w:lang w:eastAsia="ru-RU"/>
        </w:rPr>
        <w:t xml:space="preserve"> (318,9 тыс. руб.)</w:t>
      </w:r>
      <w:r w:rsidR="005F0218">
        <w:rPr>
          <w:sz w:val="24"/>
          <w:szCs w:val="24"/>
          <w:lang w:eastAsia="ru-RU"/>
        </w:rPr>
        <w:t xml:space="preserve">. </w:t>
      </w:r>
    </w:p>
    <w:p w:rsidR="00BF6732" w:rsidRDefault="00FF111A" w:rsidP="00BF673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="002B4DB7" w:rsidRPr="00496FC4">
        <w:rPr>
          <w:sz w:val="24"/>
          <w:szCs w:val="24"/>
          <w:lang w:eastAsia="ru-RU"/>
        </w:rPr>
        <w:t>еналоговы</w:t>
      </w:r>
      <w:r>
        <w:rPr>
          <w:sz w:val="24"/>
          <w:szCs w:val="24"/>
          <w:lang w:eastAsia="ru-RU"/>
        </w:rPr>
        <w:t>е</w:t>
      </w:r>
      <w:r w:rsidR="002B4DB7" w:rsidRPr="00496FC4">
        <w:rPr>
          <w:sz w:val="24"/>
          <w:szCs w:val="24"/>
          <w:lang w:eastAsia="ru-RU"/>
        </w:rPr>
        <w:t xml:space="preserve"> доход</w:t>
      </w:r>
      <w:r>
        <w:rPr>
          <w:sz w:val="24"/>
          <w:szCs w:val="24"/>
          <w:lang w:eastAsia="ru-RU"/>
        </w:rPr>
        <w:t>ы</w:t>
      </w:r>
      <w:r w:rsidR="002B4DB7" w:rsidRPr="00496F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представлены одн</w:t>
      </w:r>
      <w:r w:rsidR="0015465C">
        <w:rPr>
          <w:sz w:val="24"/>
          <w:szCs w:val="24"/>
          <w:lang w:eastAsia="ru-RU"/>
        </w:rPr>
        <w:t>им</w:t>
      </w:r>
      <w:r>
        <w:rPr>
          <w:sz w:val="24"/>
          <w:szCs w:val="24"/>
          <w:lang w:eastAsia="ru-RU"/>
        </w:rPr>
        <w:t xml:space="preserve"> </w:t>
      </w:r>
      <w:r w:rsidR="0015465C">
        <w:rPr>
          <w:sz w:val="24"/>
          <w:szCs w:val="24"/>
          <w:lang w:eastAsia="ru-RU"/>
        </w:rPr>
        <w:t>подвидом доходов</w:t>
      </w:r>
      <w:r>
        <w:rPr>
          <w:sz w:val="24"/>
          <w:szCs w:val="24"/>
          <w:lang w:eastAsia="ru-RU"/>
        </w:rPr>
        <w:t xml:space="preserve"> -</w:t>
      </w:r>
      <w:r w:rsidR="002B4DB7" w:rsidRPr="00496FC4">
        <w:rPr>
          <w:sz w:val="24"/>
          <w:szCs w:val="24"/>
          <w:lang w:eastAsia="ru-RU"/>
        </w:rPr>
        <w:t xml:space="preserve"> д</w:t>
      </w:r>
      <w:r w:rsidR="002B4DB7" w:rsidRPr="00496FC4">
        <w:rPr>
          <w:sz w:val="24"/>
          <w:szCs w:val="24"/>
        </w:rPr>
        <w:t xml:space="preserve">оходы </w:t>
      </w:r>
      <w:r w:rsidR="00EC6BDD" w:rsidRPr="00496FC4">
        <w:rPr>
          <w:sz w:val="24"/>
          <w:szCs w:val="24"/>
        </w:rPr>
        <w:t>от оказания платных услуг и компенсации затрат государства</w:t>
      </w:r>
      <w:r w:rsidR="00EC6BDD">
        <w:rPr>
          <w:sz w:val="24"/>
          <w:szCs w:val="24"/>
        </w:rPr>
        <w:t xml:space="preserve"> – это доходы от оказания услуг юридическим и физическим лицам </w:t>
      </w:r>
      <w:r w:rsidR="0015465C">
        <w:rPr>
          <w:sz w:val="24"/>
          <w:szCs w:val="24"/>
        </w:rPr>
        <w:t>муниципальным казенным учреждением Дальне-Закорским культурно-информационным центром «Русь»</w:t>
      </w:r>
      <w:r w:rsidR="00EC6BDD">
        <w:rPr>
          <w:sz w:val="24"/>
          <w:szCs w:val="24"/>
        </w:rPr>
        <w:t>,</w:t>
      </w:r>
      <w:r w:rsidR="00E40A35">
        <w:rPr>
          <w:sz w:val="24"/>
          <w:szCs w:val="24"/>
        </w:rPr>
        <w:t xml:space="preserve"> </w:t>
      </w:r>
      <w:r w:rsidR="00EC6BDD">
        <w:rPr>
          <w:sz w:val="24"/>
          <w:szCs w:val="24"/>
          <w:lang w:eastAsia="ru-RU"/>
        </w:rPr>
        <w:t>которые в 201</w:t>
      </w:r>
      <w:r w:rsidR="00BF6732">
        <w:rPr>
          <w:sz w:val="24"/>
          <w:szCs w:val="24"/>
          <w:lang w:eastAsia="ru-RU"/>
        </w:rPr>
        <w:t>7</w:t>
      </w:r>
      <w:r w:rsidR="00EC6BDD">
        <w:rPr>
          <w:sz w:val="24"/>
          <w:szCs w:val="24"/>
          <w:lang w:eastAsia="ru-RU"/>
        </w:rPr>
        <w:t xml:space="preserve"> году исполнены в сумме </w:t>
      </w:r>
      <w:r w:rsidR="00BF6732">
        <w:rPr>
          <w:sz w:val="24"/>
          <w:szCs w:val="24"/>
          <w:lang w:eastAsia="ru-RU"/>
        </w:rPr>
        <w:t>13</w:t>
      </w:r>
      <w:r w:rsidR="0015465C">
        <w:rPr>
          <w:sz w:val="24"/>
          <w:szCs w:val="24"/>
          <w:lang w:eastAsia="ru-RU"/>
        </w:rPr>
        <w:t xml:space="preserve">,0 тыс. рублей </w:t>
      </w:r>
      <w:r w:rsidR="00BF6732">
        <w:rPr>
          <w:sz w:val="24"/>
          <w:szCs w:val="24"/>
          <w:lang w:eastAsia="ru-RU"/>
        </w:rPr>
        <w:t>(или на 10</w:t>
      </w:r>
      <w:r w:rsidR="0015465C">
        <w:rPr>
          <w:sz w:val="24"/>
          <w:szCs w:val="24"/>
          <w:lang w:eastAsia="ru-RU"/>
        </w:rPr>
        <w:t>0</w:t>
      </w:r>
      <w:r w:rsidR="00BF6732">
        <w:rPr>
          <w:sz w:val="24"/>
          <w:szCs w:val="24"/>
          <w:lang w:eastAsia="ru-RU"/>
        </w:rPr>
        <w:t>% к уточненному плану</w:t>
      </w:r>
      <w:r w:rsidR="0015465C">
        <w:rPr>
          <w:sz w:val="24"/>
          <w:szCs w:val="24"/>
          <w:lang w:eastAsia="ru-RU"/>
        </w:rPr>
        <w:t>)</w:t>
      </w:r>
      <w:r w:rsidR="00BF6732">
        <w:rPr>
          <w:sz w:val="24"/>
          <w:szCs w:val="24"/>
          <w:lang w:eastAsia="ru-RU"/>
        </w:rPr>
        <w:t>, и с</w:t>
      </w:r>
      <w:r w:rsidR="0015465C">
        <w:rPr>
          <w:sz w:val="24"/>
          <w:szCs w:val="24"/>
          <w:lang w:eastAsia="ru-RU"/>
        </w:rPr>
        <w:t>о</w:t>
      </w:r>
      <w:r w:rsidR="00BF6732">
        <w:rPr>
          <w:sz w:val="24"/>
          <w:szCs w:val="24"/>
          <w:lang w:eastAsia="ru-RU"/>
        </w:rPr>
        <w:t xml:space="preserve"> </w:t>
      </w:r>
      <w:r w:rsidR="0015465C">
        <w:rPr>
          <w:sz w:val="24"/>
          <w:szCs w:val="24"/>
          <w:lang w:eastAsia="ru-RU"/>
        </w:rPr>
        <w:t>снижением</w:t>
      </w:r>
      <w:r w:rsidR="00BF6732">
        <w:rPr>
          <w:sz w:val="24"/>
          <w:szCs w:val="24"/>
          <w:lang w:eastAsia="ru-RU"/>
        </w:rPr>
        <w:t xml:space="preserve"> на </w:t>
      </w:r>
      <w:r w:rsidR="0015465C">
        <w:rPr>
          <w:sz w:val="24"/>
          <w:szCs w:val="24"/>
          <w:lang w:eastAsia="ru-RU"/>
        </w:rPr>
        <w:t>2,6</w:t>
      </w:r>
      <w:r w:rsidR="00BF6732">
        <w:rPr>
          <w:sz w:val="24"/>
          <w:szCs w:val="24"/>
          <w:lang w:eastAsia="ru-RU"/>
        </w:rPr>
        <w:t xml:space="preserve"> тыс. рублей (или </w:t>
      </w:r>
      <w:r w:rsidR="0015465C">
        <w:rPr>
          <w:sz w:val="24"/>
          <w:szCs w:val="24"/>
          <w:lang w:eastAsia="ru-RU"/>
        </w:rPr>
        <w:t>83,3</w:t>
      </w:r>
      <w:r w:rsidR="00BF6732">
        <w:rPr>
          <w:sz w:val="24"/>
          <w:szCs w:val="24"/>
          <w:lang w:eastAsia="ru-RU"/>
        </w:rPr>
        <w:t>%) к уровню исполнения в 2016 году</w:t>
      </w:r>
      <w:r w:rsidR="00F10CB3">
        <w:rPr>
          <w:sz w:val="24"/>
          <w:szCs w:val="24"/>
          <w:lang w:eastAsia="ru-RU"/>
        </w:rPr>
        <w:t xml:space="preserve"> (15,6 тыс. руб.)</w:t>
      </w:r>
      <w:r w:rsidR="00BF6732">
        <w:rPr>
          <w:sz w:val="24"/>
          <w:szCs w:val="24"/>
          <w:lang w:eastAsia="ru-RU"/>
        </w:rPr>
        <w:t>.</w:t>
      </w:r>
      <w:r w:rsidR="0084244E">
        <w:rPr>
          <w:sz w:val="24"/>
          <w:szCs w:val="24"/>
          <w:lang w:eastAsia="ru-RU"/>
        </w:rPr>
        <w:t xml:space="preserve"> </w:t>
      </w:r>
    </w:p>
    <w:p w:rsidR="00E70620" w:rsidRPr="00BD4388" w:rsidRDefault="00E70620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946315">
        <w:rPr>
          <w:bCs/>
          <w:sz w:val="24"/>
          <w:szCs w:val="24"/>
        </w:rPr>
        <w:t>Безвозмездные поступления</w:t>
      </w:r>
      <w:r w:rsidRPr="00BD4388">
        <w:rPr>
          <w:bCs/>
          <w:sz w:val="24"/>
          <w:szCs w:val="24"/>
        </w:rPr>
        <w:t xml:space="preserve"> при уточненном плане на </w:t>
      </w:r>
      <w:r w:rsidR="0099609E" w:rsidRPr="00BD4388">
        <w:rPr>
          <w:bCs/>
          <w:sz w:val="24"/>
          <w:szCs w:val="24"/>
        </w:rPr>
        <w:t>201</w:t>
      </w:r>
      <w:r w:rsidR="00FC2172">
        <w:rPr>
          <w:bCs/>
          <w:sz w:val="24"/>
          <w:szCs w:val="24"/>
        </w:rPr>
        <w:t>7</w:t>
      </w:r>
      <w:r w:rsidRPr="00BD4388">
        <w:rPr>
          <w:bCs/>
          <w:sz w:val="24"/>
          <w:szCs w:val="24"/>
        </w:rPr>
        <w:t xml:space="preserve"> год в сумме </w:t>
      </w:r>
      <w:r w:rsidR="00CD5E39">
        <w:rPr>
          <w:bCs/>
          <w:sz w:val="24"/>
          <w:szCs w:val="24"/>
        </w:rPr>
        <w:t>5104,8</w:t>
      </w:r>
      <w:r w:rsidRPr="00BD4388">
        <w:rPr>
          <w:bCs/>
          <w:sz w:val="24"/>
          <w:szCs w:val="24"/>
        </w:rPr>
        <w:t xml:space="preserve"> тыс. рублей поступил</w:t>
      </w:r>
      <w:r w:rsidR="00477A18" w:rsidRPr="00BD4388">
        <w:rPr>
          <w:bCs/>
          <w:sz w:val="24"/>
          <w:szCs w:val="24"/>
        </w:rPr>
        <w:t>и</w:t>
      </w:r>
      <w:r w:rsidRPr="00BD4388">
        <w:rPr>
          <w:bCs/>
          <w:sz w:val="24"/>
          <w:szCs w:val="24"/>
        </w:rPr>
        <w:t xml:space="preserve"> в бюджет </w:t>
      </w:r>
      <w:r w:rsidR="00BD545F" w:rsidRPr="00BD4388">
        <w:rPr>
          <w:bCs/>
          <w:sz w:val="24"/>
          <w:szCs w:val="24"/>
        </w:rPr>
        <w:t>поселения</w:t>
      </w:r>
      <w:r w:rsidR="00FC2172">
        <w:rPr>
          <w:bCs/>
          <w:sz w:val="24"/>
          <w:szCs w:val="24"/>
        </w:rPr>
        <w:t xml:space="preserve"> </w:t>
      </w:r>
      <w:r w:rsidR="00477A18" w:rsidRPr="00BD4388">
        <w:rPr>
          <w:bCs/>
          <w:sz w:val="24"/>
          <w:szCs w:val="24"/>
        </w:rPr>
        <w:t xml:space="preserve">в объеме </w:t>
      </w:r>
      <w:r w:rsidR="00CD5E39">
        <w:rPr>
          <w:bCs/>
          <w:sz w:val="24"/>
          <w:szCs w:val="24"/>
        </w:rPr>
        <w:t>5102,4</w:t>
      </w:r>
      <w:r w:rsidR="00946315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тыс. рублей</w:t>
      </w:r>
      <w:r w:rsidR="00477A18" w:rsidRPr="00BD4388">
        <w:rPr>
          <w:bCs/>
          <w:sz w:val="24"/>
          <w:szCs w:val="24"/>
        </w:rPr>
        <w:t>, исполнение составило 99,9</w:t>
      </w:r>
      <w:r w:rsidR="00CD5E39">
        <w:rPr>
          <w:bCs/>
          <w:sz w:val="24"/>
          <w:szCs w:val="24"/>
        </w:rPr>
        <w:t>5</w:t>
      </w:r>
      <w:r w:rsidR="00477A18" w:rsidRPr="00BD4388">
        <w:rPr>
          <w:bCs/>
          <w:sz w:val="24"/>
          <w:szCs w:val="24"/>
        </w:rPr>
        <w:t xml:space="preserve">% </w:t>
      </w:r>
      <w:r w:rsidRPr="00BD4388">
        <w:rPr>
          <w:bCs/>
          <w:sz w:val="24"/>
          <w:szCs w:val="24"/>
        </w:rPr>
        <w:t>, в том числе:</w:t>
      </w:r>
    </w:p>
    <w:p w:rsidR="00DC1F17" w:rsidRDefault="00E70620" w:rsidP="00DC1F1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D4388">
        <w:rPr>
          <w:bCs/>
          <w:sz w:val="24"/>
          <w:szCs w:val="24"/>
        </w:rPr>
        <w:t xml:space="preserve">- </w:t>
      </w:r>
      <w:r w:rsidRPr="00BD4388">
        <w:rPr>
          <w:bCs/>
          <w:i/>
          <w:sz w:val="24"/>
          <w:szCs w:val="24"/>
        </w:rPr>
        <w:t>д</w:t>
      </w:r>
      <w:r w:rsidRPr="00BD4388">
        <w:rPr>
          <w:i/>
          <w:sz w:val="24"/>
          <w:szCs w:val="24"/>
        </w:rPr>
        <w:t>отации</w:t>
      </w:r>
      <w:r w:rsidRPr="00BD4388">
        <w:rPr>
          <w:sz w:val="24"/>
          <w:szCs w:val="24"/>
        </w:rPr>
        <w:t xml:space="preserve"> бюджетам </w:t>
      </w:r>
      <w:r w:rsidR="0099609E" w:rsidRPr="00BD4388">
        <w:rPr>
          <w:sz w:val="24"/>
          <w:szCs w:val="24"/>
        </w:rPr>
        <w:t xml:space="preserve">субъектов Российской Федерации и </w:t>
      </w:r>
      <w:r w:rsidRPr="00BD4388">
        <w:rPr>
          <w:sz w:val="24"/>
          <w:szCs w:val="24"/>
        </w:rPr>
        <w:t xml:space="preserve">муниципальных образований при плане </w:t>
      </w:r>
      <w:r w:rsidR="00CF7C17">
        <w:rPr>
          <w:sz w:val="24"/>
          <w:szCs w:val="24"/>
        </w:rPr>
        <w:t>4760,1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E179A6" w:rsidRPr="00BD4388">
        <w:rPr>
          <w:sz w:val="24"/>
          <w:szCs w:val="24"/>
        </w:rPr>
        <w:t xml:space="preserve">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CF7C17">
        <w:rPr>
          <w:sz w:val="24"/>
          <w:szCs w:val="24"/>
        </w:rPr>
        <w:t>4760,1</w:t>
      </w:r>
      <w:r w:rsidRPr="00BD4388">
        <w:rPr>
          <w:sz w:val="24"/>
          <w:szCs w:val="24"/>
        </w:rPr>
        <w:t xml:space="preserve"> тыс. рублей (</w:t>
      </w:r>
      <w:r w:rsidR="00CF7C17">
        <w:rPr>
          <w:sz w:val="24"/>
          <w:szCs w:val="24"/>
        </w:rPr>
        <w:t xml:space="preserve">или </w:t>
      </w:r>
      <w:r w:rsidRPr="00BD4388">
        <w:rPr>
          <w:sz w:val="24"/>
          <w:szCs w:val="24"/>
        </w:rPr>
        <w:t>100%)</w:t>
      </w:r>
      <w:r w:rsidR="00E179A6" w:rsidRPr="00BD4388">
        <w:rPr>
          <w:sz w:val="24"/>
          <w:szCs w:val="24"/>
        </w:rPr>
        <w:t xml:space="preserve">, в том числе дотации из районного бюджета на выравнивание бюджетной обеспеченности в </w:t>
      </w:r>
      <w:r w:rsidR="006A3DB3">
        <w:rPr>
          <w:sz w:val="24"/>
          <w:szCs w:val="24"/>
        </w:rPr>
        <w:t>сумме</w:t>
      </w:r>
      <w:r w:rsidR="00FC2172">
        <w:rPr>
          <w:sz w:val="24"/>
          <w:szCs w:val="24"/>
        </w:rPr>
        <w:t xml:space="preserve"> </w:t>
      </w:r>
      <w:r w:rsidR="00CF7C17">
        <w:rPr>
          <w:sz w:val="24"/>
          <w:szCs w:val="24"/>
        </w:rPr>
        <w:t>4629,4</w:t>
      </w:r>
      <w:r w:rsidR="00DC1F17">
        <w:rPr>
          <w:sz w:val="24"/>
          <w:szCs w:val="24"/>
        </w:rPr>
        <w:t xml:space="preserve"> тыс. рублей, </w:t>
      </w:r>
      <w:r w:rsidR="00DC1F17">
        <w:rPr>
          <w:sz w:val="24"/>
          <w:szCs w:val="24"/>
          <w:lang w:eastAsia="ru-RU"/>
        </w:rPr>
        <w:t xml:space="preserve">с ростом на </w:t>
      </w:r>
      <w:r w:rsidR="00CF7C17">
        <w:rPr>
          <w:sz w:val="24"/>
          <w:szCs w:val="24"/>
          <w:lang w:eastAsia="ru-RU"/>
        </w:rPr>
        <w:t>3768,2</w:t>
      </w:r>
      <w:r w:rsidR="00DC1F17">
        <w:rPr>
          <w:sz w:val="24"/>
          <w:szCs w:val="24"/>
          <w:lang w:eastAsia="ru-RU"/>
        </w:rPr>
        <w:t xml:space="preserve"> тыс. рублей (или </w:t>
      </w:r>
      <w:r w:rsidR="007A5EBE">
        <w:rPr>
          <w:sz w:val="24"/>
          <w:szCs w:val="24"/>
          <w:lang w:eastAsia="ru-RU"/>
        </w:rPr>
        <w:t>более чем в 5,3 раза</w:t>
      </w:r>
      <w:r w:rsidR="00DC1F17">
        <w:rPr>
          <w:sz w:val="24"/>
          <w:szCs w:val="24"/>
          <w:lang w:eastAsia="ru-RU"/>
        </w:rPr>
        <w:t>) к уровню исполнения в 2016 году</w:t>
      </w:r>
      <w:r w:rsidR="00F10CB3">
        <w:rPr>
          <w:sz w:val="24"/>
          <w:szCs w:val="24"/>
          <w:lang w:eastAsia="ru-RU"/>
        </w:rPr>
        <w:t xml:space="preserve"> (861,2 тыс. рублей)</w:t>
      </w:r>
      <w:r w:rsidR="00DC1F17">
        <w:rPr>
          <w:sz w:val="24"/>
          <w:szCs w:val="24"/>
          <w:lang w:eastAsia="ru-RU"/>
        </w:rPr>
        <w:t xml:space="preserve">. </w:t>
      </w:r>
    </w:p>
    <w:p w:rsidR="00D24351" w:rsidRPr="00D24351" w:rsidRDefault="00E70620" w:rsidP="008003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субсидии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>
        <w:rPr>
          <w:sz w:val="24"/>
          <w:szCs w:val="24"/>
          <w:lang w:eastAsia="ru-RU"/>
        </w:rPr>
        <w:t>с</w:t>
      </w:r>
      <w:r w:rsidR="00800313" w:rsidRPr="00D24351">
        <w:rPr>
          <w:sz w:val="24"/>
          <w:szCs w:val="24"/>
        </w:rPr>
        <w:t xml:space="preserve">убсидия за эффективное управление бюджетными средствами поступила в размере </w:t>
      </w:r>
      <w:r w:rsidR="00C61AF9">
        <w:rPr>
          <w:sz w:val="24"/>
          <w:szCs w:val="24"/>
        </w:rPr>
        <w:t>150</w:t>
      </w:r>
      <w:r w:rsidR="00800313" w:rsidRPr="00D24351">
        <w:rPr>
          <w:sz w:val="24"/>
          <w:szCs w:val="24"/>
        </w:rPr>
        <w:t>,0 тыс. рублей</w:t>
      </w:r>
      <w:r w:rsidR="00800313">
        <w:rPr>
          <w:sz w:val="24"/>
          <w:szCs w:val="24"/>
        </w:rPr>
        <w:t>, с</w:t>
      </w:r>
      <w:r w:rsidR="00800313" w:rsidRPr="00D24351">
        <w:rPr>
          <w:sz w:val="24"/>
          <w:szCs w:val="24"/>
        </w:rPr>
        <w:t xml:space="preserve">убсидия на реализацию мероприятий перечня проектов народных инициатив поступила в объеме </w:t>
      </w:r>
      <w:r w:rsidR="00C61AF9">
        <w:rPr>
          <w:sz w:val="24"/>
          <w:szCs w:val="24"/>
        </w:rPr>
        <w:t>129,6</w:t>
      </w:r>
      <w:r w:rsidR="00800313" w:rsidRPr="00D24351">
        <w:rPr>
          <w:sz w:val="24"/>
          <w:szCs w:val="24"/>
        </w:rPr>
        <w:t xml:space="preserve"> тыс. рублей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бюджетной системы Российской Федерации </w:t>
      </w:r>
      <w:r w:rsidRPr="00BD4388">
        <w:rPr>
          <w:sz w:val="24"/>
          <w:szCs w:val="24"/>
        </w:rPr>
        <w:t xml:space="preserve">при плане </w:t>
      </w:r>
      <w:r w:rsidR="00C61AF9">
        <w:rPr>
          <w:sz w:val="24"/>
          <w:szCs w:val="24"/>
        </w:rPr>
        <w:t>279,6</w:t>
      </w:r>
      <w:r w:rsidRPr="00BD4388">
        <w:rPr>
          <w:sz w:val="24"/>
          <w:szCs w:val="24"/>
        </w:rPr>
        <w:t xml:space="preserve"> тыс. рублей </w:t>
      </w:r>
      <w:r w:rsidR="006A3DB3">
        <w:rPr>
          <w:sz w:val="24"/>
          <w:szCs w:val="24"/>
        </w:rPr>
        <w:t>исполнены</w:t>
      </w:r>
      <w:r w:rsidR="002D7B45">
        <w:rPr>
          <w:sz w:val="24"/>
          <w:szCs w:val="24"/>
        </w:rPr>
        <w:t xml:space="preserve"> в сумме </w:t>
      </w:r>
      <w:r w:rsidR="00C61AF9">
        <w:rPr>
          <w:sz w:val="24"/>
          <w:szCs w:val="24"/>
        </w:rPr>
        <w:t>279,6</w:t>
      </w:r>
      <w:r w:rsidRPr="00BD4388">
        <w:rPr>
          <w:sz w:val="24"/>
          <w:szCs w:val="24"/>
        </w:rPr>
        <w:t xml:space="preserve"> тыс. рублей (</w:t>
      </w:r>
      <w:r w:rsidR="00C61AF9">
        <w:rPr>
          <w:sz w:val="24"/>
          <w:szCs w:val="24"/>
        </w:rPr>
        <w:t>или 100</w:t>
      </w:r>
      <w:r w:rsidRPr="00BD4388">
        <w:rPr>
          <w:sz w:val="24"/>
          <w:szCs w:val="24"/>
        </w:rPr>
        <w:t>%)</w:t>
      </w:r>
      <w:r w:rsidR="004D3D42">
        <w:rPr>
          <w:sz w:val="24"/>
          <w:szCs w:val="24"/>
        </w:rPr>
        <w:t xml:space="preserve">, </w:t>
      </w:r>
      <w:r w:rsidR="004D3D42">
        <w:rPr>
          <w:sz w:val="24"/>
          <w:szCs w:val="24"/>
          <w:lang w:eastAsia="ru-RU"/>
        </w:rPr>
        <w:t>с</w:t>
      </w:r>
      <w:r w:rsidR="008B4843">
        <w:rPr>
          <w:sz w:val="24"/>
          <w:szCs w:val="24"/>
          <w:lang w:eastAsia="ru-RU"/>
        </w:rPr>
        <w:t>о</w:t>
      </w:r>
      <w:r w:rsidR="004D3D42">
        <w:rPr>
          <w:sz w:val="24"/>
          <w:szCs w:val="24"/>
          <w:lang w:eastAsia="ru-RU"/>
        </w:rPr>
        <w:t xml:space="preserve"> </w:t>
      </w:r>
      <w:r w:rsidR="008B4843">
        <w:rPr>
          <w:sz w:val="24"/>
          <w:szCs w:val="24"/>
          <w:lang w:eastAsia="ru-RU"/>
        </w:rPr>
        <w:t>снижением</w:t>
      </w:r>
      <w:r w:rsidR="004D3D42">
        <w:rPr>
          <w:sz w:val="24"/>
          <w:szCs w:val="24"/>
          <w:lang w:eastAsia="ru-RU"/>
        </w:rPr>
        <w:t xml:space="preserve"> на </w:t>
      </w:r>
      <w:r w:rsidR="008B4843">
        <w:rPr>
          <w:sz w:val="24"/>
          <w:szCs w:val="24"/>
          <w:lang w:eastAsia="ru-RU"/>
        </w:rPr>
        <w:t>2180,6</w:t>
      </w:r>
      <w:r w:rsidR="004D3D42">
        <w:rPr>
          <w:sz w:val="24"/>
          <w:szCs w:val="24"/>
          <w:lang w:eastAsia="ru-RU"/>
        </w:rPr>
        <w:t xml:space="preserve"> тыс. рублей (или </w:t>
      </w:r>
      <w:r w:rsidR="008B4843">
        <w:rPr>
          <w:sz w:val="24"/>
          <w:szCs w:val="24"/>
          <w:lang w:eastAsia="ru-RU"/>
        </w:rPr>
        <w:t>более чем в 8,7 раза</w:t>
      </w:r>
      <w:r w:rsidR="004D3D42">
        <w:rPr>
          <w:sz w:val="24"/>
          <w:szCs w:val="24"/>
          <w:lang w:eastAsia="ru-RU"/>
        </w:rPr>
        <w:t>) к уровню исполнения в 2016 году</w:t>
      </w:r>
      <w:r w:rsidR="008B4843">
        <w:rPr>
          <w:sz w:val="24"/>
          <w:szCs w:val="24"/>
          <w:lang w:eastAsia="ru-RU"/>
        </w:rPr>
        <w:t xml:space="preserve"> (2460,2 тыс. рублей)</w:t>
      </w:r>
      <w:r w:rsidR="004D3D42">
        <w:rPr>
          <w:sz w:val="24"/>
          <w:szCs w:val="24"/>
          <w:lang w:eastAsia="ru-RU"/>
        </w:rPr>
        <w:t xml:space="preserve">. </w:t>
      </w:r>
    </w:p>
    <w:p w:rsidR="00D24351" w:rsidRPr="00800313" w:rsidRDefault="00E70620" w:rsidP="008003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Pr="00BD4388">
        <w:rPr>
          <w:i/>
          <w:sz w:val="24"/>
          <w:szCs w:val="24"/>
        </w:rPr>
        <w:t>субвенции</w:t>
      </w:r>
      <w:r w:rsidRPr="00BD4388">
        <w:rPr>
          <w:sz w:val="24"/>
          <w:szCs w:val="24"/>
        </w:rPr>
        <w:t xml:space="preserve"> </w:t>
      </w:r>
      <w:r w:rsidR="00800313">
        <w:rPr>
          <w:sz w:val="24"/>
          <w:szCs w:val="24"/>
        </w:rPr>
        <w:t>(</w:t>
      </w:r>
      <w:r w:rsidR="00800313" w:rsidRPr="00800313">
        <w:rPr>
          <w:sz w:val="24"/>
          <w:szCs w:val="24"/>
        </w:rPr>
        <w:t xml:space="preserve">субвенция </w:t>
      </w:r>
      <w:r w:rsidR="00C91D38">
        <w:rPr>
          <w:sz w:val="24"/>
          <w:szCs w:val="24"/>
        </w:rPr>
        <w:t>на осуществление первичного воинского учета на территориях, где отсутствуют военные комиссариаты в сумме 64,4</w:t>
      </w:r>
      <w:r w:rsidR="00800313" w:rsidRPr="00800313">
        <w:rPr>
          <w:sz w:val="24"/>
          <w:szCs w:val="24"/>
        </w:rPr>
        <w:t xml:space="preserve"> тыс.рублей, </w:t>
      </w:r>
      <w:r w:rsidR="00800313">
        <w:rPr>
          <w:sz w:val="24"/>
          <w:szCs w:val="24"/>
        </w:rPr>
        <w:t>с</w:t>
      </w:r>
      <w:r w:rsidR="00800313" w:rsidRPr="00800313">
        <w:rPr>
          <w:sz w:val="24"/>
          <w:szCs w:val="24"/>
        </w:rPr>
        <w:t xml:space="preserve">убвенция по переданным полномочиям по определению перечня должностных лиц, уполномоченных составлять протоколы об административных нарушениях в </w:t>
      </w:r>
      <w:r w:rsidR="00800313">
        <w:rPr>
          <w:sz w:val="24"/>
          <w:szCs w:val="24"/>
        </w:rPr>
        <w:t>сумме</w:t>
      </w:r>
      <w:r w:rsidR="00800313" w:rsidRPr="00800313">
        <w:rPr>
          <w:sz w:val="24"/>
          <w:szCs w:val="24"/>
        </w:rPr>
        <w:t xml:space="preserve"> – </w:t>
      </w:r>
      <w:r w:rsidR="00800313">
        <w:rPr>
          <w:sz w:val="24"/>
          <w:szCs w:val="24"/>
        </w:rPr>
        <w:t>0,7</w:t>
      </w:r>
      <w:r w:rsidR="00800313" w:rsidRPr="00800313">
        <w:rPr>
          <w:sz w:val="24"/>
          <w:szCs w:val="24"/>
        </w:rPr>
        <w:t xml:space="preserve"> т</w:t>
      </w:r>
      <w:r w:rsidR="00800313">
        <w:rPr>
          <w:sz w:val="24"/>
          <w:szCs w:val="24"/>
        </w:rPr>
        <w:t xml:space="preserve">ыс. </w:t>
      </w:r>
      <w:r w:rsidR="00800313" w:rsidRPr="00800313">
        <w:rPr>
          <w:sz w:val="24"/>
          <w:szCs w:val="24"/>
        </w:rPr>
        <w:t>р</w:t>
      </w:r>
      <w:r w:rsidR="00800313">
        <w:rPr>
          <w:sz w:val="24"/>
          <w:szCs w:val="24"/>
        </w:rPr>
        <w:t>уб</w:t>
      </w:r>
      <w:r w:rsidR="00800313" w:rsidRPr="00800313">
        <w:rPr>
          <w:sz w:val="24"/>
          <w:szCs w:val="24"/>
        </w:rPr>
        <w:t>.</w:t>
      </w:r>
      <w:r w:rsidR="00800313">
        <w:rPr>
          <w:sz w:val="24"/>
          <w:szCs w:val="24"/>
        </w:rPr>
        <w:t xml:space="preserve">) </w:t>
      </w:r>
      <w:r w:rsidRPr="00BD4388">
        <w:rPr>
          <w:sz w:val="24"/>
          <w:szCs w:val="24"/>
        </w:rPr>
        <w:t xml:space="preserve">бюджетам </w:t>
      </w:r>
      <w:r w:rsidR="0099609E" w:rsidRPr="00BD4388">
        <w:rPr>
          <w:sz w:val="24"/>
          <w:szCs w:val="24"/>
        </w:rPr>
        <w:t xml:space="preserve">субъектов Российской Федерации и муниципальных образований </w:t>
      </w:r>
      <w:r w:rsidRPr="00BD4388">
        <w:rPr>
          <w:sz w:val="24"/>
          <w:szCs w:val="24"/>
        </w:rPr>
        <w:t xml:space="preserve">при плане </w:t>
      </w:r>
      <w:r w:rsidR="00C91D38">
        <w:rPr>
          <w:sz w:val="24"/>
          <w:szCs w:val="24"/>
        </w:rPr>
        <w:t>65,1</w:t>
      </w:r>
      <w:r w:rsidRPr="00BD4388">
        <w:rPr>
          <w:sz w:val="24"/>
          <w:szCs w:val="24"/>
        </w:rPr>
        <w:t xml:space="preserve"> тыс. рублей </w:t>
      </w:r>
      <w:r w:rsidR="00C91D38">
        <w:rPr>
          <w:sz w:val="24"/>
          <w:szCs w:val="24"/>
        </w:rPr>
        <w:t>исполнены</w:t>
      </w:r>
      <w:r w:rsidR="002D72BC">
        <w:rPr>
          <w:sz w:val="24"/>
          <w:szCs w:val="24"/>
        </w:rPr>
        <w:t xml:space="preserve"> в сумме </w:t>
      </w:r>
      <w:r w:rsidR="00C91D38">
        <w:rPr>
          <w:sz w:val="24"/>
          <w:szCs w:val="24"/>
        </w:rPr>
        <w:t>62,7</w:t>
      </w:r>
      <w:r w:rsidRPr="00BD4388"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>или 99,95</w:t>
      </w:r>
      <w:r w:rsidRPr="00BD4388">
        <w:rPr>
          <w:sz w:val="24"/>
          <w:szCs w:val="24"/>
        </w:rPr>
        <w:t>%)</w:t>
      </w:r>
      <w:r w:rsidR="005419FB">
        <w:rPr>
          <w:sz w:val="24"/>
          <w:szCs w:val="24"/>
        </w:rPr>
        <w:t xml:space="preserve">, </w:t>
      </w:r>
      <w:r w:rsidR="005A5CA0">
        <w:rPr>
          <w:sz w:val="24"/>
          <w:szCs w:val="24"/>
        </w:rPr>
        <w:t>со снижением на 5,8 тыс. рублей (или 91,5%)</w:t>
      </w:r>
      <w:r w:rsidR="005419FB">
        <w:rPr>
          <w:sz w:val="24"/>
          <w:szCs w:val="24"/>
        </w:rPr>
        <w:t xml:space="preserve">  </w:t>
      </w:r>
      <w:r w:rsidR="005A5CA0">
        <w:rPr>
          <w:sz w:val="24"/>
          <w:szCs w:val="24"/>
        </w:rPr>
        <w:t xml:space="preserve">к </w:t>
      </w:r>
      <w:r w:rsidR="005419FB">
        <w:rPr>
          <w:sz w:val="24"/>
          <w:szCs w:val="24"/>
        </w:rPr>
        <w:t>уровн</w:t>
      </w:r>
      <w:r w:rsidR="00800313">
        <w:rPr>
          <w:sz w:val="24"/>
          <w:szCs w:val="24"/>
        </w:rPr>
        <w:t>ю исполнения в 2016 году</w:t>
      </w:r>
      <w:r w:rsidR="005A5CA0">
        <w:rPr>
          <w:sz w:val="24"/>
          <w:szCs w:val="24"/>
        </w:rPr>
        <w:t xml:space="preserve"> (68,5 тыс. руб.)</w:t>
      </w:r>
      <w:r w:rsidR="00800313">
        <w:rPr>
          <w:sz w:val="24"/>
          <w:szCs w:val="24"/>
        </w:rPr>
        <w:t>.</w:t>
      </w:r>
      <w:r w:rsidR="00800313" w:rsidRPr="00800313">
        <w:rPr>
          <w:sz w:val="24"/>
          <w:szCs w:val="24"/>
        </w:rPr>
        <w:t xml:space="preserve"> </w:t>
      </w:r>
    </w:p>
    <w:p w:rsidR="00CD5E39" w:rsidRPr="00493E8C" w:rsidRDefault="00CD5E39" w:rsidP="00CD5E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493E8C">
        <w:rPr>
          <w:sz w:val="24"/>
          <w:szCs w:val="24"/>
          <w:lang w:eastAsia="ru-RU"/>
        </w:rPr>
        <w:t xml:space="preserve">По безвозмездным поступлениям неисполнение бюджетных назначений составило </w:t>
      </w:r>
      <w:r>
        <w:rPr>
          <w:sz w:val="24"/>
          <w:szCs w:val="24"/>
          <w:lang w:eastAsia="ru-RU"/>
        </w:rPr>
        <w:t>2,4</w:t>
      </w:r>
      <w:r w:rsidRPr="00493E8C">
        <w:rPr>
          <w:sz w:val="24"/>
          <w:szCs w:val="24"/>
          <w:lang w:eastAsia="ru-RU"/>
        </w:rPr>
        <w:t xml:space="preserve"> тыс. руб., или </w:t>
      </w:r>
      <w:r>
        <w:rPr>
          <w:sz w:val="24"/>
          <w:szCs w:val="24"/>
          <w:lang w:eastAsia="ru-RU"/>
        </w:rPr>
        <w:t>0,05</w:t>
      </w:r>
      <w:r w:rsidRPr="00493E8C">
        <w:rPr>
          <w:sz w:val="24"/>
          <w:szCs w:val="24"/>
          <w:lang w:eastAsia="ru-RU"/>
        </w:rPr>
        <w:t xml:space="preserve"> %.</w:t>
      </w:r>
    </w:p>
    <w:p w:rsidR="00DF209C" w:rsidRDefault="00DF209C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Следует отметить, что в первоначальной редакции Решения о бюджете</w:t>
      </w:r>
      <w:r w:rsidRPr="0034608C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от </w:t>
      </w:r>
      <w:r w:rsidR="005A5CA0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</w:t>
      </w:r>
      <w:r w:rsidR="005A5CA0">
        <w:rPr>
          <w:sz w:val="24"/>
          <w:szCs w:val="24"/>
        </w:rPr>
        <w:t>177</w:t>
      </w:r>
      <w:r>
        <w:rPr>
          <w:sz w:val="24"/>
          <w:szCs w:val="24"/>
        </w:rPr>
        <w:t xml:space="preserve"> объем безвозмездных поступлений прогнозировался на уровне </w:t>
      </w:r>
      <w:r w:rsidR="005A5CA0">
        <w:rPr>
          <w:sz w:val="24"/>
          <w:szCs w:val="24"/>
        </w:rPr>
        <w:t>3362,8</w:t>
      </w:r>
      <w:r>
        <w:rPr>
          <w:sz w:val="24"/>
          <w:szCs w:val="24"/>
        </w:rPr>
        <w:t xml:space="preserve"> тыс. рублей, фактическое исполнение составило </w:t>
      </w:r>
      <w:r w:rsidR="005A5CA0">
        <w:rPr>
          <w:sz w:val="24"/>
          <w:szCs w:val="24"/>
        </w:rPr>
        <w:t>5102,4</w:t>
      </w:r>
      <w:r>
        <w:rPr>
          <w:sz w:val="24"/>
          <w:szCs w:val="24"/>
        </w:rPr>
        <w:t xml:space="preserve"> тыс. рублей, что </w:t>
      </w:r>
      <w:r w:rsidR="005A5CA0">
        <w:rPr>
          <w:sz w:val="24"/>
          <w:szCs w:val="24"/>
        </w:rPr>
        <w:t>выше</w:t>
      </w:r>
      <w:r>
        <w:rPr>
          <w:sz w:val="24"/>
          <w:szCs w:val="24"/>
        </w:rPr>
        <w:t xml:space="preserve"> первоначальных плановых показателей на </w:t>
      </w:r>
      <w:r w:rsidR="005A5CA0">
        <w:rPr>
          <w:sz w:val="24"/>
          <w:szCs w:val="24"/>
        </w:rPr>
        <w:t>1739,6</w:t>
      </w:r>
      <w:r>
        <w:rPr>
          <w:sz w:val="24"/>
          <w:szCs w:val="24"/>
        </w:rPr>
        <w:t xml:space="preserve"> тыс. рублей (</w:t>
      </w:r>
      <w:r w:rsidR="005A5CA0">
        <w:rPr>
          <w:sz w:val="24"/>
          <w:szCs w:val="24"/>
        </w:rPr>
        <w:t>рост 151,7</w:t>
      </w:r>
      <w:r>
        <w:rPr>
          <w:sz w:val="24"/>
          <w:szCs w:val="24"/>
        </w:rPr>
        <w:t>%).</w:t>
      </w:r>
    </w:p>
    <w:p w:rsidR="00CE4595" w:rsidRPr="00AE7507" w:rsidRDefault="00CE4595" w:rsidP="00DF209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Объем поступивших в бюджет Дальне-Закорского сельского поселения безвозмездных поступлений </w:t>
      </w:r>
      <w:r w:rsidR="00936031">
        <w:rPr>
          <w:sz w:val="24"/>
          <w:szCs w:val="24"/>
        </w:rPr>
        <w:t xml:space="preserve">из областного бюджета в сумме 473,0 тыс. рублей </w:t>
      </w:r>
      <w:r>
        <w:rPr>
          <w:sz w:val="24"/>
          <w:szCs w:val="24"/>
        </w:rPr>
        <w:t>по</w:t>
      </w:r>
      <w:r w:rsidR="00936031">
        <w:rPr>
          <w:sz w:val="24"/>
          <w:szCs w:val="24"/>
        </w:rPr>
        <w:t xml:space="preserve">дтверждается Справкой по консолидируемым расчетам (ф. 0503125) на 01.01.2018 года. </w:t>
      </w:r>
    </w:p>
    <w:p w:rsidR="00DF209C" w:rsidRDefault="00DF209C" w:rsidP="00007E1D">
      <w:pPr>
        <w:ind w:firstLine="567"/>
        <w:jc w:val="center"/>
        <w:rPr>
          <w:bCs/>
          <w:sz w:val="24"/>
          <w:szCs w:val="24"/>
        </w:rPr>
      </w:pPr>
    </w:p>
    <w:p w:rsidR="0033656E" w:rsidRPr="00DF209C" w:rsidRDefault="00DF209C" w:rsidP="00007E1D">
      <w:pPr>
        <w:ind w:firstLine="567"/>
        <w:jc w:val="center"/>
        <w:rPr>
          <w:bCs/>
          <w:sz w:val="24"/>
          <w:szCs w:val="24"/>
        </w:rPr>
      </w:pPr>
      <w:r w:rsidRPr="00DF209C">
        <w:rPr>
          <w:bCs/>
          <w:sz w:val="24"/>
          <w:szCs w:val="24"/>
        </w:rPr>
        <w:t>5. Исполнение р</w:t>
      </w:r>
      <w:r w:rsidR="00007E1D" w:rsidRPr="00DF209C">
        <w:rPr>
          <w:bCs/>
          <w:sz w:val="24"/>
          <w:szCs w:val="24"/>
        </w:rPr>
        <w:t>асходн</w:t>
      </w:r>
      <w:r w:rsidRPr="00DF209C">
        <w:rPr>
          <w:bCs/>
          <w:sz w:val="24"/>
          <w:szCs w:val="24"/>
        </w:rPr>
        <w:t>ой</w:t>
      </w:r>
      <w:r w:rsidR="00007E1D" w:rsidRPr="00DF209C">
        <w:rPr>
          <w:bCs/>
          <w:sz w:val="24"/>
          <w:szCs w:val="24"/>
        </w:rPr>
        <w:t xml:space="preserve"> част</w:t>
      </w:r>
      <w:r w:rsidRPr="00DF209C">
        <w:rPr>
          <w:bCs/>
          <w:sz w:val="24"/>
          <w:szCs w:val="24"/>
        </w:rPr>
        <w:t>и местного бюджета.</w:t>
      </w:r>
    </w:p>
    <w:p w:rsidR="00DF209C" w:rsidRDefault="00DF209C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A02DBF" w:rsidRDefault="00A02DB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  <w:lang w:eastAsia="ru-RU"/>
        </w:rPr>
      </w:pPr>
      <w:r w:rsidRPr="00A02DBF">
        <w:rPr>
          <w:sz w:val="24"/>
          <w:szCs w:val="24"/>
        </w:rPr>
        <w:t xml:space="preserve">Решением Думы </w:t>
      </w:r>
      <w:r w:rsidR="006B09F5">
        <w:rPr>
          <w:sz w:val="24"/>
          <w:szCs w:val="24"/>
        </w:rPr>
        <w:t>Дальне-Закорского</w:t>
      </w:r>
      <w:r w:rsidRPr="00A02DBF">
        <w:rPr>
          <w:sz w:val="24"/>
          <w:szCs w:val="24"/>
        </w:rPr>
        <w:t xml:space="preserve"> муниципального образования от </w:t>
      </w:r>
      <w:r w:rsidR="00DD381E">
        <w:rPr>
          <w:sz w:val="24"/>
          <w:szCs w:val="24"/>
        </w:rPr>
        <w:t>28</w:t>
      </w:r>
      <w:r w:rsidRPr="00A02DBF">
        <w:rPr>
          <w:sz w:val="24"/>
          <w:szCs w:val="24"/>
        </w:rPr>
        <w:t>.12.201</w:t>
      </w:r>
      <w:r w:rsidR="00544E46">
        <w:rPr>
          <w:sz w:val="24"/>
          <w:szCs w:val="24"/>
        </w:rPr>
        <w:t>6</w:t>
      </w:r>
      <w:r w:rsidRPr="00A02DBF">
        <w:rPr>
          <w:sz w:val="24"/>
          <w:szCs w:val="24"/>
        </w:rPr>
        <w:t xml:space="preserve"> г. № </w:t>
      </w:r>
      <w:r w:rsidR="00DD381E">
        <w:rPr>
          <w:sz w:val="24"/>
          <w:szCs w:val="24"/>
        </w:rPr>
        <w:t>177</w:t>
      </w:r>
      <w:r w:rsidRPr="00A02DBF">
        <w:rPr>
          <w:sz w:val="24"/>
          <w:szCs w:val="24"/>
        </w:rPr>
        <w:t xml:space="preserve"> «О бюджете </w:t>
      </w:r>
      <w:r w:rsidR="006B09F5">
        <w:rPr>
          <w:sz w:val="24"/>
          <w:szCs w:val="24"/>
        </w:rPr>
        <w:t>Дальне-Закорского</w:t>
      </w:r>
      <w:r w:rsidRPr="00A02DBF">
        <w:rPr>
          <w:sz w:val="24"/>
          <w:szCs w:val="24"/>
        </w:rPr>
        <w:t xml:space="preserve"> </w:t>
      </w:r>
      <w:r w:rsidR="00DD381E">
        <w:rPr>
          <w:sz w:val="24"/>
          <w:szCs w:val="24"/>
        </w:rPr>
        <w:t>сельского поселения</w:t>
      </w:r>
      <w:r w:rsidRPr="00A02DBF">
        <w:rPr>
          <w:sz w:val="24"/>
          <w:szCs w:val="24"/>
        </w:rPr>
        <w:t xml:space="preserve"> на 201</w:t>
      </w:r>
      <w:r w:rsidR="00544E46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год</w:t>
      </w:r>
      <w:r w:rsidR="00544E46">
        <w:rPr>
          <w:sz w:val="24"/>
          <w:szCs w:val="24"/>
        </w:rPr>
        <w:t xml:space="preserve"> и плановый период 2018 и 2019 годов</w:t>
      </w:r>
      <w:r w:rsidRPr="00A02DBF">
        <w:rPr>
          <w:sz w:val="24"/>
          <w:szCs w:val="24"/>
        </w:rPr>
        <w:t xml:space="preserve">» (в редакции от </w:t>
      </w:r>
      <w:r w:rsidR="00544E46">
        <w:rPr>
          <w:sz w:val="24"/>
          <w:szCs w:val="24"/>
        </w:rPr>
        <w:t>28</w:t>
      </w:r>
      <w:r w:rsidRPr="00A02DBF">
        <w:rPr>
          <w:sz w:val="24"/>
          <w:szCs w:val="24"/>
        </w:rPr>
        <w:t>.12.201</w:t>
      </w:r>
      <w:r w:rsidR="00544E46">
        <w:rPr>
          <w:sz w:val="24"/>
          <w:szCs w:val="24"/>
        </w:rPr>
        <w:t>7</w:t>
      </w:r>
      <w:r w:rsidRPr="00A02DBF">
        <w:rPr>
          <w:sz w:val="24"/>
          <w:szCs w:val="24"/>
        </w:rPr>
        <w:t xml:space="preserve"> № </w:t>
      </w:r>
      <w:r w:rsidR="00DD381E">
        <w:rPr>
          <w:sz w:val="24"/>
          <w:szCs w:val="24"/>
        </w:rPr>
        <w:t>20</w:t>
      </w:r>
      <w:r w:rsidRPr="00A02DBF">
        <w:rPr>
          <w:sz w:val="24"/>
          <w:szCs w:val="24"/>
        </w:rPr>
        <w:t xml:space="preserve">) </w:t>
      </w:r>
      <w:r w:rsidRPr="00A02DBF">
        <w:rPr>
          <w:sz w:val="24"/>
          <w:szCs w:val="24"/>
          <w:lang w:eastAsia="ru-RU"/>
        </w:rPr>
        <w:t>на 201</w:t>
      </w:r>
      <w:r w:rsidR="00544E46">
        <w:rPr>
          <w:sz w:val="24"/>
          <w:szCs w:val="24"/>
          <w:lang w:eastAsia="ru-RU"/>
        </w:rPr>
        <w:t>7</w:t>
      </w:r>
      <w:r w:rsidRPr="00A02DBF">
        <w:rPr>
          <w:sz w:val="24"/>
          <w:szCs w:val="24"/>
          <w:lang w:eastAsia="ru-RU"/>
        </w:rPr>
        <w:t xml:space="preserve"> год расходы утверждены в сумме </w:t>
      </w:r>
      <w:r w:rsidR="00DD381E">
        <w:rPr>
          <w:bCs/>
          <w:color w:val="000000"/>
          <w:sz w:val="24"/>
          <w:szCs w:val="24"/>
          <w:lang w:eastAsia="ru-RU"/>
        </w:rPr>
        <w:t>6684,3</w:t>
      </w:r>
      <w:r w:rsidR="00544E46">
        <w:rPr>
          <w:bCs/>
          <w:color w:val="000000"/>
          <w:sz w:val="24"/>
          <w:szCs w:val="24"/>
          <w:lang w:eastAsia="ru-RU"/>
        </w:rPr>
        <w:t xml:space="preserve"> </w:t>
      </w:r>
      <w:r w:rsidRPr="00A02DBF">
        <w:rPr>
          <w:sz w:val="24"/>
          <w:szCs w:val="24"/>
          <w:lang w:eastAsia="ru-RU"/>
        </w:rPr>
        <w:t xml:space="preserve">тыс. рублей, исполнение составило </w:t>
      </w:r>
      <w:r w:rsidR="00DD381E">
        <w:rPr>
          <w:sz w:val="24"/>
          <w:szCs w:val="24"/>
          <w:lang w:eastAsia="ru-RU"/>
        </w:rPr>
        <w:t>5989,6</w:t>
      </w:r>
      <w:r w:rsidRPr="00A02DBF">
        <w:rPr>
          <w:sz w:val="24"/>
          <w:szCs w:val="24"/>
          <w:lang w:eastAsia="ru-RU"/>
        </w:rPr>
        <w:t xml:space="preserve"> тыс. рублей (99,9%). </w:t>
      </w:r>
    </w:p>
    <w:p w:rsidR="00431C13" w:rsidRPr="00D4494E" w:rsidRDefault="00431C13" w:rsidP="009A44CE">
      <w:pPr>
        <w:ind w:firstLine="567"/>
        <w:jc w:val="both"/>
        <w:textAlignment w:val="baseline"/>
        <w:rPr>
          <w:sz w:val="24"/>
          <w:szCs w:val="24"/>
        </w:rPr>
      </w:pPr>
      <w:r w:rsidRPr="005C440B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расходов</w:t>
      </w:r>
      <w:r w:rsidRPr="005C440B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осуществленных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исполнении расходных обязательств </w:t>
      </w:r>
      <w:r w:rsidRPr="005C440B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5C440B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Дальне-Закорского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5C440B">
        <w:rPr>
          <w:sz w:val="24"/>
          <w:szCs w:val="24"/>
        </w:rPr>
        <w:t xml:space="preserve"> в сумме </w:t>
      </w:r>
      <w:r w:rsidR="00E213F6">
        <w:rPr>
          <w:sz w:val="24"/>
          <w:szCs w:val="24"/>
        </w:rPr>
        <w:t>5989635,0</w:t>
      </w:r>
      <w:r w:rsidRPr="005C440B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5C440B">
        <w:rPr>
          <w:sz w:val="24"/>
          <w:szCs w:val="24"/>
        </w:rPr>
        <w:t xml:space="preserve"> и отраженных в Отчете </w:t>
      </w:r>
      <w:r>
        <w:rPr>
          <w:sz w:val="24"/>
          <w:szCs w:val="24"/>
        </w:rPr>
        <w:t>об исполнении бюджета (</w:t>
      </w:r>
      <w:r w:rsidRPr="005C440B">
        <w:rPr>
          <w:sz w:val="24"/>
          <w:szCs w:val="24"/>
        </w:rPr>
        <w:t>ф. 0503</w:t>
      </w:r>
      <w:r>
        <w:rPr>
          <w:sz w:val="24"/>
          <w:szCs w:val="24"/>
        </w:rPr>
        <w:t>3</w:t>
      </w:r>
      <w:r w:rsidRPr="005C440B">
        <w:rPr>
          <w:sz w:val="24"/>
          <w:szCs w:val="24"/>
        </w:rPr>
        <w:t>17</w:t>
      </w:r>
      <w:r>
        <w:rPr>
          <w:sz w:val="24"/>
          <w:szCs w:val="24"/>
        </w:rPr>
        <w:t>)</w:t>
      </w:r>
      <w:r w:rsidRPr="005C440B">
        <w:rPr>
          <w:sz w:val="24"/>
          <w:szCs w:val="24"/>
        </w:rPr>
        <w:t>, соответствует показателям</w:t>
      </w:r>
      <w:r>
        <w:rPr>
          <w:sz w:val="24"/>
          <w:szCs w:val="24"/>
        </w:rPr>
        <w:t xml:space="preserve"> выбытия на расходы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C440B">
        <w:rPr>
          <w:sz w:val="24"/>
          <w:szCs w:val="24"/>
        </w:rPr>
        <w:t>тчета по поступлениям и выбытиям, отраженным в ф. 0503151, предоставленно</w:t>
      </w:r>
      <w:r>
        <w:rPr>
          <w:sz w:val="24"/>
          <w:szCs w:val="24"/>
        </w:rPr>
        <w:t>го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запросу КСК района </w:t>
      </w:r>
      <w:r w:rsidRPr="005C440B">
        <w:rPr>
          <w:sz w:val="24"/>
          <w:szCs w:val="24"/>
        </w:rPr>
        <w:t xml:space="preserve">Управлением Федерального казначейства по </w:t>
      </w:r>
      <w:r>
        <w:rPr>
          <w:sz w:val="24"/>
          <w:szCs w:val="24"/>
        </w:rPr>
        <w:t>Иркутской области</w:t>
      </w:r>
      <w:r w:rsidRPr="005C440B">
        <w:rPr>
          <w:sz w:val="24"/>
          <w:szCs w:val="24"/>
        </w:rPr>
        <w:t xml:space="preserve"> </w:t>
      </w:r>
      <w:r>
        <w:rPr>
          <w:sz w:val="24"/>
          <w:szCs w:val="24"/>
        </w:rPr>
        <w:t>от 13.04.2018 года № 34-13-79/12-1991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835000" w:rsidRPr="00E961A8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E961A8">
        <w:rPr>
          <w:sz w:val="24"/>
          <w:szCs w:val="24"/>
        </w:rPr>
        <w:t xml:space="preserve">По сравнению с </w:t>
      </w:r>
      <w:r w:rsidR="00E961A8">
        <w:rPr>
          <w:sz w:val="24"/>
          <w:szCs w:val="24"/>
        </w:rPr>
        <w:t xml:space="preserve">расходами </w:t>
      </w:r>
      <w:r w:rsidR="00AB78A5" w:rsidRPr="00E961A8">
        <w:rPr>
          <w:sz w:val="24"/>
          <w:szCs w:val="24"/>
        </w:rPr>
        <w:t>201</w:t>
      </w:r>
      <w:r w:rsidR="009A44CE">
        <w:rPr>
          <w:sz w:val="24"/>
          <w:szCs w:val="24"/>
        </w:rPr>
        <w:t>6</w:t>
      </w:r>
      <w:r w:rsidRPr="00E961A8">
        <w:rPr>
          <w:sz w:val="24"/>
          <w:szCs w:val="24"/>
        </w:rPr>
        <w:t xml:space="preserve"> год</w:t>
      </w:r>
      <w:r w:rsidR="00E961A8">
        <w:rPr>
          <w:sz w:val="24"/>
          <w:szCs w:val="24"/>
        </w:rPr>
        <w:t xml:space="preserve"> (</w:t>
      </w:r>
      <w:r w:rsidR="00C312FD">
        <w:rPr>
          <w:sz w:val="24"/>
          <w:szCs w:val="24"/>
        </w:rPr>
        <w:t>5792,3</w:t>
      </w:r>
      <w:r w:rsidR="00E961A8">
        <w:rPr>
          <w:sz w:val="24"/>
          <w:szCs w:val="24"/>
        </w:rPr>
        <w:t xml:space="preserve"> тыс. рублей),</w:t>
      </w:r>
      <w:r w:rsidRPr="00E961A8">
        <w:rPr>
          <w:sz w:val="24"/>
          <w:szCs w:val="24"/>
        </w:rPr>
        <w:t xml:space="preserve"> расходы </w:t>
      </w:r>
      <w:r w:rsidR="00C312FD">
        <w:rPr>
          <w:sz w:val="24"/>
          <w:szCs w:val="24"/>
        </w:rPr>
        <w:t xml:space="preserve">местного </w:t>
      </w:r>
      <w:r w:rsidRPr="00E961A8">
        <w:rPr>
          <w:sz w:val="24"/>
          <w:szCs w:val="24"/>
        </w:rPr>
        <w:t>бюджета</w:t>
      </w:r>
      <w:r w:rsidR="006152CE">
        <w:rPr>
          <w:sz w:val="24"/>
          <w:szCs w:val="24"/>
        </w:rPr>
        <w:t xml:space="preserve"> </w:t>
      </w:r>
      <w:r w:rsidR="00E961A8">
        <w:rPr>
          <w:sz w:val="24"/>
          <w:szCs w:val="24"/>
        </w:rPr>
        <w:t>в 201</w:t>
      </w:r>
      <w:r w:rsidR="009A44CE">
        <w:rPr>
          <w:sz w:val="24"/>
          <w:szCs w:val="24"/>
        </w:rPr>
        <w:t>7</w:t>
      </w:r>
      <w:r w:rsidR="00E961A8">
        <w:rPr>
          <w:sz w:val="24"/>
          <w:szCs w:val="24"/>
        </w:rPr>
        <w:t xml:space="preserve"> году </w:t>
      </w:r>
      <w:r w:rsidR="00C312FD">
        <w:rPr>
          <w:sz w:val="24"/>
          <w:szCs w:val="24"/>
        </w:rPr>
        <w:t>выросли</w:t>
      </w:r>
      <w:r w:rsidRPr="00E961A8">
        <w:rPr>
          <w:sz w:val="24"/>
          <w:szCs w:val="24"/>
        </w:rPr>
        <w:t xml:space="preserve"> на </w:t>
      </w:r>
      <w:r w:rsidR="00C312FD">
        <w:rPr>
          <w:sz w:val="24"/>
          <w:szCs w:val="24"/>
        </w:rPr>
        <w:t>197,3</w:t>
      </w:r>
      <w:r w:rsidRPr="00E961A8">
        <w:rPr>
          <w:sz w:val="24"/>
          <w:szCs w:val="24"/>
        </w:rPr>
        <w:t xml:space="preserve"> тыс.</w:t>
      </w:r>
      <w:r w:rsidR="006152CE">
        <w:rPr>
          <w:sz w:val="24"/>
          <w:szCs w:val="24"/>
        </w:rPr>
        <w:t xml:space="preserve"> </w:t>
      </w:r>
      <w:r w:rsidRPr="00E961A8">
        <w:rPr>
          <w:sz w:val="24"/>
          <w:szCs w:val="24"/>
        </w:rPr>
        <w:t>руб</w:t>
      </w:r>
      <w:r w:rsidR="00AB78A5" w:rsidRPr="00E961A8">
        <w:rPr>
          <w:sz w:val="24"/>
          <w:szCs w:val="24"/>
        </w:rPr>
        <w:t>лей</w:t>
      </w:r>
      <w:r w:rsidR="006152CE">
        <w:rPr>
          <w:sz w:val="24"/>
          <w:szCs w:val="24"/>
        </w:rPr>
        <w:t xml:space="preserve"> </w:t>
      </w:r>
      <w:r w:rsidR="003F2546" w:rsidRPr="00E961A8">
        <w:rPr>
          <w:sz w:val="24"/>
          <w:szCs w:val="24"/>
        </w:rPr>
        <w:t>(</w:t>
      </w:r>
      <w:r w:rsidR="00C4463A" w:rsidRPr="00E961A8">
        <w:rPr>
          <w:sz w:val="24"/>
          <w:szCs w:val="24"/>
        </w:rPr>
        <w:t xml:space="preserve">или на </w:t>
      </w:r>
      <w:r w:rsidR="00C312FD">
        <w:rPr>
          <w:sz w:val="24"/>
          <w:szCs w:val="24"/>
        </w:rPr>
        <w:t>103,4</w:t>
      </w:r>
      <w:r w:rsidR="003F2546" w:rsidRPr="00E961A8">
        <w:rPr>
          <w:sz w:val="24"/>
          <w:szCs w:val="24"/>
        </w:rPr>
        <w:t>%)</w:t>
      </w:r>
      <w:r w:rsidRPr="00E961A8">
        <w:rPr>
          <w:sz w:val="24"/>
          <w:szCs w:val="24"/>
        </w:rPr>
        <w:t>.</w:t>
      </w:r>
    </w:p>
    <w:p w:rsidR="00C4463A" w:rsidRPr="00BD4388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61A8">
        <w:rPr>
          <w:sz w:val="24"/>
          <w:szCs w:val="24"/>
        </w:rPr>
        <w:t>Основная доля расходов бюджета</w:t>
      </w:r>
      <w:r w:rsidR="006152CE">
        <w:rPr>
          <w:sz w:val="24"/>
          <w:szCs w:val="24"/>
        </w:rPr>
        <w:t xml:space="preserve"> </w:t>
      </w:r>
      <w:r w:rsidR="006B09F5">
        <w:rPr>
          <w:rFonts w:eastAsia="Calibri"/>
          <w:color w:val="000000"/>
          <w:sz w:val="24"/>
          <w:szCs w:val="24"/>
        </w:rPr>
        <w:t>Дальне-Закорского</w:t>
      </w:r>
      <w:r w:rsidR="00B30E9F" w:rsidRPr="00E961A8">
        <w:rPr>
          <w:rFonts w:eastAsia="Calibri"/>
          <w:color w:val="000000"/>
          <w:sz w:val="24"/>
          <w:szCs w:val="24"/>
        </w:rPr>
        <w:t xml:space="preserve"> муниципального образования</w:t>
      </w:r>
      <w:r w:rsidR="006152CE">
        <w:rPr>
          <w:rFonts w:eastAsia="Calibri"/>
          <w:color w:val="000000"/>
          <w:sz w:val="24"/>
          <w:szCs w:val="24"/>
        </w:rPr>
        <w:t xml:space="preserve"> </w:t>
      </w:r>
      <w:r w:rsidRPr="00E961A8">
        <w:rPr>
          <w:sz w:val="24"/>
          <w:szCs w:val="24"/>
        </w:rPr>
        <w:t>сосредоточена на следующих направлениях:</w:t>
      </w:r>
    </w:p>
    <w:p w:rsidR="00F80E0C" w:rsidRPr="00BD4388" w:rsidRDefault="00F80E0C" w:rsidP="00F80E0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общегосударственные вопросы – </w:t>
      </w:r>
      <w:r>
        <w:rPr>
          <w:sz w:val="24"/>
          <w:szCs w:val="24"/>
        </w:rPr>
        <w:t>58,2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>или 3488,2</w:t>
      </w:r>
      <w:r w:rsidRPr="00BD4388">
        <w:rPr>
          <w:sz w:val="24"/>
          <w:szCs w:val="24"/>
        </w:rPr>
        <w:t xml:space="preserve"> тыс. рублей)</w:t>
      </w:r>
      <w:r>
        <w:rPr>
          <w:sz w:val="24"/>
          <w:szCs w:val="24"/>
        </w:rPr>
        <w:t>;</w:t>
      </w:r>
    </w:p>
    <w:p w:rsidR="0014042C" w:rsidRPr="00BD4388" w:rsidRDefault="0014042C" w:rsidP="001404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</w:t>
      </w:r>
      <w:r w:rsidR="00F80E0C">
        <w:rPr>
          <w:sz w:val="24"/>
          <w:szCs w:val="24"/>
        </w:rPr>
        <w:t>культура, кинематография</w:t>
      </w:r>
      <w:r>
        <w:rPr>
          <w:bCs/>
          <w:color w:val="000000"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</w:t>
      </w:r>
      <w:r w:rsidR="00F80E0C">
        <w:rPr>
          <w:sz w:val="24"/>
          <w:szCs w:val="24"/>
        </w:rPr>
        <w:t>29,9</w:t>
      </w:r>
      <w:r w:rsidRPr="00BD4388">
        <w:rPr>
          <w:sz w:val="24"/>
          <w:szCs w:val="24"/>
        </w:rPr>
        <w:t>% (</w:t>
      </w:r>
      <w:r>
        <w:rPr>
          <w:sz w:val="24"/>
          <w:szCs w:val="24"/>
        </w:rPr>
        <w:t xml:space="preserve">или </w:t>
      </w:r>
      <w:r w:rsidR="00F80E0C">
        <w:rPr>
          <w:sz w:val="24"/>
          <w:szCs w:val="24"/>
        </w:rPr>
        <w:t>1791,2 тыс. рублей).</w:t>
      </w:r>
      <w:r w:rsidRPr="00BD4388">
        <w:rPr>
          <w:sz w:val="24"/>
          <w:szCs w:val="24"/>
        </w:rPr>
        <w:t xml:space="preserve"> </w:t>
      </w:r>
    </w:p>
    <w:p w:rsidR="00FB5788" w:rsidRDefault="003750AB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201</w:t>
      </w:r>
      <w:r w:rsidR="0014042C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отмечается высокий уровень </w:t>
      </w:r>
      <w:r w:rsidR="00CE7647" w:rsidRPr="00BD4388">
        <w:rPr>
          <w:color w:val="000000"/>
          <w:sz w:val="24"/>
          <w:szCs w:val="24"/>
        </w:rPr>
        <w:t xml:space="preserve">исполнения расходов бюджета </w:t>
      </w:r>
      <w:r w:rsidR="006B09F5">
        <w:rPr>
          <w:color w:val="000000"/>
          <w:sz w:val="24"/>
          <w:szCs w:val="24"/>
        </w:rPr>
        <w:t>Дальне-Закорского</w:t>
      </w:r>
      <w:r w:rsidR="00FB5788" w:rsidRPr="00BD4388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 xml:space="preserve"> по </w:t>
      </w:r>
      <w:r w:rsidR="00F80E0C">
        <w:rPr>
          <w:color w:val="000000"/>
          <w:sz w:val="24"/>
          <w:szCs w:val="24"/>
        </w:rPr>
        <w:t>трем из шести</w:t>
      </w:r>
      <w:r>
        <w:rPr>
          <w:color w:val="000000"/>
          <w:sz w:val="24"/>
          <w:szCs w:val="24"/>
        </w:rPr>
        <w:t xml:space="preserve"> раздел</w:t>
      </w:r>
      <w:r w:rsidR="00F80E0C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классификации расходов бюджетов, процент исполнения по ним составил от </w:t>
      </w:r>
      <w:r w:rsidR="00F80E0C">
        <w:rPr>
          <w:color w:val="000000"/>
          <w:sz w:val="24"/>
          <w:szCs w:val="24"/>
        </w:rPr>
        <w:t>99,5</w:t>
      </w:r>
      <w:r>
        <w:rPr>
          <w:color w:val="000000"/>
          <w:sz w:val="24"/>
          <w:szCs w:val="24"/>
        </w:rPr>
        <w:t>% до 100%</w:t>
      </w:r>
      <w:r w:rsidR="00F80E0C">
        <w:rPr>
          <w:color w:val="000000"/>
          <w:sz w:val="24"/>
          <w:szCs w:val="24"/>
        </w:rPr>
        <w:t>:</w:t>
      </w:r>
    </w:p>
    <w:p w:rsidR="00F80E0C" w:rsidRPr="00F80E0C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80E0C">
        <w:rPr>
          <w:bCs/>
          <w:color w:val="000000"/>
          <w:sz w:val="24"/>
          <w:szCs w:val="24"/>
        </w:rPr>
        <w:t>- «Межбюджетные трансферты  общего характера бюджетам бюджетной системы Российской Федерации» – исполнение 100%;</w:t>
      </w:r>
    </w:p>
    <w:p w:rsidR="00F80E0C" w:rsidRPr="00F80E0C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80E0C">
        <w:rPr>
          <w:bCs/>
          <w:color w:val="000000"/>
          <w:sz w:val="24"/>
          <w:szCs w:val="24"/>
        </w:rPr>
        <w:t>- «Культура, кинематография» - исполнение 99,9%;</w:t>
      </w:r>
    </w:p>
    <w:p w:rsidR="00F80E0C" w:rsidRPr="00F80E0C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F80E0C">
        <w:rPr>
          <w:bCs/>
          <w:color w:val="000000"/>
          <w:sz w:val="24"/>
          <w:szCs w:val="24"/>
        </w:rPr>
        <w:t>- «Жилищно-коммунальное хозяйство» - исполнение 99,5%.</w:t>
      </w:r>
    </w:p>
    <w:p w:rsidR="00F80E0C" w:rsidRPr="00BD4388" w:rsidRDefault="00F80E0C" w:rsidP="006E0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E70620" w:rsidRDefault="00E70620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>Исполнение бюджета</w:t>
      </w:r>
      <w:r w:rsidR="00BC62B2">
        <w:rPr>
          <w:sz w:val="24"/>
          <w:szCs w:val="24"/>
        </w:rPr>
        <w:t xml:space="preserve">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по</w:t>
      </w:r>
      <w:r w:rsidR="00C4463A" w:rsidRPr="00BD4388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>
        <w:rPr>
          <w:sz w:val="24"/>
          <w:szCs w:val="24"/>
        </w:rPr>
        <w:t xml:space="preserve"> в </w:t>
      </w:r>
      <w:r w:rsidR="0053596E" w:rsidRPr="00BD4388">
        <w:rPr>
          <w:sz w:val="24"/>
          <w:szCs w:val="24"/>
        </w:rPr>
        <w:t>201</w:t>
      </w:r>
      <w:r w:rsidR="0014042C">
        <w:rPr>
          <w:sz w:val="24"/>
          <w:szCs w:val="24"/>
        </w:rPr>
        <w:t>7</w:t>
      </w:r>
      <w:r w:rsidR="0053596E" w:rsidRPr="00BD4388">
        <w:rPr>
          <w:sz w:val="24"/>
          <w:szCs w:val="24"/>
        </w:rPr>
        <w:t xml:space="preserve"> год</w:t>
      </w:r>
      <w:r w:rsidR="00A02DBF">
        <w:rPr>
          <w:sz w:val="24"/>
          <w:szCs w:val="24"/>
        </w:rPr>
        <w:t>у</w:t>
      </w:r>
      <w:r w:rsidR="006152CE"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представлено в </w:t>
      </w:r>
      <w:r w:rsidR="00F80E0C">
        <w:rPr>
          <w:sz w:val="24"/>
          <w:szCs w:val="24"/>
        </w:rPr>
        <w:t>ниже</w:t>
      </w:r>
      <w:r w:rsidR="00A02DBF">
        <w:rPr>
          <w:sz w:val="24"/>
          <w:szCs w:val="24"/>
        </w:rPr>
        <w:t xml:space="preserve">следующей </w:t>
      </w:r>
      <w:r w:rsidRPr="00BD4388">
        <w:rPr>
          <w:sz w:val="24"/>
          <w:szCs w:val="24"/>
        </w:rPr>
        <w:t>таблице (в тыс. руб.)</w:t>
      </w:r>
      <w:r w:rsidR="0014042C">
        <w:rPr>
          <w:sz w:val="24"/>
          <w:szCs w:val="24"/>
        </w:rPr>
        <w:t>:</w:t>
      </w:r>
    </w:p>
    <w:p w:rsidR="00A02DBF" w:rsidRPr="00BD4388" w:rsidRDefault="00A02DBF" w:rsidP="00C4463A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1134"/>
        <w:gridCol w:w="1134"/>
        <w:gridCol w:w="709"/>
        <w:gridCol w:w="850"/>
      </w:tblGrid>
      <w:tr w:rsidR="00DF209C" w:rsidRPr="00E5679A" w:rsidTr="0041611E">
        <w:trPr>
          <w:trHeight w:val="79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DF209C" w:rsidP="0079502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bCs/>
                <w:color w:val="000000"/>
                <w:sz w:val="16"/>
                <w:szCs w:val="16"/>
              </w:rPr>
              <w:t xml:space="preserve">Наименование разделов </w:t>
            </w:r>
            <w:r w:rsidR="005E4724">
              <w:rPr>
                <w:bCs/>
                <w:color w:val="000000"/>
                <w:sz w:val="16"/>
                <w:szCs w:val="16"/>
              </w:rPr>
              <w:t xml:space="preserve">и подразделов </w:t>
            </w:r>
            <w:r w:rsidRPr="00A20F94">
              <w:rPr>
                <w:bCs/>
                <w:color w:val="000000"/>
                <w:sz w:val="16"/>
                <w:szCs w:val="16"/>
              </w:rPr>
              <w:t>классификации расходов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2016г.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</w:p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A20F94" w:rsidRDefault="00DF209C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A20F94" w:rsidRDefault="0041611E" w:rsidP="00F63B6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20F94">
              <w:rPr>
                <w:color w:val="000000"/>
                <w:sz w:val="16"/>
                <w:szCs w:val="16"/>
                <w:lang w:eastAsia="ru-RU"/>
              </w:rPr>
              <w:t>Уд.вес, %</w:t>
            </w:r>
          </w:p>
        </w:tc>
      </w:tr>
      <w:tr w:rsidR="0014042C" w:rsidRPr="00E5679A" w:rsidTr="005E4724">
        <w:trPr>
          <w:trHeight w:val="19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=4-3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="009751B8">
              <w:rPr>
                <w:color w:val="000000"/>
                <w:sz w:val="16"/>
                <w:szCs w:val="16"/>
                <w:lang w:eastAsia="ru-RU"/>
              </w:rPr>
              <w:t>=4/3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2C" w:rsidRPr="00A20F94" w:rsidRDefault="005E4724" w:rsidP="005E4724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209C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209C" w:rsidRPr="00697FD5" w:rsidRDefault="00DF209C" w:rsidP="00DF209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Общегосударственные вопросы </w:t>
            </w:r>
            <w:r w:rsidR="005E4724" w:rsidRPr="00697FD5">
              <w:rPr>
                <w:b/>
                <w:bCs/>
                <w:color w:val="000000"/>
                <w:sz w:val="16"/>
                <w:szCs w:val="16"/>
              </w:rPr>
              <w:t>(01)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97FD5" w:rsidRDefault="004E659F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rFonts w:eastAsia="Calibri"/>
                <w:b/>
              </w:rPr>
              <w:t>3435,8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F209C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3564,4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209C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3488,2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209C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9C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09C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58,2</w:t>
            </w:r>
          </w:p>
        </w:tc>
      </w:tr>
      <w:tr w:rsidR="005E4724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4E659F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653,5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687,2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11,5</w:t>
            </w:r>
          </w:p>
        </w:tc>
      </w:tr>
      <w:tr w:rsidR="005E4724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E4724" w:rsidRPr="00697FD5" w:rsidRDefault="005E4724" w:rsidP="005E4724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4E659F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724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24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0,02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2780,6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2725,6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Cs/>
                <w:color w:val="000000"/>
              </w:rPr>
            </w:pPr>
            <w:r w:rsidRPr="00697FD5">
              <w:rPr>
                <w:bCs/>
                <w:color w:val="000000"/>
              </w:rPr>
              <w:t>2649,3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44,2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Обеспечение проведения выборов и референдумов (0107)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Cs/>
                <w:color w:val="000000"/>
              </w:rPr>
            </w:pPr>
            <w:r w:rsidRPr="00697FD5">
              <w:rPr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Резервные фонды (0111)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Cs/>
                <w:color w:val="000000"/>
              </w:rPr>
            </w:pPr>
            <w:r w:rsidRPr="00697FD5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tabs>
                <w:tab w:val="left" w:pos="9923"/>
              </w:tabs>
              <w:ind w:right="-3"/>
              <w:rPr>
                <w:sz w:val="16"/>
                <w:szCs w:val="16"/>
              </w:rPr>
            </w:pPr>
            <w:r w:rsidRPr="00697FD5">
              <w:rPr>
                <w:sz w:val="16"/>
                <w:szCs w:val="16"/>
              </w:rPr>
              <w:t>Другие общегосударственные вопросы (0113)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color w:val="auto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color w:val="000000"/>
                <w:lang w:eastAsia="ru-RU"/>
              </w:rPr>
            </w:pPr>
            <w:r w:rsidRPr="00697FD5">
              <w:rPr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0,01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оборона (02)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4E659F" w:rsidRPr="00E5679A" w:rsidTr="009751B8">
        <w:trPr>
          <w:trHeight w:val="463"/>
        </w:trPr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  (03)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109,4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</w:tr>
      <w:tr w:rsidR="004E659F" w:rsidRPr="00E5679A" w:rsidTr="009751B8">
        <w:trPr>
          <w:trHeight w:val="233"/>
        </w:trPr>
        <w:tc>
          <w:tcPr>
            <w:tcW w:w="382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(04) 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360,7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897,3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-612,9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4,7</w:t>
            </w:r>
          </w:p>
        </w:tc>
      </w:tr>
      <w:tr w:rsidR="004E659F" w:rsidRPr="00E5679A" w:rsidTr="009751B8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 (05)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(0503)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59F" w:rsidRPr="00697FD5" w:rsidRDefault="009751B8" w:rsidP="00697FD5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170,</w:t>
            </w:r>
            <w:r w:rsidR="00697FD5" w:rsidRPr="00697FD5">
              <w:rPr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2,8</w:t>
            </w:r>
          </w:p>
        </w:tc>
      </w:tr>
      <w:tr w:rsidR="004E659F" w:rsidRPr="00E5679A" w:rsidTr="009751B8">
        <w:trPr>
          <w:trHeight w:val="376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Культура, кинематография (08)</w:t>
            </w:r>
          </w:p>
          <w:p w:rsidR="004E659F" w:rsidRPr="00697FD5" w:rsidRDefault="004E659F" w:rsidP="004E65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Культура (0801)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1563,5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1791,2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29,9</w:t>
            </w:r>
          </w:p>
        </w:tc>
      </w:tr>
      <w:tr w:rsidR="00F2764D" w:rsidRPr="00E5679A" w:rsidTr="009751B8">
        <w:trPr>
          <w:trHeight w:val="403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2764D" w:rsidRPr="00697FD5" w:rsidRDefault="00F2764D" w:rsidP="00F4411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</w:rPr>
              <w:t>Межбюджетные трансферты  общего характера бюджетам бюджетной системы Российской Федерации (14</w:t>
            </w: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F2764D" w:rsidRPr="00697FD5" w:rsidRDefault="00F2764D" w:rsidP="00F4411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</w:t>
            </w:r>
            <w:r w:rsidRPr="00697FD5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 общего характера (1403)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4D" w:rsidRPr="00697FD5" w:rsidRDefault="00F2764D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2764D" w:rsidRPr="00697FD5" w:rsidRDefault="00F2764D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64D" w:rsidRPr="00697FD5" w:rsidRDefault="00F2764D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764D" w:rsidRPr="00697FD5" w:rsidRDefault="00F2764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4D" w:rsidRPr="00697FD5" w:rsidRDefault="00F2764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4D" w:rsidRPr="00697FD5" w:rsidRDefault="00F2764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3,2</w:t>
            </w:r>
          </w:p>
        </w:tc>
      </w:tr>
      <w:tr w:rsidR="004E659F" w:rsidRPr="00E5679A" w:rsidTr="009751B8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4E659F" w:rsidP="004E659F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7FD5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4E659F" w:rsidP="009751B8">
            <w:pPr>
              <w:pStyle w:val="130"/>
              <w:spacing w:line="276" w:lineRule="auto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697FD5">
              <w:rPr>
                <w:rFonts w:eastAsia="Calibri"/>
                <w:b/>
                <w:color w:val="auto"/>
                <w:sz w:val="20"/>
                <w:szCs w:val="20"/>
              </w:rPr>
              <w:t>5792,3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6684,3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59F" w:rsidRPr="00697FD5" w:rsidRDefault="009751B8" w:rsidP="009751B8">
            <w:pPr>
              <w:jc w:val="center"/>
              <w:rPr>
                <w:b/>
                <w:color w:val="000000"/>
                <w:lang w:eastAsia="ru-RU"/>
              </w:rPr>
            </w:pPr>
            <w:r w:rsidRPr="00697FD5">
              <w:rPr>
                <w:b/>
                <w:color w:val="000000"/>
                <w:lang w:eastAsia="ru-RU"/>
              </w:rPr>
              <w:t>5989,6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-694,7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9F" w:rsidRPr="00697FD5" w:rsidRDefault="00A965FD" w:rsidP="009751B8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</w:t>
            </w:r>
          </w:p>
        </w:tc>
      </w:tr>
    </w:tbl>
    <w:p w:rsidR="0043639A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</w:p>
    <w:p w:rsidR="00E70620" w:rsidRPr="00BD4388" w:rsidRDefault="007257AF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Изменение расходной части </w:t>
      </w:r>
      <w:r w:rsidR="00F80E0C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>бюджета в течение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за счет остатков средств бюджета </w:t>
      </w:r>
      <w:r w:rsidR="00BD545F" w:rsidRPr="00BD4388">
        <w:rPr>
          <w:sz w:val="24"/>
          <w:szCs w:val="24"/>
        </w:rPr>
        <w:t>поселения</w:t>
      </w:r>
      <w:r w:rsidRPr="00BD4388">
        <w:rPr>
          <w:sz w:val="24"/>
          <w:szCs w:val="24"/>
        </w:rPr>
        <w:t xml:space="preserve"> на 01.01.201</w:t>
      </w:r>
      <w:r w:rsidR="00F80E0C">
        <w:rPr>
          <w:sz w:val="24"/>
          <w:szCs w:val="24"/>
        </w:rPr>
        <w:t>7</w:t>
      </w:r>
      <w:r w:rsidRPr="00BD4388">
        <w:rPr>
          <w:sz w:val="24"/>
          <w:szCs w:val="24"/>
        </w:rPr>
        <w:t>г. и перераспределения бюджетных ассигнований главными распорядителями между получателями средств бюджета.</w:t>
      </w:r>
    </w:p>
    <w:p w:rsidR="00281E75" w:rsidRPr="00BD4388" w:rsidRDefault="00281E75" w:rsidP="0000052F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Общая сумма расходов </w:t>
      </w:r>
      <w:r>
        <w:rPr>
          <w:sz w:val="24"/>
          <w:szCs w:val="24"/>
        </w:rPr>
        <w:t>в 201</w:t>
      </w:r>
      <w:r w:rsidR="006E5C01">
        <w:rPr>
          <w:sz w:val="24"/>
          <w:szCs w:val="24"/>
        </w:rPr>
        <w:t>7</w:t>
      </w:r>
      <w:r>
        <w:rPr>
          <w:sz w:val="24"/>
          <w:szCs w:val="24"/>
        </w:rPr>
        <w:t xml:space="preserve"> году</w:t>
      </w:r>
      <w:r w:rsidR="006E5C01">
        <w:rPr>
          <w:sz w:val="24"/>
          <w:szCs w:val="24"/>
        </w:rPr>
        <w:t xml:space="preserve"> </w:t>
      </w:r>
      <w:r w:rsidRPr="002C406F">
        <w:rPr>
          <w:sz w:val="24"/>
          <w:szCs w:val="24"/>
        </w:rPr>
        <w:t xml:space="preserve">по разделу </w:t>
      </w:r>
      <w:r w:rsidR="0000052F" w:rsidRPr="002C406F">
        <w:rPr>
          <w:sz w:val="24"/>
          <w:szCs w:val="24"/>
        </w:rPr>
        <w:t xml:space="preserve">0100 «Общегосударственные вопросы» </w:t>
      </w:r>
      <w:r w:rsidRPr="00BD4388">
        <w:rPr>
          <w:sz w:val="24"/>
          <w:szCs w:val="24"/>
        </w:rPr>
        <w:t xml:space="preserve">составила </w:t>
      </w:r>
      <w:r w:rsidR="00E03154">
        <w:rPr>
          <w:sz w:val="24"/>
          <w:szCs w:val="24"/>
        </w:rPr>
        <w:t>3488,2</w:t>
      </w:r>
      <w:r w:rsidRPr="00BD4388">
        <w:rPr>
          <w:sz w:val="24"/>
          <w:szCs w:val="24"/>
        </w:rPr>
        <w:t xml:space="preserve"> тыс. рублей при  плане </w:t>
      </w:r>
      <w:r w:rsidR="00E03154">
        <w:rPr>
          <w:sz w:val="24"/>
          <w:szCs w:val="24"/>
        </w:rPr>
        <w:t>3564,4</w:t>
      </w:r>
      <w:r w:rsidRPr="00BD4388">
        <w:rPr>
          <w:sz w:val="24"/>
          <w:szCs w:val="24"/>
        </w:rPr>
        <w:t xml:space="preserve"> тыс. рублей, или </w:t>
      </w:r>
      <w:r w:rsidR="00E03154">
        <w:rPr>
          <w:sz w:val="24"/>
          <w:szCs w:val="24"/>
        </w:rPr>
        <w:t>58,2</w:t>
      </w:r>
      <w:r w:rsidRPr="00BD4388">
        <w:rPr>
          <w:sz w:val="24"/>
          <w:szCs w:val="24"/>
        </w:rPr>
        <w:t>% от общего объема расходов бюджета поселения. В 201</w:t>
      </w:r>
      <w:r w:rsidR="006E5C01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расходы бюджета </w:t>
      </w:r>
      <w:r w:rsidR="00E03154">
        <w:rPr>
          <w:sz w:val="24"/>
          <w:szCs w:val="24"/>
        </w:rPr>
        <w:t xml:space="preserve">поселения </w:t>
      </w:r>
      <w:r w:rsidRPr="00BD4388">
        <w:rPr>
          <w:sz w:val="24"/>
          <w:szCs w:val="24"/>
        </w:rPr>
        <w:t>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BD4388">
        <w:rPr>
          <w:sz w:val="24"/>
          <w:szCs w:val="24"/>
        </w:rPr>
        <w:t>, по отношению к аналогичным расходам 201</w:t>
      </w:r>
      <w:r w:rsidR="006E5C01"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(</w:t>
      </w:r>
      <w:r w:rsidR="00E03154">
        <w:rPr>
          <w:sz w:val="24"/>
          <w:szCs w:val="24"/>
        </w:rPr>
        <w:t>3435,8</w:t>
      </w:r>
      <w:r w:rsidRPr="00BD4388">
        <w:rPr>
          <w:sz w:val="24"/>
          <w:szCs w:val="24"/>
        </w:rPr>
        <w:t xml:space="preserve"> тыс. рублей), </w:t>
      </w:r>
      <w:r w:rsidR="006E5C01">
        <w:rPr>
          <w:sz w:val="24"/>
          <w:szCs w:val="24"/>
        </w:rPr>
        <w:t>выросли</w:t>
      </w:r>
      <w:r w:rsidRPr="00BD4388">
        <w:rPr>
          <w:sz w:val="24"/>
          <w:szCs w:val="24"/>
        </w:rPr>
        <w:t xml:space="preserve"> на </w:t>
      </w:r>
      <w:r w:rsidR="00E03154">
        <w:rPr>
          <w:sz w:val="24"/>
          <w:szCs w:val="24"/>
        </w:rPr>
        <w:t>52,4</w:t>
      </w:r>
      <w:r w:rsidRPr="00BD4388">
        <w:rPr>
          <w:sz w:val="24"/>
          <w:szCs w:val="24"/>
        </w:rPr>
        <w:t xml:space="preserve"> тыс. рублей, или на </w:t>
      </w:r>
      <w:r w:rsidR="00E03154">
        <w:rPr>
          <w:sz w:val="24"/>
          <w:szCs w:val="24"/>
        </w:rPr>
        <w:t>101,5</w:t>
      </w:r>
      <w:r w:rsidRPr="00BD4388">
        <w:rPr>
          <w:sz w:val="24"/>
          <w:szCs w:val="24"/>
        </w:rPr>
        <w:t xml:space="preserve">%. </w:t>
      </w:r>
    </w:p>
    <w:p w:rsidR="003E49A9" w:rsidRDefault="003E49A9" w:rsidP="003E49A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BD4388">
        <w:t>На выплату заработной платы с начислениями в 201</w:t>
      </w:r>
      <w:r w:rsidR="00E043A1">
        <w:t>7</w:t>
      </w:r>
      <w:r w:rsidR="00176B4B">
        <w:t xml:space="preserve"> году, в целом</w:t>
      </w:r>
      <w:r w:rsidR="00E043A1">
        <w:t>,</w:t>
      </w:r>
      <w:r w:rsidR="00176B4B">
        <w:t xml:space="preserve"> по разделу «Общегосударственные вопросы», </w:t>
      </w:r>
      <w:r w:rsidRPr="00BD4388">
        <w:t xml:space="preserve">направлено </w:t>
      </w:r>
      <w:r w:rsidR="001036C4">
        <w:t>3042,8</w:t>
      </w:r>
      <w:r w:rsidR="00176B4B">
        <w:t xml:space="preserve"> </w:t>
      </w:r>
      <w:r w:rsidRPr="00BD4388">
        <w:t xml:space="preserve">тыс. рублей, что на </w:t>
      </w:r>
      <w:r w:rsidR="001036C4">
        <w:t>38,4</w:t>
      </w:r>
      <w:r w:rsidRPr="00BD4388">
        <w:t xml:space="preserve"> тыс. рублей </w:t>
      </w:r>
      <w:r w:rsidR="00176B4B">
        <w:t>(</w:t>
      </w:r>
      <w:r w:rsidRPr="00BD4388">
        <w:t xml:space="preserve">или на </w:t>
      </w:r>
      <w:r w:rsidR="001036C4">
        <w:t>1,3</w:t>
      </w:r>
      <w:r w:rsidRPr="00BD4388">
        <w:t>%</w:t>
      </w:r>
      <w:r w:rsidR="00176B4B">
        <w:t>)</w:t>
      </w:r>
      <w:r w:rsidRPr="00BD4388">
        <w:t xml:space="preserve"> </w:t>
      </w:r>
      <w:r w:rsidR="001036C4">
        <w:t>ниже</w:t>
      </w:r>
      <w:r w:rsidR="007B5C3C">
        <w:t xml:space="preserve"> </w:t>
      </w:r>
      <w:r w:rsidR="00176B4B">
        <w:t xml:space="preserve">уровня исполнения </w:t>
      </w:r>
      <w:r w:rsidRPr="00BD4388">
        <w:t>данн</w:t>
      </w:r>
      <w:r w:rsidR="00176B4B">
        <w:t>ого</w:t>
      </w:r>
      <w:r w:rsidRPr="00BD4388">
        <w:t xml:space="preserve"> показател</w:t>
      </w:r>
      <w:r w:rsidR="00176B4B">
        <w:t>я</w:t>
      </w:r>
      <w:r w:rsidRPr="00BD4388">
        <w:t xml:space="preserve"> за 201</w:t>
      </w:r>
      <w:r w:rsidR="00E043A1">
        <w:t>6</w:t>
      </w:r>
      <w:r w:rsidRPr="00BD4388">
        <w:t xml:space="preserve"> год (</w:t>
      </w:r>
      <w:r w:rsidR="001036C4">
        <w:t>3081,2</w:t>
      </w:r>
      <w:r w:rsidRPr="00BD4388">
        <w:t xml:space="preserve"> тыс. рублей). 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разделу «Общегосударственные вопросы» в 201</w:t>
      </w:r>
      <w:r w:rsidR="00D6414E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у</w:t>
      </w:r>
      <w:r>
        <w:rPr>
          <w:sz w:val="24"/>
          <w:szCs w:val="24"/>
        </w:rPr>
        <w:t xml:space="preserve"> расходы производились по следующим направлениям:</w:t>
      </w:r>
    </w:p>
    <w:p w:rsidR="00C06DED" w:rsidRDefault="00C06DED" w:rsidP="00C06DE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0102 «Функционирование высшего должностного лица </w:t>
      </w:r>
      <w:r w:rsidRPr="00C06DED">
        <w:rPr>
          <w:sz w:val="24"/>
          <w:szCs w:val="24"/>
        </w:rPr>
        <w:t>субъекта Российской Федерации и муниципального образования</w:t>
      </w:r>
      <w:r>
        <w:rPr>
          <w:sz w:val="24"/>
          <w:szCs w:val="24"/>
        </w:rPr>
        <w:t>»</w:t>
      </w:r>
      <w:r w:rsidR="00D64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обеспечение деятельности Главы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муниципального образования расходы исполнены на 100,0% от плана в сумме </w:t>
      </w:r>
      <w:r w:rsidR="001036C4">
        <w:rPr>
          <w:sz w:val="24"/>
          <w:szCs w:val="24"/>
        </w:rPr>
        <w:t>687,2</w:t>
      </w:r>
      <w:r>
        <w:rPr>
          <w:sz w:val="24"/>
          <w:szCs w:val="24"/>
        </w:rPr>
        <w:t xml:space="preserve"> тыс. рублей, что на </w:t>
      </w:r>
      <w:r w:rsidR="001036C4">
        <w:rPr>
          <w:sz w:val="24"/>
          <w:szCs w:val="24"/>
        </w:rPr>
        <w:t>33,7</w:t>
      </w:r>
      <w:r>
        <w:rPr>
          <w:sz w:val="24"/>
          <w:szCs w:val="24"/>
        </w:rPr>
        <w:t xml:space="preserve"> тыс. рублей (</w:t>
      </w:r>
      <w:r w:rsidR="00D6414E">
        <w:rPr>
          <w:sz w:val="24"/>
          <w:szCs w:val="24"/>
        </w:rPr>
        <w:t xml:space="preserve">рост </w:t>
      </w:r>
      <w:r w:rsidR="001036C4">
        <w:rPr>
          <w:sz w:val="24"/>
          <w:szCs w:val="24"/>
        </w:rPr>
        <w:t>105,2</w:t>
      </w:r>
      <w:r>
        <w:rPr>
          <w:sz w:val="24"/>
          <w:szCs w:val="24"/>
        </w:rPr>
        <w:t xml:space="preserve">%) </w:t>
      </w:r>
      <w:r w:rsidR="00D6414E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аналогичных расходов 201</w:t>
      </w:r>
      <w:r w:rsidR="00D6414E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D6414E">
        <w:rPr>
          <w:sz w:val="24"/>
          <w:szCs w:val="24"/>
        </w:rPr>
        <w:t>а</w:t>
      </w:r>
      <w:r w:rsidR="00F63B68">
        <w:rPr>
          <w:sz w:val="24"/>
          <w:szCs w:val="24"/>
        </w:rPr>
        <w:t xml:space="preserve">. Удельный вес расходов </w:t>
      </w:r>
      <w:r w:rsidR="00F63B68" w:rsidRPr="00B33C4D">
        <w:rPr>
          <w:sz w:val="24"/>
          <w:szCs w:val="24"/>
        </w:rPr>
        <w:t xml:space="preserve">по </w:t>
      </w:r>
      <w:r w:rsidR="00F63B68">
        <w:rPr>
          <w:sz w:val="24"/>
          <w:szCs w:val="24"/>
        </w:rPr>
        <w:t xml:space="preserve">данному </w:t>
      </w:r>
      <w:r w:rsidR="00F63B68" w:rsidRPr="00B33C4D">
        <w:rPr>
          <w:sz w:val="24"/>
          <w:szCs w:val="24"/>
        </w:rPr>
        <w:t xml:space="preserve">подразделу </w:t>
      </w:r>
      <w:r w:rsidR="00F63B68">
        <w:rPr>
          <w:sz w:val="24"/>
          <w:szCs w:val="24"/>
        </w:rPr>
        <w:t xml:space="preserve">составил </w:t>
      </w:r>
      <w:r w:rsidR="00F1577B">
        <w:rPr>
          <w:sz w:val="24"/>
          <w:szCs w:val="24"/>
        </w:rPr>
        <w:t xml:space="preserve">в общем объеме расходов местного бюджета </w:t>
      </w:r>
      <w:r w:rsidR="001036C4">
        <w:rPr>
          <w:sz w:val="24"/>
          <w:szCs w:val="24"/>
        </w:rPr>
        <w:t>–</w:t>
      </w:r>
      <w:r w:rsidR="00F1577B">
        <w:rPr>
          <w:sz w:val="24"/>
          <w:szCs w:val="24"/>
        </w:rPr>
        <w:t xml:space="preserve"> </w:t>
      </w:r>
      <w:r w:rsidR="001036C4">
        <w:rPr>
          <w:sz w:val="24"/>
          <w:szCs w:val="24"/>
        </w:rPr>
        <w:t>11,5</w:t>
      </w:r>
      <w:r w:rsidR="00F1577B">
        <w:rPr>
          <w:sz w:val="24"/>
          <w:szCs w:val="24"/>
        </w:rPr>
        <w:t xml:space="preserve">%, </w:t>
      </w:r>
      <w:r w:rsidR="00F63B68">
        <w:rPr>
          <w:sz w:val="24"/>
          <w:szCs w:val="24"/>
        </w:rPr>
        <w:t xml:space="preserve">в общем объеме расходов по разделу </w:t>
      </w:r>
      <w:r w:rsidR="00F63B68" w:rsidRPr="00F63B68">
        <w:rPr>
          <w:sz w:val="24"/>
          <w:szCs w:val="24"/>
        </w:rPr>
        <w:t>«Общегосударственные вопросы»</w:t>
      </w:r>
      <w:r w:rsidR="00F1577B">
        <w:rPr>
          <w:sz w:val="24"/>
          <w:szCs w:val="24"/>
        </w:rPr>
        <w:t xml:space="preserve"> -</w:t>
      </w:r>
      <w:r w:rsidR="00F63B68">
        <w:rPr>
          <w:sz w:val="24"/>
          <w:szCs w:val="24"/>
        </w:rPr>
        <w:t xml:space="preserve"> </w:t>
      </w:r>
      <w:r w:rsidR="001036C4">
        <w:rPr>
          <w:sz w:val="24"/>
          <w:szCs w:val="24"/>
        </w:rPr>
        <w:t>19,7</w:t>
      </w:r>
      <w:r w:rsidR="00F1577B">
        <w:rPr>
          <w:sz w:val="24"/>
          <w:szCs w:val="24"/>
        </w:rPr>
        <w:t>%</w:t>
      </w:r>
      <w:r w:rsidRPr="00F63B68">
        <w:rPr>
          <w:sz w:val="24"/>
          <w:szCs w:val="24"/>
        </w:rPr>
        <w:t>;</w:t>
      </w:r>
    </w:p>
    <w:p w:rsidR="005B6A08" w:rsidRDefault="00C06DED" w:rsidP="005B6A0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6A08">
        <w:rPr>
          <w:sz w:val="24"/>
          <w:szCs w:val="24"/>
        </w:rPr>
        <w:t xml:space="preserve">по подразделу </w:t>
      </w:r>
      <w:r w:rsidR="00C227F3">
        <w:rPr>
          <w:sz w:val="24"/>
          <w:szCs w:val="24"/>
        </w:rPr>
        <w:t xml:space="preserve">0103 </w:t>
      </w:r>
      <w:r w:rsidR="005B6A08" w:rsidRPr="00C227F3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C227F3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Думы </w:t>
      </w:r>
      <w:r w:rsidR="006B09F5">
        <w:rPr>
          <w:sz w:val="24"/>
          <w:szCs w:val="24"/>
        </w:rPr>
        <w:t>Дальне-Закорского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>муниципального образования</w:t>
      </w:r>
      <w:r w:rsidR="00E043A1">
        <w:rPr>
          <w:sz w:val="24"/>
          <w:szCs w:val="24"/>
        </w:rPr>
        <w:t xml:space="preserve"> </w:t>
      </w:r>
      <w:r w:rsidR="005B6A08">
        <w:rPr>
          <w:sz w:val="24"/>
          <w:szCs w:val="24"/>
        </w:rPr>
        <w:t xml:space="preserve">расходы исполнены на 100,0% от плана в сумме </w:t>
      </w:r>
      <w:r w:rsidR="006E4CA1">
        <w:rPr>
          <w:sz w:val="24"/>
          <w:szCs w:val="24"/>
        </w:rPr>
        <w:t>1</w:t>
      </w:r>
      <w:r w:rsidR="005B6A08">
        <w:rPr>
          <w:sz w:val="24"/>
          <w:szCs w:val="24"/>
        </w:rPr>
        <w:t>,0 тыс. рублей, что соответствует уровню аналогичных расходов в 201</w:t>
      </w:r>
      <w:r w:rsidR="00206130">
        <w:rPr>
          <w:sz w:val="24"/>
          <w:szCs w:val="24"/>
        </w:rPr>
        <w:t>6</w:t>
      </w:r>
      <w:r w:rsidR="005B6A08">
        <w:rPr>
          <w:sz w:val="24"/>
          <w:szCs w:val="24"/>
        </w:rPr>
        <w:t xml:space="preserve"> году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>составил в общем объеме расходов местного бюджета – 0,0</w:t>
      </w:r>
      <w:r w:rsidR="006E4CA1">
        <w:rPr>
          <w:sz w:val="24"/>
          <w:szCs w:val="24"/>
        </w:rPr>
        <w:t>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- 0,0</w:t>
      </w:r>
      <w:r w:rsidR="006E4CA1">
        <w:rPr>
          <w:sz w:val="24"/>
          <w:szCs w:val="24"/>
        </w:rPr>
        <w:t>3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E63F48" w:rsidRDefault="00C06DED" w:rsidP="00E63F4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3F48">
        <w:rPr>
          <w:sz w:val="24"/>
          <w:szCs w:val="24"/>
        </w:rPr>
        <w:t xml:space="preserve">по подразделу 0104 </w:t>
      </w:r>
      <w:r w:rsidR="00E63F48" w:rsidRPr="00E63F48">
        <w:rPr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>
        <w:rPr>
          <w:sz w:val="24"/>
          <w:szCs w:val="24"/>
        </w:rPr>
        <w:t xml:space="preserve"> </w:t>
      </w:r>
      <w:r w:rsidR="00E63F48">
        <w:rPr>
          <w:sz w:val="24"/>
          <w:szCs w:val="24"/>
        </w:rPr>
        <w:t xml:space="preserve">на обеспечение деятельности </w:t>
      </w:r>
      <w:r w:rsidR="00206130">
        <w:rPr>
          <w:sz w:val="24"/>
          <w:szCs w:val="24"/>
        </w:rPr>
        <w:t>а</w:t>
      </w:r>
      <w:r w:rsidRPr="00A93E06">
        <w:rPr>
          <w:sz w:val="24"/>
          <w:szCs w:val="24"/>
        </w:rPr>
        <w:t xml:space="preserve">дминистрации </w:t>
      </w:r>
      <w:r w:rsidR="006B09F5">
        <w:rPr>
          <w:sz w:val="24"/>
          <w:szCs w:val="24"/>
        </w:rPr>
        <w:t>Дальне-Закорского</w:t>
      </w:r>
      <w:r w:rsidR="00E63F48">
        <w:rPr>
          <w:sz w:val="24"/>
          <w:szCs w:val="24"/>
        </w:rPr>
        <w:t xml:space="preserve"> муниципального образования расходы исполнены на </w:t>
      </w:r>
      <w:r w:rsidR="00AA380A">
        <w:rPr>
          <w:sz w:val="24"/>
          <w:szCs w:val="24"/>
        </w:rPr>
        <w:t>97,2</w:t>
      </w:r>
      <w:r w:rsidR="00E63F48">
        <w:rPr>
          <w:sz w:val="24"/>
          <w:szCs w:val="24"/>
        </w:rPr>
        <w:t xml:space="preserve">% от плана в сумме </w:t>
      </w:r>
      <w:r w:rsidR="00AA380A">
        <w:rPr>
          <w:sz w:val="24"/>
          <w:szCs w:val="24"/>
        </w:rPr>
        <w:t>2649,3</w:t>
      </w:r>
      <w:r w:rsidR="00E63F48">
        <w:rPr>
          <w:sz w:val="24"/>
          <w:szCs w:val="24"/>
        </w:rPr>
        <w:t xml:space="preserve"> тыс. рублей, что на </w:t>
      </w:r>
      <w:r w:rsidR="00AA380A">
        <w:rPr>
          <w:sz w:val="24"/>
          <w:szCs w:val="24"/>
        </w:rPr>
        <w:t>131,3</w:t>
      </w:r>
      <w:r w:rsidR="00E63F48">
        <w:rPr>
          <w:sz w:val="24"/>
          <w:szCs w:val="24"/>
        </w:rPr>
        <w:t xml:space="preserve"> тыс. рублей (</w:t>
      </w:r>
      <w:r w:rsidR="00AA380A">
        <w:rPr>
          <w:sz w:val="24"/>
          <w:szCs w:val="24"/>
        </w:rPr>
        <w:t>или на 4,7</w:t>
      </w:r>
      <w:r w:rsidR="00E63F48">
        <w:rPr>
          <w:sz w:val="24"/>
          <w:szCs w:val="24"/>
        </w:rPr>
        <w:t xml:space="preserve">%) </w:t>
      </w:r>
      <w:r w:rsidR="00AA380A">
        <w:rPr>
          <w:sz w:val="24"/>
          <w:szCs w:val="24"/>
        </w:rPr>
        <w:t>ниже</w:t>
      </w:r>
      <w:r w:rsidR="00E63F48">
        <w:rPr>
          <w:sz w:val="24"/>
          <w:szCs w:val="24"/>
        </w:rPr>
        <w:t xml:space="preserve"> аналогичных расходов 201</w:t>
      </w:r>
      <w:r w:rsidR="00206130">
        <w:rPr>
          <w:sz w:val="24"/>
          <w:szCs w:val="24"/>
        </w:rPr>
        <w:t>6</w:t>
      </w:r>
      <w:r w:rsidR="00E63F48">
        <w:rPr>
          <w:sz w:val="24"/>
          <w:szCs w:val="24"/>
        </w:rPr>
        <w:t xml:space="preserve"> год</w:t>
      </w:r>
      <w:r w:rsidR="00206130">
        <w:rPr>
          <w:sz w:val="24"/>
          <w:szCs w:val="24"/>
        </w:rPr>
        <w:t>а</w:t>
      </w:r>
      <w:r w:rsidR="00D6176A">
        <w:rPr>
          <w:sz w:val="24"/>
          <w:szCs w:val="24"/>
        </w:rPr>
        <w:t xml:space="preserve">. Удельный вес расходов </w:t>
      </w:r>
      <w:r w:rsidR="00D6176A" w:rsidRPr="00B33C4D">
        <w:rPr>
          <w:sz w:val="24"/>
          <w:szCs w:val="24"/>
        </w:rPr>
        <w:t xml:space="preserve">по </w:t>
      </w:r>
      <w:r w:rsidR="00D6176A">
        <w:rPr>
          <w:sz w:val="24"/>
          <w:szCs w:val="24"/>
        </w:rPr>
        <w:t xml:space="preserve">данному </w:t>
      </w:r>
      <w:r w:rsidR="00D6176A" w:rsidRPr="00B33C4D">
        <w:rPr>
          <w:sz w:val="24"/>
          <w:szCs w:val="24"/>
        </w:rPr>
        <w:t xml:space="preserve">подразделу </w:t>
      </w:r>
      <w:r w:rsidR="00D6176A">
        <w:rPr>
          <w:sz w:val="24"/>
          <w:szCs w:val="24"/>
        </w:rPr>
        <w:t xml:space="preserve">составил в общем объеме расходов местного бюджета – </w:t>
      </w:r>
      <w:r w:rsidR="00AA380A">
        <w:rPr>
          <w:sz w:val="24"/>
          <w:szCs w:val="24"/>
        </w:rPr>
        <w:t>44,2</w:t>
      </w:r>
      <w:r w:rsidR="00D6176A">
        <w:rPr>
          <w:sz w:val="24"/>
          <w:szCs w:val="24"/>
        </w:rPr>
        <w:t xml:space="preserve">%, в общем объеме расходов по разделу </w:t>
      </w:r>
      <w:r w:rsidR="00D6176A" w:rsidRPr="00F63B68">
        <w:rPr>
          <w:sz w:val="24"/>
          <w:szCs w:val="24"/>
        </w:rPr>
        <w:t>«Общегосударственные вопросы»</w:t>
      </w:r>
      <w:r w:rsidR="00D6176A">
        <w:rPr>
          <w:sz w:val="24"/>
          <w:szCs w:val="24"/>
        </w:rPr>
        <w:t xml:space="preserve"> - </w:t>
      </w:r>
      <w:r w:rsidR="00AA380A">
        <w:rPr>
          <w:sz w:val="24"/>
          <w:szCs w:val="24"/>
        </w:rPr>
        <w:t>76</w:t>
      </w:r>
      <w:r w:rsidR="00D6176A">
        <w:rPr>
          <w:sz w:val="24"/>
          <w:szCs w:val="24"/>
        </w:rPr>
        <w:t>%</w:t>
      </w:r>
      <w:r w:rsidR="00D6176A" w:rsidRPr="00F63B68">
        <w:rPr>
          <w:sz w:val="24"/>
          <w:szCs w:val="24"/>
        </w:rPr>
        <w:t>;</w:t>
      </w:r>
    </w:p>
    <w:p w:rsidR="00D41F79" w:rsidRDefault="00D41F79" w:rsidP="00D41F7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0107 </w:t>
      </w:r>
      <w:r w:rsidRPr="00E63F48">
        <w:rPr>
          <w:sz w:val="24"/>
          <w:szCs w:val="24"/>
        </w:rPr>
        <w:t>«</w:t>
      </w:r>
      <w:r>
        <w:rPr>
          <w:sz w:val="24"/>
          <w:szCs w:val="24"/>
        </w:rPr>
        <w:t>Обеспечение проведения выборов и референдумов</w:t>
      </w:r>
      <w:r w:rsidRPr="00E63F48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целях</w:t>
      </w:r>
      <w:r w:rsidRPr="00A93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выборов главы </w:t>
      </w:r>
      <w:r w:rsidR="007933F9">
        <w:rPr>
          <w:sz w:val="24"/>
          <w:szCs w:val="24"/>
        </w:rPr>
        <w:t xml:space="preserve">и депутатов </w:t>
      </w:r>
      <w:r>
        <w:rPr>
          <w:sz w:val="24"/>
          <w:szCs w:val="24"/>
        </w:rPr>
        <w:t xml:space="preserve">администрации </w:t>
      </w:r>
      <w:r w:rsidR="006B09F5">
        <w:rPr>
          <w:sz w:val="24"/>
          <w:szCs w:val="24"/>
        </w:rPr>
        <w:t>Дальне-Закорского</w:t>
      </w:r>
      <w:r>
        <w:rPr>
          <w:sz w:val="24"/>
          <w:szCs w:val="24"/>
        </w:rPr>
        <w:t xml:space="preserve"> муниципального образования осуществлены расходы в сумме </w:t>
      </w:r>
      <w:r w:rsidR="007933F9">
        <w:rPr>
          <w:sz w:val="24"/>
          <w:szCs w:val="24"/>
        </w:rPr>
        <w:t>150,0 тыс. рублей</w:t>
      </w:r>
      <w:r w:rsidR="00F63B68">
        <w:rPr>
          <w:sz w:val="24"/>
          <w:szCs w:val="24"/>
        </w:rPr>
        <w:t xml:space="preserve">. </w:t>
      </w:r>
      <w:r w:rsidR="00132977">
        <w:rPr>
          <w:sz w:val="24"/>
          <w:szCs w:val="24"/>
        </w:rPr>
        <w:t xml:space="preserve">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</w:t>
      </w:r>
      <w:r w:rsidR="00255025">
        <w:rPr>
          <w:sz w:val="24"/>
          <w:szCs w:val="24"/>
        </w:rPr>
        <w:t>–</w:t>
      </w:r>
      <w:r w:rsidR="00132977">
        <w:rPr>
          <w:sz w:val="24"/>
          <w:szCs w:val="24"/>
        </w:rPr>
        <w:t xml:space="preserve"> </w:t>
      </w:r>
      <w:r w:rsidR="00255025">
        <w:rPr>
          <w:sz w:val="24"/>
          <w:szCs w:val="24"/>
        </w:rPr>
        <w:t>2,5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255025">
        <w:rPr>
          <w:sz w:val="24"/>
          <w:szCs w:val="24"/>
        </w:rPr>
        <w:t>4,3</w:t>
      </w:r>
      <w:r w:rsidR="00132977">
        <w:rPr>
          <w:sz w:val="24"/>
          <w:szCs w:val="24"/>
        </w:rPr>
        <w:t>%</w:t>
      </w:r>
      <w:r w:rsidR="00132977" w:rsidRPr="00F63B68">
        <w:rPr>
          <w:sz w:val="24"/>
          <w:szCs w:val="24"/>
        </w:rPr>
        <w:t>;</w:t>
      </w:r>
    </w:p>
    <w:p w:rsidR="00C06DED" w:rsidRDefault="00C06DED" w:rsidP="00C06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7FA3">
        <w:rPr>
          <w:sz w:val="24"/>
          <w:szCs w:val="24"/>
        </w:rPr>
        <w:t xml:space="preserve">по подразделу 0113 «Другие общегосударственные вопросы» в рамках </w:t>
      </w:r>
      <w:r w:rsidR="00257FA3" w:rsidRPr="006B5D14">
        <w:rPr>
          <w:sz w:val="24"/>
          <w:szCs w:val="24"/>
        </w:rPr>
        <w:t>о</w:t>
      </w:r>
      <w:r w:rsidR="00257FA3"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57FA3">
        <w:rPr>
          <w:bCs/>
          <w:sz w:val="24"/>
          <w:szCs w:val="24"/>
          <w:lang w:eastAsia="ru-RU"/>
        </w:rPr>
        <w:t xml:space="preserve">, за счет средств областного бюджета </w:t>
      </w:r>
      <w:r>
        <w:rPr>
          <w:sz w:val="24"/>
          <w:szCs w:val="24"/>
        </w:rPr>
        <w:t xml:space="preserve">приобретены </w:t>
      </w:r>
      <w:r w:rsidR="00257FA3">
        <w:rPr>
          <w:sz w:val="24"/>
          <w:szCs w:val="24"/>
        </w:rPr>
        <w:t>материальные запасы</w:t>
      </w:r>
      <w:r w:rsidR="00D41F79">
        <w:rPr>
          <w:sz w:val="24"/>
          <w:szCs w:val="24"/>
        </w:rPr>
        <w:t xml:space="preserve"> </w:t>
      </w:r>
      <w:r w:rsidR="00257FA3">
        <w:rPr>
          <w:sz w:val="24"/>
          <w:szCs w:val="24"/>
        </w:rPr>
        <w:t>(</w:t>
      </w:r>
      <w:r w:rsidR="00170504">
        <w:rPr>
          <w:sz w:val="24"/>
          <w:szCs w:val="24"/>
        </w:rPr>
        <w:t>канцтовары</w:t>
      </w:r>
      <w:r w:rsidR="00257FA3">
        <w:rPr>
          <w:sz w:val="24"/>
          <w:szCs w:val="24"/>
        </w:rPr>
        <w:t xml:space="preserve">) </w:t>
      </w:r>
      <w:r>
        <w:rPr>
          <w:sz w:val="24"/>
          <w:szCs w:val="24"/>
        </w:rPr>
        <w:t>в сумме 0,7 тыс. рублей (исполнение 100%)</w:t>
      </w:r>
      <w:r w:rsidR="00257FA3">
        <w:rPr>
          <w:bCs/>
          <w:sz w:val="24"/>
          <w:szCs w:val="24"/>
          <w:lang w:eastAsia="ru-RU"/>
        </w:rPr>
        <w:t xml:space="preserve"> – на </w:t>
      </w:r>
      <w:r w:rsidR="00257FA3">
        <w:rPr>
          <w:sz w:val="24"/>
          <w:szCs w:val="24"/>
        </w:rPr>
        <w:t>уровне аналогичных расходов 201</w:t>
      </w:r>
      <w:r w:rsidR="00D41F79">
        <w:rPr>
          <w:sz w:val="24"/>
          <w:szCs w:val="24"/>
        </w:rPr>
        <w:t>6</w:t>
      </w:r>
      <w:r w:rsidR="00257FA3">
        <w:rPr>
          <w:sz w:val="24"/>
          <w:szCs w:val="24"/>
        </w:rPr>
        <w:t xml:space="preserve"> года.</w:t>
      </w:r>
      <w:r w:rsidR="00132977">
        <w:rPr>
          <w:sz w:val="24"/>
          <w:szCs w:val="24"/>
        </w:rPr>
        <w:t xml:space="preserve"> Удельный вес расходов </w:t>
      </w:r>
      <w:r w:rsidR="00132977" w:rsidRPr="00B33C4D">
        <w:rPr>
          <w:sz w:val="24"/>
          <w:szCs w:val="24"/>
        </w:rPr>
        <w:t xml:space="preserve">по </w:t>
      </w:r>
      <w:r w:rsidR="00132977">
        <w:rPr>
          <w:sz w:val="24"/>
          <w:szCs w:val="24"/>
        </w:rPr>
        <w:t xml:space="preserve">данному </w:t>
      </w:r>
      <w:r w:rsidR="00132977" w:rsidRPr="00B33C4D">
        <w:rPr>
          <w:sz w:val="24"/>
          <w:szCs w:val="24"/>
        </w:rPr>
        <w:t xml:space="preserve">подразделу </w:t>
      </w:r>
      <w:r w:rsidR="00132977">
        <w:rPr>
          <w:sz w:val="24"/>
          <w:szCs w:val="24"/>
        </w:rPr>
        <w:t xml:space="preserve">составил в общем объеме расходов местного бюджета – </w:t>
      </w:r>
      <w:r w:rsidR="00170504">
        <w:rPr>
          <w:sz w:val="24"/>
          <w:szCs w:val="24"/>
        </w:rPr>
        <w:t>0,01</w:t>
      </w:r>
      <w:r w:rsidR="00132977">
        <w:rPr>
          <w:sz w:val="24"/>
          <w:szCs w:val="24"/>
        </w:rPr>
        <w:t xml:space="preserve">%, в общем объеме расходов по разделу </w:t>
      </w:r>
      <w:r w:rsidR="00132977" w:rsidRPr="00F63B68">
        <w:rPr>
          <w:sz w:val="24"/>
          <w:szCs w:val="24"/>
        </w:rPr>
        <w:t>«Общегосударственные вопросы»</w:t>
      </w:r>
      <w:r w:rsidR="00132977">
        <w:rPr>
          <w:sz w:val="24"/>
          <w:szCs w:val="24"/>
        </w:rPr>
        <w:t xml:space="preserve"> - </w:t>
      </w:r>
      <w:r w:rsidR="00170504">
        <w:rPr>
          <w:sz w:val="24"/>
          <w:szCs w:val="24"/>
        </w:rPr>
        <w:t>0,02</w:t>
      </w:r>
      <w:r w:rsidR="00132977">
        <w:rPr>
          <w:sz w:val="24"/>
          <w:szCs w:val="24"/>
        </w:rPr>
        <w:t>%.</w:t>
      </w:r>
    </w:p>
    <w:p w:rsidR="00E70620" w:rsidRDefault="00A93E06" w:rsidP="001C0E73">
      <w:pPr>
        <w:pStyle w:val="consplusnormal0"/>
        <w:tabs>
          <w:tab w:val="left" w:pos="2340"/>
        </w:tabs>
        <w:spacing w:before="0" w:after="0"/>
        <w:ind w:firstLine="567"/>
        <w:jc w:val="both"/>
        <w:rPr>
          <w:color w:val="000000"/>
        </w:rPr>
      </w:pPr>
      <w:r w:rsidRPr="00BD4388">
        <w:t>П</w:t>
      </w:r>
      <w:r w:rsidR="00E70620" w:rsidRPr="00BD4388">
        <w:t>унктом 1 ст</w:t>
      </w:r>
      <w:r w:rsidR="00170504">
        <w:t>атьи</w:t>
      </w:r>
      <w:r w:rsidR="00E70620" w:rsidRPr="00BD4388">
        <w:t xml:space="preserve">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</w:t>
      </w:r>
      <w:r w:rsidR="00AD499A">
        <w:t>По подразделу 0111</w:t>
      </w:r>
      <w:r w:rsidR="00AD499A">
        <w:rPr>
          <w:color w:val="000000"/>
        </w:rPr>
        <w:t>«Р</w:t>
      </w:r>
      <w:r w:rsidR="00E70620" w:rsidRPr="00BD4388">
        <w:rPr>
          <w:color w:val="000000"/>
        </w:rPr>
        <w:t>езервны</w:t>
      </w:r>
      <w:r w:rsidR="00AD499A">
        <w:rPr>
          <w:color w:val="000000"/>
        </w:rPr>
        <w:t>е</w:t>
      </w:r>
      <w:r w:rsidR="00E70620" w:rsidRPr="00BD4388">
        <w:rPr>
          <w:color w:val="000000"/>
        </w:rPr>
        <w:t xml:space="preserve"> фонд</w:t>
      </w:r>
      <w:r w:rsidR="00AD499A">
        <w:rPr>
          <w:color w:val="000000"/>
        </w:rPr>
        <w:t>ы»</w:t>
      </w:r>
      <w:r w:rsidR="00E70620" w:rsidRPr="00BD4388">
        <w:rPr>
          <w:color w:val="000000"/>
        </w:rPr>
        <w:t xml:space="preserve"> расходы </w:t>
      </w:r>
      <w:r w:rsidR="00AD499A">
        <w:rPr>
          <w:color w:val="000000"/>
        </w:rPr>
        <w:t>в 201</w:t>
      </w:r>
      <w:r w:rsidR="001A0BF1">
        <w:rPr>
          <w:color w:val="000000"/>
        </w:rPr>
        <w:t>7</w:t>
      </w:r>
      <w:r w:rsidR="00AD499A">
        <w:rPr>
          <w:color w:val="000000"/>
        </w:rPr>
        <w:t xml:space="preserve"> году утверждены</w:t>
      </w:r>
      <w:r w:rsidR="00E70620" w:rsidRPr="00BD4388">
        <w:rPr>
          <w:color w:val="000000"/>
        </w:rPr>
        <w:t xml:space="preserve"> </w:t>
      </w:r>
      <w:r w:rsidR="00170504">
        <w:rPr>
          <w:color w:val="000000"/>
        </w:rPr>
        <w:t xml:space="preserve">в первоначальном бюджете </w:t>
      </w:r>
      <w:r w:rsidR="00E70620" w:rsidRPr="00BD4388">
        <w:rPr>
          <w:color w:val="000000"/>
        </w:rPr>
        <w:t xml:space="preserve">в размере </w:t>
      </w:r>
      <w:r w:rsidR="00170504">
        <w:rPr>
          <w:color w:val="000000"/>
        </w:rPr>
        <w:t>12</w:t>
      </w:r>
      <w:r w:rsidR="001A0BF1">
        <w:rPr>
          <w:color w:val="000000"/>
        </w:rPr>
        <w:t>,0</w:t>
      </w:r>
      <w:r w:rsidR="00E70620" w:rsidRPr="00BD4388">
        <w:rPr>
          <w:color w:val="000000"/>
        </w:rPr>
        <w:t xml:space="preserve"> тыс. руб</w:t>
      </w:r>
      <w:r w:rsidR="001A0BF1">
        <w:rPr>
          <w:color w:val="000000"/>
        </w:rPr>
        <w:t>лей</w:t>
      </w:r>
      <w:r w:rsidR="00E70620" w:rsidRPr="00BD4388">
        <w:rPr>
          <w:color w:val="000000"/>
        </w:rPr>
        <w:t>, что не превышает норматива (3% от утвержденного общего объема расходов), установленного бюджетным законодательством.</w:t>
      </w:r>
      <w:r w:rsidR="001A0BF1">
        <w:rPr>
          <w:color w:val="000000"/>
        </w:rPr>
        <w:t xml:space="preserve"> </w:t>
      </w:r>
      <w:r w:rsidR="00170504">
        <w:rPr>
          <w:color w:val="000000"/>
        </w:rPr>
        <w:t xml:space="preserve">При уточнении бюджета </w:t>
      </w:r>
      <w:r w:rsidR="00FE79CB">
        <w:rPr>
          <w:color w:val="000000"/>
        </w:rPr>
        <w:t xml:space="preserve">данные средства </w:t>
      </w:r>
      <w:r w:rsidR="00FE79CB" w:rsidRPr="00BD4388">
        <w:rPr>
          <w:color w:val="000000"/>
        </w:rPr>
        <w:t xml:space="preserve">резервного фонда </w:t>
      </w:r>
      <w:r w:rsidR="00FE79CB">
        <w:rPr>
          <w:color w:val="000000"/>
        </w:rPr>
        <w:t xml:space="preserve">были перераспределены по другим видам расходов из-за отсутствия чрезвычайных (аварийных) ситуаций. </w:t>
      </w:r>
    </w:p>
    <w:p w:rsidR="00154108" w:rsidRDefault="00154108" w:rsidP="00154108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2C406F">
        <w:rPr>
          <w:sz w:val="24"/>
          <w:szCs w:val="24"/>
        </w:rPr>
        <w:t>По разделу 0200 «Национальная оборона»</w:t>
      </w:r>
      <w:r>
        <w:rPr>
          <w:sz w:val="24"/>
          <w:szCs w:val="24"/>
        </w:rPr>
        <w:t xml:space="preserve"> подраздел</w:t>
      </w:r>
      <w:r w:rsidR="00AA0F23">
        <w:rPr>
          <w:sz w:val="24"/>
          <w:szCs w:val="24"/>
        </w:rPr>
        <w:t>у</w:t>
      </w:r>
      <w:r>
        <w:rPr>
          <w:sz w:val="24"/>
          <w:szCs w:val="24"/>
        </w:rPr>
        <w:t xml:space="preserve"> 0203 «Мобилизационная и вневойсковая подготовка» на 2017 год утверждены бюджетные ассигнования в сумме 64,4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3E49A9" w:rsidRDefault="00154108" w:rsidP="00154108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DB3544">
        <w:rPr>
          <w:sz w:val="24"/>
          <w:szCs w:val="24"/>
        </w:rPr>
        <w:t>62,0</w:t>
      </w:r>
      <w:r>
        <w:rPr>
          <w:sz w:val="24"/>
          <w:szCs w:val="24"/>
        </w:rPr>
        <w:t xml:space="preserve"> тыс. рублей (</w:t>
      </w:r>
      <w:r w:rsidR="00DB3544">
        <w:rPr>
          <w:sz w:val="24"/>
          <w:szCs w:val="24"/>
        </w:rPr>
        <w:t>или 96,3</w:t>
      </w:r>
      <w:r>
        <w:rPr>
          <w:sz w:val="24"/>
          <w:szCs w:val="24"/>
        </w:rPr>
        <w:t xml:space="preserve">%) от </w:t>
      </w:r>
      <w:r w:rsidR="00DB3544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назначений, </w:t>
      </w:r>
      <w:r>
        <w:rPr>
          <w:bCs/>
          <w:sz w:val="24"/>
          <w:szCs w:val="24"/>
        </w:rPr>
        <w:t xml:space="preserve">или </w:t>
      </w:r>
      <w:r w:rsidR="00DB354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поселения, в том числе расходы на выплату заработной платы с начислениями должностному лицу по ведени</w:t>
      </w:r>
      <w:r w:rsidR="00DB3544">
        <w:rPr>
          <w:sz w:val="24"/>
          <w:szCs w:val="24"/>
        </w:rPr>
        <w:t>ю</w:t>
      </w:r>
      <w:r>
        <w:rPr>
          <w:sz w:val="24"/>
          <w:szCs w:val="24"/>
        </w:rPr>
        <w:t xml:space="preserve"> воинского учета в поселении в сумме </w:t>
      </w:r>
      <w:r w:rsidR="00DB3544">
        <w:rPr>
          <w:sz w:val="24"/>
          <w:szCs w:val="24"/>
        </w:rPr>
        <w:t>58,3</w:t>
      </w:r>
      <w:r>
        <w:rPr>
          <w:sz w:val="24"/>
          <w:szCs w:val="24"/>
        </w:rPr>
        <w:t xml:space="preserve"> тыс. рублей, расходы на приобретение материальных запасов – 1,7 тыс. рублей, расходы на оплату услуг связи – </w:t>
      </w:r>
      <w:r w:rsidR="00DB3544">
        <w:rPr>
          <w:sz w:val="24"/>
          <w:szCs w:val="24"/>
        </w:rPr>
        <w:t>1,0</w:t>
      </w:r>
      <w:r>
        <w:rPr>
          <w:sz w:val="24"/>
          <w:szCs w:val="24"/>
        </w:rPr>
        <w:t xml:space="preserve"> тыс. рублей, расходы транспортных услуг – </w:t>
      </w:r>
      <w:r w:rsidR="00DB3544">
        <w:rPr>
          <w:sz w:val="24"/>
          <w:szCs w:val="24"/>
        </w:rPr>
        <w:t>1,0</w:t>
      </w:r>
      <w:r>
        <w:rPr>
          <w:sz w:val="24"/>
          <w:szCs w:val="24"/>
        </w:rPr>
        <w:t xml:space="preserve"> тыс. рублей. </w:t>
      </w:r>
      <w:r w:rsidRPr="003E49A9">
        <w:rPr>
          <w:sz w:val="24"/>
          <w:szCs w:val="24"/>
        </w:rPr>
        <w:t>В 201</w:t>
      </w:r>
      <w:r w:rsidR="00DB3544">
        <w:rPr>
          <w:sz w:val="24"/>
          <w:szCs w:val="24"/>
        </w:rPr>
        <w:t>7</w:t>
      </w:r>
      <w:r w:rsidRPr="003E49A9">
        <w:rPr>
          <w:sz w:val="24"/>
          <w:szCs w:val="24"/>
        </w:rPr>
        <w:t xml:space="preserve"> году расходы бюджета по данному разделу, по отношению к аналогичным расходам 201</w:t>
      </w:r>
      <w:r w:rsidR="00DB3544">
        <w:rPr>
          <w:sz w:val="24"/>
          <w:szCs w:val="24"/>
        </w:rPr>
        <w:t>6</w:t>
      </w:r>
      <w:r w:rsidRPr="003E49A9">
        <w:rPr>
          <w:sz w:val="24"/>
          <w:szCs w:val="24"/>
        </w:rPr>
        <w:t xml:space="preserve"> года (</w:t>
      </w:r>
      <w:r>
        <w:rPr>
          <w:sz w:val="24"/>
          <w:szCs w:val="24"/>
        </w:rPr>
        <w:t>67,</w:t>
      </w:r>
      <w:r w:rsidR="00DB3544">
        <w:rPr>
          <w:sz w:val="24"/>
          <w:szCs w:val="24"/>
        </w:rPr>
        <w:t>8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уменьшены</w:t>
      </w:r>
      <w:r w:rsidRPr="003E49A9">
        <w:rPr>
          <w:sz w:val="24"/>
          <w:szCs w:val="24"/>
        </w:rPr>
        <w:t xml:space="preserve"> на </w:t>
      </w:r>
      <w:r w:rsidR="00DB3544">
        <w:rPr>
          <w:sz w:val="24"/>
          <w:szCs w:val="24"/>
        </w:rPr>
        <w:t>2,4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(или на </w:t>
      </w:r>
      <w:r w:rsidR="00DB3544">
        <w:rPr>
          <w:sz w:val="24"/>
          <w:szCs w:val="24"/>
        </w:rPr>
        <w:t>3,7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>).</w:t>
      </w:r>
      <w:r w:rsidRPr="003E49A9">
        <w:rPr>
          <w:sz w:val="24"/>
          <w:szCs w:val="24"/>
        </w:rPr>
        <w:t xml:space="preserve"> </w:t>
      </w:r>
    </w:p>
    <w:p w:rsidR="00B33C4D" w:rsidRDefault="00A36906" w:rsidP="00312FE8">
      <w:pPr>
        <w:pStyle w:val="130"/>
        <w:spacing w:line="264" w:lineRule="auto"/>
        <w:ind w:firstLine="567"/>
        <w:jc w:val="both"/>
        <w:rPr>
          <w:color w:val="auto"/>
          <w:sz w:val="24"/>
          <w:szCs w:val="24"/>
        </w:rPr>
      </w:pPr>
      <w:r w:rsidRPr="002C406F">
        <w:rPr>
          <w:color w:val="auto"/>
          <w:sz w:val="24"/>
          <w:szCs w:val="24"/>
        </w:rPr>
        <w:t>Расходы</w:t>
      </w:r>
      <w:r w:rsidR="007367BA" w:rsidRPr="002C406F">
        <w:rPr>
          <w:color w:val="auto"/>
          <w:sz w:val="24"/>
          <w:szCs w:val="24"/>
        </w:rPr>
        <w:t xml:space="preserve"> </w:t>
      </w:r>
      <w:r w:rsidR="00B33C4D" w:rsidRPr="002C406F">
        <w:rPr>
          <w:color w:val="auto"/>
          <w:sz w:val="24"/>
          <w:szCs w:val="24"/>
        </w:rPr>
        <w:t xml:space="preserve">по разделу </w:t>
      </w:r>
      <w:r w:rsidR="0000052F" w:rsidRPr="002C406F">
        <w:rPr>
          <w:color w:val="auto"/>
          <w:sz w:val="24"/>
          <w:szCs w:val="24"/>
        </w:rPr>
        <w:t>0400  «Национальная экономика»</w:t>
      </w:r>
      <w:r w:rsidR="0085445B" w:rsidRPr="002C406F">
        <w:rPr>
          <w:color w:val="auto"/>
          <w:sz w:val="24"/>
          <w:szCs w:val="24"/>
        </w:rPr>
        <w:t xml:space="preserve"> </w:t>
      </w:r>
      <w:r w:rsidR="00063604" w:rsidRPr="002C406F">
        <w:rPr>
          <w:color w:val="auto"/>
          <w:sz w:val="24"/>
          <w:szCs w:val="24"/>
        </w:rPr>
        <w:t>подразделу 0409 «Дорожное хозяйство (дорожные фонды)»</w:t>
      </w:r>
      <w:r w:rsidR="00063604">
        <w:rPr>
          <w:b/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в</w:t>
      </w:r>
      <w:r w:rsidR="0085445B">
        <w:rPr>
          <w:color w:val="auto"/>
          <w:sz w:val="24"/>
          <w:szCs w:val="24"/>
        </w:rPr>
        <w:t xml:space="preserve"> </w:t>
      </w:r>
      <w:r w:rsidRPr="00A36906">
        <w:rPr>
          <w:color w:val="auto"/>
          <w:sz w:val="24"/>
          <w:szCs w:val="24"/>
        </w:rPr>
        <w:t>201</w:t>
      </w:r>
      <w:r w:rsidR="0085445B">
        <w:rPr>
          <w:color w:val="auto"/>
          <w:sz w:val="24"/>
          <w:szCs w:val="24"/>
        </w:rPr>
        <w:t>7</w:t>
      </w:r>
      <w:r w:rsidRPr="00A36906">
        <w:rPr>
          <w:color w:val="auto"/>
          <w:sz w:val="24"/>
          <w:szCs w:val="24"/>
        </w:rPr>
        <w:t xml:space="preserve"> году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исполнены в сумме </w:t>
      </w:r>
      <w:r w:rsidR="00597591">
        <w:rPr>
          <w:color w:val="auto"/>
          <w:sz w:val="24"/>
          <w:szCs w:val="24"/>
        </w:rPr>
        <w:t>284,4</w:t>
      </w:r>
      <w:r w:rsidR="00EE4D8C">
        <w:rPr>
          <w:color w:val="auto"/>
          <w:sz w:val="24"/>
          <w:szCs w:val="24"/>
        </w:rPr>
        <w:t xml:space="preserve"> </w:t>
      </w:r>
      <w:r w:rsidR="00B33C4D" w:rsidRPr="00BD4388">
        <w:rPr>
          <w:color w:val="auto"/>
          <w:sz w:val="24"/>
          <w:szCs w:val="24"/>
        </w:rPr>
        <w:t>тыс. рублей</w:t>
      </w:r>
      <w:r w:rsidR="00597591">
        <w:rPr>
          <w:color w:val="auto"/>
          <w:sz w:val="24"/>
          <w:szCs w:val="24"/>
        </w:rPr>
        <w:t xml:space="preserve">, </w:t>
      </w:r>
      <w:r w:rsidR="00EE4D8C">
        <w:rPr>
          <w:color w:val="auto"/>
          <w:sz w:val="24"/>
          <w:szCs w:val="24"/>
        </w:rPr>
        <w:t>или</w:t>
      </w:r>
      <w:r>
        <w:rPr>
          <w:color w:val="auto"/>
          <w:sz w:val="24"/>
          <w:szCs w:val="24"/>
        </w:rPr>
        <w:t xml:space="preserve"> на </w:t>
      </w:r>
      <w:r w:rsidR="00597591">
        <w:rPr>
          <w:color w:val="auto"/>
          <w:sz w:val="24"/>
          <w:szCs w:val="24"/>
        </w:rPr>
        <w:t>31,7</w:t>
      </w:r>
      <w:r>
        <w:rPr>
          <w:color w:val="auto"/>
          <w:sz w:val="24"/>
          <w:szCs w:val="24"/>
        </w:rPr>
        <w:t>%</w:t>
      </w:r>
      <w:r w:rsidR="00597591">
        <w:rPr>
          <w:color w:val="auto"/>
          <w:sz w:val="24"/>
          <w:szCs w:val="24"/>
        </w:rPr>
        <w:t xml:space="preserve"> от уточненного плана,</w:t>
      </w:r>
      <w:r w:rsidR="00B33C4D" w:rsidRPr="00BD4388">
        <w:rPr>
          <w:color w:val="auto"/>
          <w:sz w:val="24"/>
          <w:szCs w:val="24"/>
        </w:rPr>
        <w:t xml:space="preserve"> </w:t>
      </w:r>
      <w:r w:rsidR="00086BB2" w:rsidRPr="00086BB2">
        <w:rPr>
          <w:bCs/>
          <w:color w:val="auto"/>
          <w:sz w:val="24"/>
          <w:szCs w:val="24"/>
        </w:rPr>
        <w:t xml:space="preserve">составляют </w:t>
      </w:r>
      <w:r w:rsidR="00597591">
        <w:rPr>
          <w:bCs/>
          <w:color w:val="auto"/>
          <w:sz w:val="24"/>
          <w:szCs w:val="24"/>
        </w:rPr>
        <w:t>4,7</w:t>
      </w:r>
      <w:r w:rsidR="00086BB2" w:rsidRPr="00086BB2">
        <w:rPr>
          <w:bCs/>
          <w:color w:val="auto"/>
          <w:sz w:val="24"/>
          <w:szCs w:val="24"/>
        </w:rPr>
        <w:t xml:space="preserve">% </w:t>
      </w:r>
      <w:r w:rsidR="00086BB2" w:rsidRPr="00086BB2">
        <w:rPr>
          <w:color w:val="auto"/>
          <w:sz w:val="24"/>
          <w:szCs w:val="24"/>
        </w:rPr>
        <w:t>от общего объема расходов бюджета поселения. П</w:t>
      </w:r>
      <w:r w:rsidR="00B33C4D" w:rsidRPr="00086BB2">
        <w:rPr>
          <w:color w:val="auto"/>
          <w:sz w:val="24"/>
          <w:szCs w:val="24"/>
        </w:rPr>
        <w:t>о отношен</w:t>
      </w:r>
      <w:r w:rsidR="00B33C4D" w:rsidRPr="00BD4388">
        <w:rPr>
          <w:color w:val="auto"/>
          <w:sz w:val="24"/>
          <w:szCs w:val="24"/>
        </w:rPr>
        <w:t>ию к 201</w:t>
      </w:r>
      <w:r w:rsidR="00EE4D8C">
        <w:rPr>
          <w:color w:val="auto"/>
          <w:sz w:val="24"/>
          <w:szCs w:val="24"/>
        </w:rPr>
        <w:t>6</w:t>
      </w:r>
      <w:r w:rsidR="008934CE">
        <w:rPr>
          <w:color w:val="auto"/>
          <w:sz w:val="24"/>
          <w:szCs w:val="24"/>
        </w:rPr>
        <w:t xml:space="preserve"> году расходы</w:t>
      </w:r>
      <w:r w:rsidR="0085445B">
        <w:rPr>
          <w:color w:val="auto"/>
          <w:sz w:val="24"/>
          <w:szCs w:val="24"/>
        </w:rPr>
        <w:t xml:space="preserve"> </w:t>
      </w:r>
      <w:r w:rsidR="00EE4D8C">
        <w:rPr>
          <w:color w:val="auto"/>
          <w:sz w:val="24"/>
          <w:szCs w:val="24"/>
        </w:rPr>
        <w:t xml:space="preserve">местного </w:t>
      </w:r>
      <w:r w:rsidR="008934CE">
        <w:rPr>
          <w:color w:val="auto"/>
          <w:sz w:val="24"/>
          <w:szCs w:val="24"/>
        </w:rPr>
        <w:t xml:space="preserve">бюджета </w:t>
      </w:r>
      <w:r w:rsidR="00597591">
        <w:rPr>
          <w:color w:val="auto"/>
          <w:sz w:val="24"/>
          <w:szCs w:val="24"/>
        </w:rPr>
        <w:t>снижены</w:t>
      </w:r>
      <w:r w:rsidR="00B33C4D" w:rsidRPr="00BD4388">
        <w:rPr>
          <w:color w:val="auto"/>
          <w:sz w:val="24"/>
          <w:szCs w:val="24"/>
        </w:rPr>
        <w:t xml:space="preserve"> на </w:t>
      </w:r>
      <w:r w:rsidR="00597591">
        <w:rPr>
          <w:color w:val="auto"/>
          <w:sz w:val="24"/>
          <w:szCs w:val="24"/>
        </w:rPr>
        <w:t>76,3</w:t>
      </w:r>
      <w:r w:rsidR="00B33C4D" w:rsidRPr="00BD4388">
        <w:rPr>
          <w:color w:val="auto"/>
          <w:sz w:val="24"/>
          <w:szCs w:val="24"/>
        </w:rPr>
        <w:t xml:space="preserve"> тыс. рублей, или на </w:t>
      </w:r>
      <w:r w:rsidR="00597591">
        <w:rPr>
          <w:color w:val="auto"/>
          <w:sz w:val="24"/>
          <w:szCs w:val="24"/>
        </w:rPr>
        <w:t>21,2</w:t>
      </w:r>
      <w:r w:rsidR="00B33C4D" w:rsidRPr="00BD4388">
        <w:rPr>
          <w:color w:val="auto"/>
          <w:sz w:val="24"/>
          <w:szCs w:val="24"/>
        </w:rPr>
        <w:t>%.</w:t>
      </w:r>
      <w:r w:rsidR="00063604">
        <w:rPr>
          <w:color w:val="auto"/>
          <w:sz w:val="24"/>
          <w:szCs w:val="24"/>
        </w:rPr>
        <w:t xml:space="preserve"> По целевой статье 2000020110 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по разработке проекта дорожного движения, услуги дорожно-строительной техники в сумме 224,0 тыс. рублей, приобретен отсев дробления, гравий на сумму 60,4 тыс. рублей.</w:t>
      </w:r>
      <w:r w:rsidR="00931C4C">
        <w:rPr>
          <w:color w:val="auto"/>
          <w:sz w:val="24"/>
          <w:szCs w:val="24"/>
        </w:rPr>
        <w:t xml:space="preserve"> Неисполнение составило 612,9 тыс. рублей (или 68,3%) – средства запланированы на 2018 год в целях ремонта и содержания дорог общего пользования местного значения.</w:t>
      </w:r>
    </w:p>
    <w:p w:rsidR="00F44118" w:rsidRPr="00BB06F2" w:rsidRDefault="00F44118" w:rsidP="00F44118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</w:t>
      </w:r>
      <w:r w:rsidRPr="00BB06F2">
        <w:rPr>
          <w:bCs/>
          <w:color w:val="auto"/>
          <w:sz w:val="24"/>
          <w:szCs w:val="24"/>
        </w:rPr>
        <w:t>о подразделу 041</w:t>
      </w:r>
      <w:r>
        <w:rPr>
          <w:bCs/>
          <w:color w:val="auto"/>
          <w:sz w:val="24"/>
          <w:szCs w:val="24"/>
        </w:rPr>
        <w:t>0</w:t>
      </w:r>
      <w:r w:rsidRPr="00BB06F2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Связь и информатика</w:t>
      </w:r>
      <w:r w:rsidRPr="00BB06F2">
        <w:rPr>
          <w:bCs/>
          <w:color w:val="auto"/>
          <w:sz w:val="24"/>
          <w:szCs w:val="24"/>
        </w:rPr>
        <w:t>»</w:t>
      </w:r>
      <w:r>
        <w:rPr>
          <w:bCs/>
          <w:color w:val="auto"/>
          <w:sz w:val="24"/>
          <w:szCs w:val="24"/>
        </w:rPr>
        <w:t xml:space="preserve"> р</w:t>
      </w:r>
      <w:r w:rsidRPr="00BB06F2">
        <w:rPr>
          <w:bCs/>
          <w:color w:val="auto"/>
          <w:sz w:val="24"/>
          <w:szCs w:val="24"/>
        </w:rPr>
        <w:t xml:space="preserve">асходы исполнены в сумме </w:t>
      </w:r>
      <w:r>
        <w:rPr>
          <w:bCs/>
          <w:color w:val="auto"/>
          <w:sz w:val="24"/>
          <w:szCs w:val="24"/>
        </w:rPr>
        <w:t>54,0</w:t>
      </w:r>
      <w:r w:rsidRPr="00BB06F2">
        <w:rPr>
          <w:bCs/>
          <w:color w:val="auto"/>
          <w:sz w:val="24"/>
          <w:szCs w:val="24"/>
        </w:rPr>
        <w:t xml:space="preserve"> тыс. рублей </w:t>
      </w:r>
      <w:r w:rsidR="00F45FF7">
        <w:rPr>
          <w:bCs/>
          <w:color w:val="auto"/>
          <w:sz w:val="24"/>
          <w:szCs w:val="24"/>
        </w:rPr>
        <w:t xml:space="preserve">(или 100% к плану) </w:t>
      </w:r>
      <w:r w:rsidRPr="00BB06F2">
        <w:rPr>
          <w:bCs/>
          <w:color w:val="auto"/>
          <w:sz w:val="24"/>
          <w:szCs w:val="24"/>
        </w:rPr>
        <w:t xml:space="preserve">на </w:t>
      </w:r>
      <w:r>
        <w:rPr>
          <w:bCs/>
          <w:color w:val="auto"/>
          <w:sz w:val="24"/>
          <w:szCs w:val="24"/>
        </w:rPr>
        <w:t>обслуживание телеретранслятора</w:t>
      </w:r>
      <w:r w:rsidR="00F45FF7">
        <w:rPr>
          <w:bCs/>
          <w:color w:val="auto"/>
          <w:sz w:val="24"/>
          <w:szCs w:val="24"/>
        </w:rPr>
        <w:t xml:space="preserve">, </w:t>
      </w:r>
      <w:r w:rsidRPr="00BB06F2">
        <w:rPr>
          <w:bCs/>
          <w:color w:val="auto"/>
          <w:sz w:val="24"/>
          <w:szCs w:val="24"/>
        </w:rPr>
        <w:t>с</w:t>
      </w:r>
      <w:r w:rsidR="00F45FF7">
        <w:rPr>
          <w:bCs/>
          <w:color w:val="auto"/>
          <w:sz w:val="24"/>
          <w:szCs w:val="24"/>
        </w:rPr>
        <w:t>о</w:t>
      </w:r>
      <w:r w:rsidRPr="00BB06F2">
        <w:rPr>
          <w:bCs/>
          <w:color w:val="auto"/>
          <w:sz w:val="24"/>
          <w:szCs w:val="24"/>
        </w:rPr>
        <w:t xml:space="preserve"> </w:t>
      </w:r>
      <w:r w:rsidR="00F45FF7">
        <w:rPr>
          <w:bCs/>
          <w:color w:val="auto"/>
          <w:sz w:val="24"/>
          <w:szCs w:val="24"/>
        </w:rPr>
        <w:t>снижением</w:t>
      </w:r>
      <w:r w:rsidRPr="00BB06F2">
        <w:rPr>
          <w:bCs/>
          <w:color w:val="auto"/>
          <w:sz w:val="24"/>
          <w:szCs w:val="24"/>
        </w:rPr>
        <w:t xml:space="preserve"> на </w:t>
      </w:r>
      <w:r w:rsidR="00F45FF7">
        <w:rPr>
          <w:bCs/>
          <w:color w:val="auto"/>
          <w:sz w:val="24"/>
          <w:szCs w:val="24"/>
        </w:rPr>
        <w:t>4,5</w:t>
      </w:r>
      <w:r w:rsidRPr="00BB06F2">
        <w:rPr>
          <w:bCs/>
          <w:color w:val="auto"/>
          <w:sz w:val="24"/>
          <w:szCs w:val="24"/>
        </w:rPr>
        <w:t xml:space="preserve"> тыс. рублей (или </w:t>
      </w:r>
      <w:r>
        <w:rPr>
          <w:bCs/>
          <w:color w:val="auto"/>
          <w:sz w:val="24"/>
          <w:szCs w:val="24"/>
        </w:rPr>
        <w:t xml:space="preserve">на </w:t>
      </w:r>
      <w:r w:rsidR="00F45FF7">
        <w:rPr>
          <w:bCs/>
          <w:color w:val="auto"/>
          <w:sz w:val="24"/>
          <w:szCs w:val="24"/>
        </w:rPr>
        <w:t>7,7</w:t>
      </w:r>
      <w:r>
        <w:rPr>
          <w:bCs/>
          <w:color w:val="auto"/>
          <w:sz w:val="24"/>
          <w:szCs w:val="24"/>
        </w:rPr>
        <w:t>%</w:t>
      </w:r>
      <w:r w:rsidRPr="00BB06F2">
        <w:rPr>
          <w:bCs/>
          <w:color w:val="auto"/>
          <w:sz w:val="24"/>
          <w:szCs w:val="24"/>
        </w:rPr>
        <w:t xml:space="preserve">) </w:t>
      </w:r>
      <w:r w:rsidR="00F45FF7">
        <w:rPr>
          <w:bCs/>
          <w:color w:val="auto"/>
          <w:sz w:val="24"/>
          <w:szCs w:val="24"/>
        </w:rPr>
        <w:t>к аналогичным расходам 2016</w:t>
      </w:r>
      <w:r>
        <w:rPr>
          <w:bCs/>
          <w:color w:val="auto"/>
          <w:sz w:val="24"/>
          <w:szCs w:val="24"/>
        </w:rPr>
        <w:t xml:space="preserve"> год</w:t>
      </w:r>
      <w:r w:rsidR="00F45FF7">
        <w:rPr>
          <w:bCs/>
          <w:color w:val="auto"/>
          <w:sz w:val="24"/>
          <w:szCs w:val="24"/>
        </w:rPr>
        <w:t>а.</w:t>
      </w:r>
      <w:r w:rsidRPr="00BB06F2">
        <w:rPr>
          <w:bCs/>
          <w:color w:val="auto"/>
          <w:sz w:val="24"/>
          <w:szCs w:val="24"/>
        </w:rPr>
        <w:t xml:space="preserve"> </w:t>
      </w:r>
    </w:p>
    <w:p w:rsidR="00F44118" w:rsidRPr="00BB06F2" w:rsidRDefault="00F44118" w:rsidP="00F44118">
      <w:pPr>
        <w:ind w:firstLine="567"/>
        <w:jc w:val="both"/>
        <w:rPr>
          <w:sz w:val="24"/>
          <w:szCs w:val="24"/>
        </w:rPr>
      </w:pPr>
      <w:r w:rsidRPr="00BB06F2">
        <w:rPr>
          <w:sz w:val="24"/>
          <w:szCs w:val="24"/>
        </w:rPr>
        <w:t xml:space="preserve">Удельный вес расходов по </w:t>
      </w:r>
      <w:r w:rsidR="00F45FF7">
        <w:rPr>
          <w:sz w:val="24"/>
          <w:szCs w:val="24"/>
        </w:rPr>
        <w:t>под</w:t>
      </w:r>
      <w:r w:rsidRPr="00BB06F2">
        <w:rPr>
          <w:sz w:val="24"/>
          <w:szCs w:val="24"/>
        </w:rPr>
        <w:t xml:space="preserve">разделу составляет </w:t>
      </w:r>
      <w:r w:rsidR="00F45FF7">
        <w:rPr>
          <w:sz w:val="24"/>
          <w:szCs w:val="24"/>
        </w:rPr>
        <w:t>1,2</w:t>
      </w:r>
      <w:r w:rsidRPr="00BB06F2">
        <w:rPr>
          <w:sz w:val="24"/>
          <w:szCs w:val="24"/>
        </w:rPr>
        <w:t>% в общем объеме расходов бюджета поселения.</w:t>
      </w:r>
    </w:p>
    <w:p w:rsidR="00E70620" w:rsidRDefault="00E70620" w:rsidP="00583D3C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2C406F">
        <w:rPr>
          <w:bCs/>
          <w:sz w:val="24"/>
          <w:szCs w:val="24"/>
        </w:rPr>
        <w:t xml:space="preserve">По разделу </w:t>
      </w:r>
      <w:r w:rsidR="00304927" w:rsidRPr="002C406F">
        <w:rPr>
          <w:bCs/>
          <w:sz w:val="24"/>
          <w:szCs w:val="24"/>
        </w:rPr>
        <w:t>0500 «Жилищно-коммунальное хозяйство»</w:t>
      </w:r>
      <w:r w:rsidR="00511097">
        <w:rPr>
          <w:b/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 xml:space="preserve">расходы </w:t>
      </w:r>
      <w:r w:rsidR="00931C4C" w:rsidRPr="00DF102F">
        <w:rPr>
          <w:bCs/>
          <w:sz w:val="24"/>
          <w:szCs w:val="24"/>
        </w:rPr>
        <w:t xml:space="preserve">на </w:t>
      </w:r>
      <w:r w:rsidR="00931C4C" w:rsidRPr="00EB49F4">
        <w:rPr>
          <w:sz w:val="24"/>
          <w:szCs w:val="24"/>
        </w:rPr>
        <w:t xml:space="preserve">проведение мероприятий по содержанию территории </w:t>
      </w:r>
      <w:r w:rsidR="00931C4C">
        <w:rPr>
          <w:sz w:val="24"/>
          <w:szCs w:val="24"/>
        </w:rPr>
        <w:t>Дальне-Закорского</w:t>
      </w:r>
      <w:r w:rsidR="00931C4C" w:rsidRPr="00DF102F">
        <w:rPr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муниципального образования</w:t>
      </w:r>
      <w:r w:rsidR="00931C4C" w:rsidRPr="00DF102F">
        <w:rPr>
          <w:bCs/>
          <w:sz w:val="24"/>
          <w:szCs w:val="24"/>
        </w:rPr>
        <w:t xml:space="preserve"> </w:t>
      </w:r>
      <w:r w:rsidR="00931C4C" w:rsidRPr="00EB49F4">
        <w:rPr>
          <w:sz w:val="24"/>
          <w:szCs w:val="24"/>
        </w:rPr>
        <w:t>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931C4C" w:rsidRPr="00EB49F4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sz w:val="24"/>
          <w:szCs w:val="24"/>
        </w:rPr>
        <w:t>поселения</w:t>
      </w:r>
      <w:r w:rsidR="00931C4C" w:rsidRPr="00DF102F">
        <w:rPr>
          <w:rFonts w:ascii="Arial" w:hAnsi="Arial" w:cs="Arial"/>
          <w:sz w:val="24"/>
          <w:szCs w:val="24"/>
        </w:rPr>
        <w:t xml:space="preserve"> </w:t>
      </w:r>
      <w:r w:rsidR="00931C4C" w:rsidRPr="00DF102F">
        <w:rPr>
          <w:bCs/>
          <w:sz w:val="24"/>
          <w:szCs w:val="24"/>
        </w:rPr>
        <w:t xml:space="preserve">по подразделу 0503 «Благоустройство» </w:t>
      </w:r>
      <w:r w:rsidR="00371D98" w:rsidRPr="00BD4388">
        <w:rPr>
          <w:bCs/>
          <w:sz w:val="24"/>
          <w:szCs w:val="24"/>
        </w:rPr>
        <w:t>в 201</w:t>
      </w:r>
      <w:r w:rsidR="00511097">
        <w:rPr>
          <w:bCs/>
          <w:sz w:val="24"/>
          <w:szCs w:val="24"/>
        </w:rPr>
        <w:t>7</w:t>
      </w:r>
      <w:r w:rsidR="00371D98" w:rsidRPr="00BD4388">
        <w:rPr>
          <w:bCs/>
          <w:sz w:val="24"/>
          <w:szCs w:val="24"/>
        </w:rPr>
        <w:t xml:space="preserve"> году </w:t>
      </w:r>
      <w:r w:rsidR="00511097">
        <w:rPr>
          <w:bCs/>
          <w:sz w:val="24"/>
          <w:szCs w:val="24"/>
        </w:rPr>
        <w:t>исполнены</w:t>
      </w:r>
      <w:r w:rsidRPr="00BD4388">
        <w:rPr>
          <w:bCs/>
          <w:sz w:val="24"/>
          <w:szCs w:val="24"/>
        </w:rPr>
        <w:t xml:space="preserve"> </w:t>
      </w:r>
      <w:r w:rsidR="00511097">
        <w:rPr>
          <w:bCs/>
          <w:sz w:val="24"/>
          <w:szCs w:val="24"/>
        </w:rPr>
        <w:t xml:space="preserve">в сумме </w:t>
      </w:r>
      <w:r w:rsidR="00931C4C">
        <w:rPr>
          <w:bCs/>
          <w:sz w:val="24"/>
          <w:szCs w:val="24"/>
        </w:rPr>
        <w:t>170,6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рублей (</w:t>
      </w:r>
      <w:r w:rsidR="00511097">
        <w:rPr>
          <w:bCs/>
          <w:sz w:val="24"/>
          <w:szCs w:val="24"/>
        </w:rPr>
        <w:t xml:space="preserve">или </w:t>
      </w:r>
      <w:r w:rsidR="00931C4C">
        <w:rPr>
          <w:bCs/>
          <w:sz w:val="24"/>
          <w:szCs w:val="24"/>
        </w:rPr>
        <w:t>99,5</w:t>
      </w:r>
      <w:r w:rsidRPr="00BD4388">
        <w:rPr>
          <w:bCs/>
          <w:sz w:val="24"/>
          <w:szCs w:val="24"/>
        </w:rPr>
        <w:t xml:space="preserve">% от запланированного объема), </w:t>
      </w:r>
      <w:r w:rsidR="00511097">
        <w:rPr>
          <w:bCs/>
          <w:sz w:val="24"/>
          <w:szCs w:val="24"/>
        </w:rPr>
        <w:t xml:space="preserve">с </w:t>
      </w:r>
      <w:r w:rsidR="00931C4C">
        <w:rPr>
          <w:bCs/>
          <w:sz w:val="24"/>
          <w:szCs w:val="24"/>
        </w:rPr>
        <w:t>ростом</w:t>
      </w:r>
      <w:r w:rsidR="00511097">
        <w:rPr>
          <w:bCs/>
          <w:sz w:val="24"/>
          <w:szCs w:val="24"/>
        </w:rPr>
        <w:t xml:space="preserve"> </w:t>
      </w:r>
      <w:r w:rsidR="000F5F66">
        <w:rPr>
          <w:bCs/>
          <w:sz w:val="24"/>
          <w:szCs w:val="24"/>
        </w:rPr>
        <w:t xml:space="preserve">к </w:t>
      </w:r>
      <w:r w:rsidR="00511097">
        <w:rPr>
          <w:bCs/>
          <w:sz w:val="24"/>
          <w:szCs w:val="24"/>
        </w:rPr>
        <w:t xml:space="preserve">уровню </w:t>
      </w:r>
      <w:r w:rsidRPr="00BD4388">
        <w:rPr>
          <w:bCs/>
          <w:sz w:val="24"/>
          <w:szCs w:val="24"/>
        </w:rPr>
        <w:t>исполнени</w:t>
      </w:r>
      <w:r w:rsidR="00511097">
        <w:rPr>
          <w:bCs/>
          <w:sz w:val="24"/>
          <w:szCs w:val="24"/>
        </w:rPr>
        <w:t xml:space="preserve">я </w:t>
      </w:r>
      <w:r w:rsidR="00583D3C" w:rsidRPr="00BD4388">
        <w:rPr>
          <w:bCs/>
          <w:sz w:val="24"/>
          <w:szCs w:val="24"/>
        </w:rPr>
        <w:t>201</w:t>
      </w:r>
      <w:r w:rsidR="00511097">
        <w:rPr>
          <w:bCs/>
          <w:sz w:val="24"/>
          <w:szCs w:val="24"/>
        </w:rPr>
        <w:t>6</w:t>
      </w:r>
      <w:r w:rsidRPr="00BD4388">
        <w:rPr>
          <w:bCs/>
          <w:sz w:val="24"/>
          <w:szCs w:val="24"/>
        </w:rPr>
        <w:t xml:space="preserve"> года на </w:t>
      </w:r>
      <w:r w:rsidR="00931C4C">
        <w:rPr>
          <w:bCs/>
          <w:sz w:val="24"/>
          <w:szCs w:val="24"/>
        </w:rPr>
        <w:t>107,8</w:t>
      </w:r>
      <w:r w:rsidRPr="00BD4388">
        <w:rPr>
          <w:bCs/>
          <w:sz w:val="24"/>
          <w:szCs w:val="24"/>
        </w:rPr>
        <w:t xml:space="preserve"> тыс.</w:t>
      </w:r>
      <w:r w:rsidR="00306E3B">
        <w:rPr>
          <w:bCs/>
          <w:sz w:val="24"/>
          <w:szCs w:val="24"/>
        </w:rPr>
        <w:t xml:space="preserve"> </w:t>
      </w:r>
      <w:r w:rsidRPr="00BD4388">
        <w:rPr>
          <w:bCs/>
          <w:sz w:val="24"/>
          <w:szCs w:val="24"/>
        </w:rPr>
        <w:t>руб</w:t>
      </w:r>
      <w:r w:rsidR="00583D3C" w:rsidRPr="00BD4388">
        <w:rPr>
          <w:bCs/>
          <w:sz w:val="24"/>
          <w:szCs w:val="24"/>
        </w:rPr>
        <w:t xml:space="preserve">лей (или </w:t>
      </w:r>
      <w:r w:rsidR="00931C4C">
        <w:rPr>
          <w:bCs/>
          <w:sz w:val="24"/>
          <w:szCs w:val="24"/>
        </w:rPr>
        <w:t xml:space="preserve">более чем </w:t>
      </w:r>
      <w:r w:rsidR="000F5F66">
        <w:rPr>
          <w:bCs/>
          <w:sz w:val="24"/>
          <w:szCs w:val="24"/>
        </w:rPr>
        <w:t xml:space="preserve">в </w:t>
      </w:r>
      <w:r w:rsidR="00931C4C">
        <w:rPr>
          <w:bCs/>
          <w:sz w:val="24"/>
          <w:szCs w:val="24"/>
        </w:rPr>
        <w:t>2,7</w:t>
      </w:r>
      <w:r w:rsidR="000F5F66">
        <w:rPr>
          <w:bCs/>
          <w:sz w:val="24"/>
          <w:szCs w:val="24"/>
        </w:rPr>
        <w:t xml:space="preserve"> раз</w:t>
      </w:r>
      <w:r w:rsidR="00931C4C">
        <w:rPr>
          <w:bCs/>
          <w:sz w:val="24"/>
          <w:szCs w:val="24"/>
        </w:rPr>
        <w:t>а</w:t>
      </w:r>
      <w:r w:rsidR="00583D3C" w:rsidRPr="00BD4388">
        <w:rPr>
          <w:bCs/>
          <w:sz w:val="24"/>
          <w:szCs w:val="24"/>
        </w:rPr>
        <w:t>)</w:t>
      </w:r>
      <w:r w:rsidRPr="00BD4388">
        <w:rPr>
          <w:bCs/>
          <w:sz w:val="24"/>
          <w:szCs w:val="24"/>
        </w:rPr>
        <w:t xml:space="preserve">. Удельный вес расходов по </w:t>
      </w:r>
      <w:r w:rsidR="00371D98" w:rsidRPr="00BD4388">
        <w:rPr>
          <w:bCs/>
          <w:sz w:val="24"/>
          <w:szCs w:val="24"/>
        </w:rPr>
        <w:t xml:space="preserve">данному </w:t>
      </w:r>
      <w:r w:rsidRPr="00BD4388">
        <w:rPr>
          <w:bCs/>
          <w:sz w:val="24"/>
          <w:szCs w:val="24"/>
        </w:rPr>
        <w:t xml:space="preserve">разделу бюджета составил </w:t>
      </w:r>
      <w:r w:rsidR="00931C4C">
        <w:rPr>
          <w:bCs/>
          <w:sz w:val="24"/>
          <w:szCs w:val="24"/>
        </w:rPr>
        <w:t>2,8</w:t>
      </w:r>
      <w:r w:rsidRPr="00BD4388">
        <w:rPr>
          <w:bCs/>
          <w:sz w:val="24"/>
          <w:szCs w:val="24"/>
        </w:rPr>
        <w:t>%</w:t>
      </w:r>
      <w:r w:rsidR="00371D98" w:rsidRPr="00BD4388">
        <w:rPr>
          <w:bCs/>
          <w:sz w:val="24"/>
          <w:szCs w:val="24"/>
        </w:rPr>
        <w:t xml:space="preserve"> от общего объема расходов бюджета</w:t>
      </w:r>
      <w:r w:rsidRPr="00BD4388">
        <w:rPr>
          <w:bCs/>
          <w:sz w:val="24"/>
          <w:szCs w:val="24"/>
        </w:rPr>
        <w:t>.</w:t>
      </w:r>
      <w:r w:rsidR="00277747">
        <w:rPr>
          <w:bCs/>
          <w:sz w:val="24"/>
          <w:szCs w:val="24"/>
        </w:rPr>
        <w:t xml:space="preserve"> Расходы направлены на приобретение детского игрового оборудования в сумме 99,0 тыс. рублей (проект «народные инициативы»), оплату электроэнергии водонапорной башни в сумме 40,7 тыс. рублей, оплату земельного налога в сумме 30,9 тыс. рублей.</w:t>
      </w:r>
    </w:p>
    <w:p w:rsidR="004A1A0B" w:rsidRDefault="00BA72B8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E70620" w:rsidRPr="00BD4388">
        <w:rPr>
          <w:bCs/>
          <w:sz w:val="24"/>
          <w:szCs w:val="24"/>
        </w:rPr>
        <w:t>асход</w:t>
      </w:r>
      <w:r>
        <w:rPr>
          <w:bCs/>
          <w:sz w:val="24"/>
          <w:szCs w:val="24"/>
        </w:rPr>
        <w:t>ы</w:t>
      </w:r>
      <w:r w:rsidR="00A245F0">
        <w:rPr>
          <w:bCs/>
          <w:sz w:val="24"/>
          <w:szCs w:val="24"/>
        </w:rPr>
        <w:t xml:space="preserve"> </w:t>
      </w:r>
      <w:r w:rsidR="00E70620" w:rsidRPr="002C406F">
        <w:rPr>
          <w:bCs/>
          <w:sz w:val="24"/>
          <w:szCs w:val="24"/>
        </w:rPr>
        <w:t>по разделу</w:t>
      </w:r>
      <w:r w:rsidR="00A245F0" w:rsidRPr="002C406F">
        <w:rPr>
          <w:bCs/>
          <w:sz w:val="24"/>
          <w:szCs w:val="24"/>
        </w:rPr>
        <w:t xml:space="preserve"> </w:t>
      </w:r>
      <w:r w:rsidRPr="002C406F">
        <w:rPr>
          <w:bCs/>
          <w:iCs/>
          <w:sz w:val="24"/>
          <w:szCs w:val="24"/>
        </w:rPr>
        <w:t>0800 «Культура, кинематография»</w:t>
      </w:r>
      <w:r w:rsidR="00A245F0" w:rsidRPr="002C406F">
        <w:rPr>
          <w:bCs/>
          <w:iCs/>
          <w:sz w:val="24"/>
          <w:szCs w:val="24"/>
        </w:rPr>
        <w:t xml:space="preserve"> </w:t>
      </w:r>
      <w:r w:rsidR="00AA0F23" w:rsidRPr="002C406F">
        <w:rPr>
          <w:bCs/>
          <w:iCs/>
          <w:sz w:val="24"/>
          <w:szCs w:val="24"/>
        </w:rPr>
        <w:t>подразделу 0801 «Культура»</w:t>
      </w:r>
      <w:r w:rsidR="00AA0F23">
        <w:rPr>
          <w:b/>
          <w:bCs/>
          <w:iCs/>
          <w:sz w:val="24"/>
          <w:szCs w:val="24"/>
        </w:rPr>
        <w:t xml:space="preserve"> </w:t>
      </w:r>
      <w:r w:rsidR="006F2E51" w:rsidRPr="006F2E51">
        <w:rPr>
          <w:bCs/>
          <w:iCs/>
          <w:sz w:val="24"/>
          <w:szCs w:val="24"/>
        </w:rPr>
        <w:t>в 201</w:t>
      </w:r>
      <w:r w:rsidR="00A245F0">
        <w:rPr>
          <w:bCs/>
          <w:iCs/>
          <w:sz w:val="24"/>
          <w:szCs w:val="24"/>
        </w:rPr>
        <w:t>7</w:t>
      </w:r>
      <w:r w:rsidR="006F2E51" w:rsidRPr="006F2E51">
        <w:rPr>
          <w:bCs/>
          <w:iCs/>
          <w:sz w:val="24"/>
          <w:szCs w:val="24"/>
        </w:rPr>
        <w:t xml:space="preserve"> году</w:t>
      </w:r>
      <w:r w:rsidR="00A245F0">
        <w:rPr>
          <w:bCs/>
          <w:iCs/>
          <w:sz w:val="24"/>
          <w:szCs w:val="24"/>
        </w:rPr>
        <w:t xml:space="preserve"> </w:t>
      </w:r>
      <w:r w:rsidR="00A245F0">
        <w:rPr>
          <w:bCs/>
          <w:sz w:val="24"/>
          <w:szCs w:val="24"/>
        </w:rPr>
        <w:t xml:space="preserve">исполнены в сумме </w:t>
      </w:r>
      <w:r w:rsidR="00277747">
        <w:rPr>
          <w:bCs/>
          <w:sz w:val="24"/>
          <w:szCs w:val="24"/>
        </w:rPr>
        <w:t>1791,2</w:t>
      </w:r>
      <w:r w:rsidR="00E70620" w:rsidRPr="00BD4388">
        <w:rPr>
          <w:bCs/>
          <w:sz w:val="24"/>
          <w:szCs w:val="24"/>
        </w:rPr>
        <w:t xml:space="preserve"> тыс. рублей</w:t>
      </w:r>
      <w:r w:rsidR="0054172C">
        <w:rPr>
          <w:bCs/>
          <w:sz w:val="24"/>
          <w:szCs w:val="24"/>
        </w:rPr>
        <w:t xml:space="preserve"> (или на </w:t>
      </w:r>
      <w:r w:rsidR="00277747">
        <w:rPr>
          <w:bCs/>
          <w:sz w:val="24"/>
          <w:szCs w:val="24"/>
        </w:rPr>
        <w:t>99,9</w:t>
      </w:r>
      <w:r w:rsidR="0054172C">
        <w:rPr>
          <w:bCs/>
          <w:sz w:val="24"/>
          <w:szCs w:val="24"/>
        </w:rPr>
        <w:t>%</w:t>
      </w:r>
      <w:r w:rsidR="00277747">
        <w:rPr>
          <w:bCs/>
          <w:sz w:val="24"/>
          <w:szCs w:val="24"/>
        </w:rPr>
        <w:t xml:space="preserve"> к плану</w:t>
      </w:r>
      <w:r w:rsidR="0054172C">
        <w:rPr>
          <w:bCs/>
          <w:sz w:val="24"/>
          <w:szCs w:val="24"/>
        </w:rPr>
        <w:t>)</w:t>
      </w:r>
      <w:r w:rsidR="00E70620" w:rsidRPr="00BD4388">
        <w:rPr>
          <w:bCs/>
          <w:sz w:val="24"/>
          <w:szCs w:val="24"/>
        </w:rPr>
        <w:t xml:space="preserve">, </w:t>
      </w:r>
      <w:r w:rsidR="00A245F0">
        <w:rPr>
          <w:bCs/>
          <w:sz w:val="24"/>
          <w:szCs w:val="24"/>
        </w:rPr>
        <w:t xml:space="preserve">с ростом к </w:t>
      </w:r>
      <w:r w:rsidR="001E6CE3" w:rsidRPr="00BD4388">
        <w:rPr>
          <w:bCs/>
          <w:sz w:val="24"/>
          <w:szCs w:val="24"/>
        </w:rPr>
        <w:t>201</w:t>
      </w:r>
      <w:r w:rsidR="00A245F0">
        <w:rPr>
          <w:bCs/>
          <w:sz w:val="24"/>
          <w:szCs w:val="24"/>
        </w:rPr>
        <w:t xml:space="preserve">6 </w:t>
      </w:r>
      <w:r w:rsidR="00E70620" w:rsidRPr="00BD4388">
        <w:rPr>
          <w:bCs/>
          <w:sz w:val="24"/>
          <w:szCs w:val="24"/>
        </w:rPr>
        <w:t>год</w:t>
      </w:r>
      <w:r w:rsidR="00A245F0">
        <w:rPr>
          <w:bCs/>
          <w:sz w:val="24"/>
          <w:szCs w:val="24"/>
        </w:rPr>
        <w:t>у</w:t>
      </w:r>
      <w:r w:rsidR="00E70620" w:rsidRPr="00BD4388">
        <w:rPr>
          <w:bCs/>
          <w:sz w:val="24"/>
          <w:szCs w:val="24"/>
        </w:rPr>
        <w:t xml:space="preserve"> на </w:t>
      </w:r>
      <w:r w:rsidR="00277747">
        <w:rPr>
          <w:bCs/>
          <w:sz w:val="24"/>
          <w:szCs w:val="24"/>
        </w:rPr>
        <w:t>227,7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тыс.</w:t>
      </w:r>
      <w:r w:rsidR="00A245F0">
        <w:rPr>
          <w:bCs/>
          <w:sz w:val="24"/>
          <w:szCs w:val="24"/>
        </w:rPr>
        <w:t xml:space="preserve"> </w:t>
      </w:r>
      <w:r w:rsidR="00E70620" w:rsidRPr="00BD4388">
        <w:rPr>
          <w:bCs/>
          <w:sz w:val="24"/>
          <w:szCs w:val="24"/>
        </w:rPr>
        <w:t>руб</w:t>
      </w:r>
      <w:r w:rsidR="001E6CE3" w:rsidRPr="00BD4388">
        <w:rPr>
          <w:bCs/>
          <w:sz w:val="24"/>
          <w:szCs w:val="24"/>
        </w:rPr>
        <w:t>лей</w:t>
      </w:r>
      <w:r w:rsidR="00A245F0">
        <w:rPr>
          <w:bCs/>
          <w:sz w:val="24"/>
          <w:szCs w:val="24"/>
        </w:rPr>
        <w:t xml:space="preserve"> </w:t>
      </w:r>
      <w:r w:rsidR="006F2E51">
        <w:rPr>
          <w:bCs/>
          <w:sz w:val="24"/>
          <w:szCs w:val="24"/>
        </w:rPr>
        <w:t xml:space="preserve">(или на </w:t>
      </w:r>
      <w:r w:rsidR="00277747">
        <w:rPr>
          <w:bCs/>
          <w:sz w:val="24"/>
          <w:szCs w:val="24"/>
        </w:rPr>
        <w:t>114,6</w:t>
      </w:r>
      <w:r w:rsidR="005E79FD" w:rsidRPr="00BD4388">
        <w:rPr>
          <w:bCs/>
          <w:sz w:val="24"/>
          <w:szCs w:val="24"/>
        </w:rPr>
        <w:t>%</w:t>
      </w:r>
      <w:r w:rsidR="001E6CE3" w:rsidRPr="00BD4388">
        <w:rPr>
          <w:bCs/>
          <w:sz w:val="24"/>
          <w:szCs w:val="24"/>
        </w:rPr>
        <w:t>)</w:t>
      </w:r>
      <w:r w:rsidR="004A1A0B">
        <w:rPr>
          <w:bCs/>
          <w:sz w:val="24"/>
          <w:szCs w:val="24"/>
        </w:rPr>
        <w:t xml:space="preserve"> -</w:t>
      </w:r>
      <w:r w:rsidR="00E70620" w:rsidRPr="00BD4388">
        <w:rPr>
          <w:bCs/>
          <w:sz w:val="24"/>
          <w:szCs w:val="24"/>
        </w:rPr>
        <w:t xml:space="preserve"> </w:t>
      </w:r>
      <w:r w:rsidR="004A1A0B">
        <w:rPr>
          <w:bCs/>
          <w:sz w:val="24"/>
          <w:szCs w:val="24"/>
        </w:rPr>
        <w:t>это расходы на обеспечение деятельности подведомственного МКУ Дальне-Закорский КИЦ «Русь»: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выплату заработной платы с начислениями работникам культуры в сумме 1660,8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коммунальные услуги (оплата электроэнергии) – 17,1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приобретение материальных запасов (дрова, канцтовары) – 36,0 тыс. рублей;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приобретение музыкального оборудования в сумме 37,4 тыс. руб., одежды сцены в сумме 15,0 тыс. руб. в рамках реализации мероприятий перечня проектов народных инициатив;</w:t>
      </w:r>
    </w:p>
    <w:p w:rsidR="004A1A0B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 прочие расходы, услуги (оплата по договорам ГПХ, за периодические печатные издания) – 24,8 тыс. рублей;</w:t>
      </w:r>
    </w:p>
    <w:p w:rsidR="004A1A0B" w:rsidRPr="00BD4388" w:rsidRDefault="004A1A0B" w:rsidP="004A1A0B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BD4388">
        <w:rPr>
          <w:bCs/>
          <w:sz w:val="24"/>
          <w:szCs w:val="24"/>
        </w:rPr>
        <w:t xml:space="preserve"> Удельный вес расходов по</w:t>
      </w:r>
      <w:r>
        <w:rPr>
          <w:bCs/>
          <w:sz w:val="24"/>
          <w:szCs w:val="24"/>
        </w:rPr>
        <w:t xml:space="preserve"> под</w:t>
      </w:r>
      <w:r w:rsidRPr="00BD4388">
        <w:rPr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0801 «Культура» в общем объеме расходов </w:t>
      </w:r>
      <w:r w:rsidRPr="00BD4388">
        <w:rPr>
          <w:bCs/>
          <w:sz w:val="24"/>
          <w:szCs w:val="24"/>
        </w:rPr>
        <w:t xml:space="preserve">составил </w:t>
      </w:r>
      <w:r>
        <w:rPr>
          <w:bCs/>
          <w:sz w:val="24"/>
          <w:szCs w:val="24"/>
        </w:rPr>
        <w:t>29,9</w:t>
      </w:r>
      <w:r w:rsidRPr="00BD4388">
        <w:rPr>
          <w:bCs/>
          <w:sz w:val="24"/>
          <w:szCs w:val="24"/>
        </w:rPr>
        <w:t>%.</w:t>
      </w:r>
      <w:r>
        <w:rPr>
          <w:bCs/>
          <w:sz w:val="24"/>
          <w:szCs w:val="24"/>
        </w:rPr>
        <w:t xml:space="preserve"> </w:t>
      </w:r>
    </w:p>
    <w:p w:rsidR="00BA2442" w:rsidRPr="00BD4388" w:rsidRDefault="009E5F3F" w:rsidP="00BA2442">
      <w:pPr>
        <w:tabs>
          <w:tab w:val="left" w:pos="1134"/>
        </w:tabs>
        <w:ind w:firstLine="567"/>
        <w:jc w:val="both"/>
        <w:rPr>
          <w:bCs/>
          <w:color w:val="000000"/>
          <w:sz w:val="24"/>
          <w:szCs w:val="24"/>
        </w:rPr>
      </w:pPr>
      <w:r w:rsidRPr="009E5F3F">
        <w:rPr>
          <w:color w:val="000000"/>
          <w:sz w:val="24"/>
          <w:szCs w:val="24"/>
        </w:rPr>
        <w:t>Расходы по</w:t>
      </w:r>
      <w:r>
        <w:rPr>
          <w:b/>
          <w:color w:val="000000"/>
          <w:sz w:val="24"/>
          <w:szCs w:val="24"/>
        </w:rPr>
        <w:t xml:space="preserve"> </w:t>
      </w:r>
      <w:r w:rsidRPr="002C406F">
        <w:rPr>
          <w:color w:val="000000"/>
          <w:sz w:val="24"/>
          <w:szCs w:val="24"/>
        </w:rPr>
        <w:t>р</w:t>
      </w:r>
      <w:r w:rsidR="00E70620" w:rsidRPr="002C406F">
        <w:rPr>
          <w:color w:val="000000"/>
          <w:sz w:val="24"/>
          <w:szCs w:val="24"/>
        </w:rPr>
        <w:t>аздел</w:t>
      </w:r>
      <w:r w:rsidRPr="002C406F">
        <w:rPr>
          <w:color w:val="000000"/>
          <w:sz w:val="24"/>
          <w:szCs w:val="24"/>
        </w:rPr>
        <w:t>у</w:t>
      </w:r>
      <w:r w:rsidR="00E70620" w:rsidRPr="002C406F">
        <w:rPr>
          <w:color w:val="000000"/>
          <w:sz w:val="24"/>
          <w:szCs w:val="24"/>
        </w:rPr>
        <w:t xml:space="preserve"> 14</w:t>
      </w:r>
      <w:r w:rsidR="00964F09" w:rsidRPr="002C406F">
        <w:rPr>
          <w:color w:val="000000"/>
          <w:sz w:val="24"/>
          <w:szCs w:val="24"/>
        </w:rPr>
        <w:t>00</w:t>
      </w:r>
      <w:r w:rsidR="00E70620" w:rsidRPr="002C406F">
        <w:rPr>
          <w:color w:val="000000"/>
          <w:sz w:val="24"/>
          <w:szCs w:val="24"/>
        </w:rPr>
        <w:t xml:space="preserve"> «Межбюджетные трансферты общего характера бюджетам </w:t>
      </w:r>
      <w:r w:rsidR="00B7000C" w:rsidRPr="002C406F">
        <w:rPr>
          <w:color w:val="000000"/>
          <w:sz w:val="24"/>
          <w:szCs w:val="24"/>
        </w:rPr>
        <w:t>бюджетной системы РФ</w:t>
      </w:r>
      <w:r w:rsidR="00E70620" w:rsidRPr="002C406F">
        <w:rPr>
          <w:color w:val="000000"/>
          <w:sz w:val="24"/>
          <w:szCs w:val="24"/>
        </w:rPr>
        <w:t>»</w:t>
      </w:r>
      <w:r w:rsidR="0054172C" w:rsidRPr="002C406F">
        <w:rPr>
          <w:color w:val="000000"/>
          <w:sz w:val="24"/>
          <w:szCs w:val="24"/>
        </w:rPr>
        <w:t xml:space="preserve"> </w:t>
      </w:r>
      <w:r w:rsidR="001967C9" w:rsidRPr="002C406F">
        <w:rPr>
          <w:color w:val="000000"/>
          <w:sz w:val="24"/>
          <w:szCs w:val="24"/>
        </w:rPr>
        <w:t>подразделу 1403 «Иные межбюджетные трансферты»</w:t>
      </w:r>
      <w:r w:rsidR="001967C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исполнены в 201</w:t>
      </w:r>
      <w:r w:rsidR="0054172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году на 100%</w:t>
      </w:r>
      <w:r w:rsidR="001233D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сумме </w:t>
      </w:r>
      <w:r w:rsidR="001967C9">
        <w:rPr>
          <w:color w:val="000000"/>
          <w:sz w:val="24"/>
          <w:szCs w:val="24"/>
        </w:rPr>
        <w:t>193,2</w:t>
      </w:r>
      <w:r>
        <w:rPr>
          <w:color w:val="000000"/>
          <w:sz w:val="24"/>
          <w:szCs w:val="24"/>
        </w:rPr>
        <w:t xml:space="preserve"> тыс. рублей, </w:t>
      </w:r>
      <w:r w:rsidR="001967C9">
        <w:rPr>
          <w:color w:val="000000"/>
          <w:sz w:val="24"/>
          <w:szCs w:val="24"/>
        </w:rPr>
        <w:t>с ростом</w:t>
      </w:r>
      <w:r>
        <w:rPr>
          <w:color w:val="000000"/>
          <w:sz w:val="24"/>
          <w:szCs w:val="24"/>
        </w:rPr>
        <w:t xml:space="preserve"> на </w:t>
      </w:r>
      <w:r w:rsidR="001967C9">
        <w:rPr>
          <w:color w:val="000000"/>
          <w:sz w:val="24"/>
          <w:szCs w:val="24"/>
        </w:rPr>
        <w:t>0,9</w:t>
      </w:r>
      <w:r>
        <w:rPr>
          <w:color w:val="000000"/>
          <w:sz w:val="24"/>
          <w:szCs w:val="24"/>
        </w:rPr>
        <w:t xml:space="preserve"> тыс. рублей (или на </w:t>
      </w:r>
      <w:r w:rsidR="001967C9">
        <w:rPr>
          <w:color w:val="000000"/>
          <w:sz w:val="24"/>
          <w:szCs w:val="24"/>
        </w:rPr>
        <w:t>100,5</w:t>
      </w:r>
      <w:r>
        <w:rPr>
          <w:color w:val="000000"/>
          <w:sz w:val="24"/>
          <w:szCs w:val="24"/>
        </w:rPr>
        <w:t xml:space="preserve">%) </w:t>
      </w:r>
      <w:r w:rsidR="001967C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исполнени</w:t>
      </w:r>
      <w:r w:rsidR="001967C9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201</w:t>
      </w:r>
      <w:r w:rsidR="0054172C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</w:t>
      </w:r>
      <w:r w:rsidR="001967C9">
        <w:rPr>
          <w:color w:val="000000"/>
          <w:sz w:val="24"/>
          <w:szCs w:val="24"/>
        </w:rPr>
        <w:t>а</w:t>
      </w:r>
      <w:r w:rsidR="006411D4">
        <w:rPr>
          <w:color w:val="000000"/>
          <w:sz w:val="24"/>
          <w:szCs w:val="24"/>
        </w:rPr>
        <w:t xml:space="preserve">, </w:t>
      </w:r>
      <w:r w:rsidR="00E70620" w:rsidRPr="00BD4388">
        <w:rPr>
          <w:bCs/>
          <w:color w:val="000000"/>
          <w:sz w:val="24"/>
          <w:szCs w:val="24"/>
        </w:rPr>
        <w:t>в том числе</w:t>
      </w:r>
      <w:r w:rsidR="001967C9" w:rsidRPr="001967C9">
        <w:rPr>
          <w:color w:val="000000"/>
          <w:sz w:val="24"/>
          <w:szCs w:val="24"/>
        </w:rPr>
        <w:t xml:space="preserve"> </w:t>
      </w:r>
      <w:r w:rsidR="001967C9">
        <w:rPr>
          <w:color w:val="000000"/>
          <w:sz w:val="24"/>
          <w:szCs w:val="24"/>
        </w:rPr>
        <w:t>перечислены средства</w:t>
      </w:r>
      <w:r w:rsidR="00E70620" w:rsidRPr="00BD4388">
        <w:rPr>
          <w:bCs/>
          <w:color w:val="000000"/>
          <w:sz w:val="24"/>
          <w:szCs w:val="24"/>
        </w:rPr>
        <w:t>:</w:t>
      </w:r>
    </w:p>
    <w:p w:rsidR="001967C9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BD4388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25.12.2013 года № </w:t>
      </w:r>
      <w:r>
        <w:rPr>
          <w:color w:val="000000"/>
          <w:sz w:val="24"/>
          <w:szCs w:val="24"/>
        </w:rPr>
        <w:t>2</w:t>
      </w:r>
      <w:r w:rsidRPr="00BD4388">
        <w:rPr>
          <w:color w:val="000000"/>
          <w:sz w:val="24"/>
          <w:szCs w:val="24"/>
        </w:rPr>
        <w:t xml:space="preserve"> в объеме </w:t>
      </w:r>
      <w:r w:rsidR="00B1153A">
        <w:rPr>
          <w:color w:val="000000"/>
          <w:sz w:val="24"/>
          <w:szCs w:val="24"/>
        </w:rPr>
        <w:t>89,0</w:t>
      </w:r>
      <w:r w:rsidRPr="00BD4388">
        <w:rPr>
          <w:color w:val="000000"/>
          <w:sz w:val="24"/>
          <w:szCs w:val="24"/>
        </w:rPr>
        <w:t xml:space="preserve"> тыс. рублей</w:t>
      </w:r>
      <w:r>
        <w:rPr>
          <w:color w:val="000000"/>
          <w:sz w:val="24"/>
          <w:szCs w:val="24"/>
        </w:rPr>
        <w:t>;</w:t>
      </w:r>
    </w:p>
    <w:p w:rsidR="001967C9" w:rsidRPr="00BD4388" w:rsidRDefault="001967C9" w:rsidP="001967C9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 и исполнению бюджета поселения в рамках заключенного Соглашения от 27.12.2013 года в сумме 10</w:t>
      </w:r>
      <w:r w:rsidR="00B1153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</w:t>
      </w:r>
      <w:r w:rsidR="00B1153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тыс. рублей. </w:t>
      </w:r>
    </w:p>
    <w:p w:rsidR="007433FF" w:rsidRPr="00BD4388" w:rsidRDefault="006411D4" w:rsidP="00496801">
      <w:pPr>
        <w:tabs>
          <w:tab w:val="left" w:pos="554"/>
        </w:tabs>
        <w:ind w:firstLine="567"/>
        <w:jc w:val="both"/>
        <w:rPr>
          <w:color w:val="000000"/>
          <w:sz w:val="24"/>
          <w:szCs w:val="24"/>
        </w:rPr>
      </w:pPr>
      <w:r w:rsidRPr="00BD4388">
        <w:rPr>
          <w:bCs/>
          <w:color w:val="000000"/>
          <w:sz w:val="24"/>
          <w:szCs w:val="24"/>
        </w:rPr>
        <w:t xml:space="preserve">Удельный вес </w:t>
      </w:r>
      <w:r>
        <w:rPr>
          <w:bCs/>
          <w:color w:val="000000"/>
          <w:sz w:val="24"/>
          <w:szCs w:val="24"/>
        </w:rPr>
        <w:t xml:space="preserve">в общем объеме </w:t>
      </w:r>
      <w:r w:rsidRPr="00BD4388">
        <w:rPr>
          <w:bCs/>
          <w:color w:val="000000"/>
          <w:sz w:val="24"/>
          <w:szCs w:val="24"/>
        </w:rPr>
        <w:t xml:space="preserve">расходов по </w:t>
      </w:r>
      <w:r>
        <w:rPr>
          <w:bCs/>
          <w:color w:val="000000"/>
          <w:sz w:val="24"/>
          <w:szCs w:val="24"/>
        </w:rPr>
        <w:t xml:space="preserve">данному </w:t>
      </w:r>
      <w:r w:rsidRPr="00BD4388">
        <w:rPr>
          <w:bCs/>
          <w:color w:val="000000"/>
          <w:sz w:val="24"/>
          <w:szCs w:val="24"/>
        </w:rPr>
        <w:t xml:space="preserve">разделу бюджета составил </w:t>
      </w:r>
      <w:r w:rsidR="00B1153A">
        <w:rPr>
          <w:bCs/>
          <w:color w:val="000000"/>
          <w:sz w:val="24"/>
          <w:szCs w:val="24"/>
        </w:rPr>
        <w:t>3,2</w:t>
      </w:r>
      <w:r w:rsidRPr="00BD4388">
        <w:rPr>
          <w:bCs/>
          <w:color w:val="000000"/>
          <w:sz w:val="24"/>
          <w:szCs w:val="24"/>
        </w:rPr>
        <w:t>%</w:t>
      </w:r>
      <w:r>
        <w:rPr>
          <w:bCs/>
          <w:color w:val="000000"/>
          <w:sz w:val="24"/>
          <w:szCs w:val="24"/>
        </w:rPr>
        <w:t>.</w:t>
      </w:r>
    </w:p>
    <w:p w:rsidR="006411D4" w:rsidRDefault="006411D4" w:rsidP="00480BBB">
      <w:pPr>
        <w:jc w:val="center"/>
        <w:rPr>
          <w:b/>
          <w:bCs/>
          <w:sz w:val="24"/>
          <w:szCs w:val="24"/>
        </w:rPr>
      </w:pPr>
    </w:p>
    <w:p w:rsidR="00381A00" w:rsidRPr="001F13CD" w:rsidRDefault="001F13CD" w:rsidP="00480BBB">
      <w:pPr>
        <w:jc w:val="center"/>
        <w:rPr>
          <w:bCs/>
          <w:sz w:val="24"/>
          <w:szCs w:val="24"/>
        </w:rPr>
      </w:pPr>
      <w:r w:rsidRPr="001F13CD">
        <w:rPr>
          <w:bCs/>
          <w:sz w:val="24"/>
          <w:szCs w:val="24"/>
        </w:rPr>
        <w:t xml:space="preserve">6. </w:t>
      </w:r>
      <w:r w:rsidR="00381A00" w:rsidRPr="001F13CD">
        <w:rPr>
          <w:bCs/>
          <w:sz w:val="24"/>
          <w:szCs w:val="24"/>
        </w:rPr>
        <w:t>Источники внутреннего финансирования дефицита бюджета</w:t>
      </w:r>
      <w:r w:rsidRPr="001F13CD">
        <w:rPr>
          <w:bCs/>
          <w:sz w:val="24"/>
          <w:szCs w:val="24"/>
        </w:rPr>
        <w:t>. Муниципальный долг</w:t>
      </w:r>
      <w:r w:rsidR="006B012F">
        <w:rPr>
          <w:bCs/>
          <w:sz w:val="24"/>
          <w:szCs w:val="24"/>
        </w:rPr>
        <w:t>.</w:t>
      </w:r>
    </w:p>
    <w:p w:rsidR="00F118F5" w:rsidRPr="001F13CD" w:rsidRDefault="00F118F5" w:rsidP="00480BBB">
      <w:pPr>
        <w:jc w:val="center"/>
        <w:rPr>
          <w:sz w:val="24"/>
          <w:szCs w:val="24"/>
        </w:rPr>
      </w:pPr>
    </w:p>
    <w:p w:rsidR="00381A00" w:rsidRPr="00BD4388" w:rsidRDefault="00381A00" w:rsidP="0035530F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 w:rsidRPr="00BD4388">
        <w:rPr>
          <w:sz w:val="24"/>
          <w:szCs w:val="24"/>
        </w:rPr>
        <w:t>201</w:t>
      </w:r>
      <w:r w:rsidR="001F13CD"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0E2A02" w:rsidRPr="000F326F" w:rsidRDefault="006B012F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D4388">
        <w:rPr>
          <w:sz w:val="24"/>
          <w:szCs w:val="24"/>
        </w:rPr>
        <w:t xml:space="preserve">ешением Думы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муниципального образования от </w:t>
      </w:r>
      <w:r w:rsidR="0044582D"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№ </w:t>
      </w:r>
      <w:r w:rsidR="0044582D">
        <w:rPr>
          <w:sz w:val="24"/>
          <w:szCs w:val="24"/>
        </w:rPr>
        <w:t>177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«О бюджете </w:t>
      </w:r>
      <w:r w:rsidR="006B09F5">
        <w:rPr>
          <w:sz w:val="24"/>
          <w:szCs w:val="24"/>
        </w:rPr>
        <w:t>Дальне-Закорского</w:t>
      </w:r>
      <w:r w:rsidRPr="00BD4388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Pr="00BD4388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>»</w:t>
      </w:r>
      <w:r>
        <w:rPr>
          <w:sz w:val="24"/>
          <w:szCs w:val="24"/>
        </w:rPr>
        <w:t xml:space="preserve"> (с изменениями от 28.12.2017 № </w:t>
      </w:r>
      <w:r w:rsidR="0044582D">
        <w:rPr>
          <w:sz w:val="24"/>
          <w:szCs w:val="24"/>
        </w:rPr>
        <w:t>20</w:t>
      </w:r>
      <w:r>
        <w:rPr>
          <w:sz w:val="24"/>
          <w:szCs w:val="24"/>
        </w:rPr>
        <w:t xml:space="preserve">) </w:t>
      </w:r>
      <w:r w:rsidR="006A6828" w:rsidRPr="00BD4388">
        <w:rPr>
          <w:sz w:val="24"/>
          <w:szCs w:val="24"/>
        </w:rPr>
        <w:t xml:space="preserve">дефицит бюджета </w:t>
      </w:r>
      <w:r w:rsidR="006B09F5">
        <w:rPr>
          <w:sz w:val="24"/>
          <w:szCs w:val="24"/>
        </w:rPr>
        <w:t>Дальне-Закорского</w:t>
      </w:r>
      <w:r w:rsidR="0053224A">
        <w:rPr>
          <w:sz w:val="24"/>
          <w:szCs w:val="24"/>
        </w:rPr>
        <w:t xml:space="preserve"> </w:t>
      </w:r>
      <w:r w:rsidR="0044582D">
        <w:rPr>
          <w:sz w:val="24"/>
          <w:szCs w:val="24"/>
        </w:rPr>
        <w:t>сельского поселения</w:t>
      </w:r>
      <w:r w:rsidR="0044582D" w:rsidRPr="00BD4388">
        <w:rPr>
          <w:sz w:val="24"/>
          <w:szCs w:val="24"/>
        </w:rPr>
        <w:t xml:space="preserve"> </w:t>
      </w:r>
      <w:r w:rsidR="006A6828" w:rsidRPr="00BD4388">
        <w:rPr>
          <w:sz w:val="24"/>
          <w:szCs w:val="24"/>
        </w:rPr>
        <w:t xml:space="preserve">утвержден в сумме </w:t>
      </w:r>
      <w:r w:rsidR="000E2A02">
        <w:rPr>
          <w:sz w:val="24"/>
          <w:szCs w:val="24"/>
        </w:rPr>
        <w:t>318,5</w:t>
      </w:r>
      <w:r w:rsidR="006A6828" w:rsidRPr="00BD4388">
        <w:rPr>
          <w:sz w:val="24"/>
          <w:szCs w:val="24"/>
        </w:rPr>
        <w:t xml:space="preserve"> тыс. рублей</w:t>
      </w:r>
      <w:r w:rsidR="0053224A">
        <w:rPr>
          <w:sz w:val="24"/>
          <w:szCs w:val="24"/>
        </w:rPr>
        <w:t xml:space="preserve">, </w:t>
      </w:r>
      <w:bookmarkStart w:id="3" w:name="sub_920133"/>
      <w:r w:rsidR="000E2A02">
        <w:rPr>
          <w:color w:val="1D1B11"/>
          <w:sz w:val="24"/>
          <w:szCs w:val="24"/>
        </w:rPr>
        <w:t>25,2</w:t>
      </w:r>
      <w:r w:rsidR="000E2A02" w:rsidRPr="00795FA5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  <w:r w:rsidR="000E2A02">
        <w:rPr>
          <w:color w:val="1D1B11"/>
          <w:sz w:val="24"/>
          <w:szCs w:val="24"/>
        </w:rPr>
        <w:t xml:space="preserve"> </w:t>
      </w:r>
      <w:r w:rsidR="000E2A02" w:rsidRPr="000F326F">
        <w:rPr>
          <w:color w:val="1D1B11"/>
          <w:sz w:val="24"/>
          <w:szCs w:val="24"/>
        </w:rPr>
        <w:t>Пр</w:t>
      </w:r>
      <w:r w:rsidR="000E2A02" w:rsidRPr="000F326F">
        <w:rPr>
          <w:sz w:val="24"/>
          <w:szCs w:val="24"/>
        </w:rPr>
        <w:t xml:space="preserve">евышение дефицита бюджета над ограничениями, установленными статьей 92.1 </w:t>
      </w:r>
      <w:r w:rsidR="000E2A02">
        <w:rPr>
          <w:sz w:val="24"/>
          <w:szCs w:val="24"/>
        </w:rPr>
        <w:t>БК РФ</w:t>
      </w:r>
      <w:r w:rsidR="000E2A02" w:rsidRPr="000F326F">
        <w:rPr>
          <w:sz w:val="24"/>
          <w:szCs w:val="24"/>
        </w:rPr>
        <w:t xml:space="preserve">, осуществлено в пределах сумм снижения остатка средств на счете по учету средств бюджета поселения на начало года в сумме 224,5 тыс. руб. </w:t>
      </w:r>
      <w:r w:rsidR="000E2A02">
        <w:rPr>
          <w:sz w:val="24"/>
          <w:szCs w:val="24"/>
        </w:rPr>
        <w:t>Размер д</w:t>
      </w:r>
      <w:r w:rsidR="000E2A02" w:rsidRPr="000F326F">
        <w:rPr>
          <w:sz w:val="24"/>
          <w:szCs w:val="24"/>
        </w:rPr>
        <w:t>ефицит</w:t>
      </w:r>
      <w:r w:rsidR="000E2A02">
        <w:rPr>
          <w:sz w:val="24"/>
          <w:szCs w:val="24"/>
        </w:rPr>
        <w:t>а</w:t>
      </w:r>
      <w:r w:rsidR="000E2A02" w:rsidRPr="000F326F">
        <w:rPr>
          <w:sz w:val="24"/>
          <w:szCs w:val="24"/>
        </w:rPr>
        <w:t xml:space="preserve"> бюджета без учета суммы снижения остатка на счете составляет 7,5%.</w:t>
      </w:r>
    </w:p>
    <w:bookmarkEnd w:id="3"/>
    <w:p w:rsidR="00164093" w:rsidRPr="00BD4388" w:rsidRDefault="0053224A" w:rsidP="000E2A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п</w:t>
      </w:r>
      <w:r w:rsidR="00381A00" w:rsidRPr="00BD4388">
        <w:rPr>
          <w:sz w:val="24"/>
          <w:szCs w:val="24"/>
        </w:rPr>
        <w:t xml:space="preserve">о итогам исполнения бюджета </w:t>
      </w:r>
      <w:r w:rsidR="006B09F5">
        <w:rPr>
          <w:sz w:val="24"/>
          <w:szCs w:val="24"/>
        </w:rPr>
        <w:t>Дальне-Закорского</w:t>
      </w:r>
      <w:r w:rsidR="00B81590" w:rsidRPr="00BD4388">
        <w:rPr>
          <w:sz w:val="24"/>
          <w:szCs w:val="24"/>
        </w:rPr>
        <w:t xml:space="preserve"> </w:t>
      </w:r>
      <w:r w:rsidR="000E2A02">
        <w:rPr>
          <w:sz w:val="24"/>
          <w:szCs w:val="24"/>
        </w:rPr>
        <w:t>сельского поселения</w:t>
      </w:r>
      <w:r w:rsidR="000E2A02" w:rsidRPr="00BD4388">
        <w:rPr>
          <w:sz w:val="24"/>
          <w:szCs w:val="24"/>
        </w:rPr>
        <w:t xml:space="preserve"> </w:t>
      </w:r>
      <w:r w:rsidR="00A212AB" w:rsidRPr="00BD4388">
        <w:rPr>
          <w:sz w:val="24"/>
          <w:szCs w:val="24"/>
        </w:rPr>
        <w:t xml:space="preserve">за </w:t>
      </w:r>
      <w:r w:rsidR="00EC6DE7" w:rsidRPr="00BD438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A212AB" w:rsidRPr="00BD4388">
        <w:rPr>
          <w:sz w:val="24"/>
          <w:szCs w:val="24"/>
        </w:rPr>
        <w:t xml:space="preserve"> год </w:t>
      </w:r>
      <w:r w:rsidR="00381A00" w:rsidRPr="00BD4388">
        <w:rPr>
          <w:sz w:val="24"/>
          <w:szCs w:val="24"/>
        </w:rPr>
        <w:t xml:space="preserve">сложился </w:t>
      </w:r>
      <w:r>
        <w:rPr>
          <w:sz w:val="24"/>
          <w:szCs w:val="24"/>
        </w:rPr>
        <w:t>про</w:t>
      </w:r>
      <w:r w:rsidR="00381A00" w:rsidRPr="00BD4388">
        <w:rPr>
          <w:sz w:val="24"/>
          <w:szCs w:val="24"/>
        </w:rPr>
        <w:t xml:space="preserve">фицит бюджета </w:t>
      </w:r>
      <w:r w:rsidR="00EC6DE7" w:rsidRPr="00BD4388">
        <w:rPr>
          <w:sz w:val="24"/>
          <w:szCs w:val="24"/>
        </w:rPr>
        <w:t xml:space="preserve">в сумме </w:t>
      </w:r>
      <w:r w:rsidR="000E2A02">
        <w:rPr>
          <w:sz w:val="24"/>
          <w:szCs w:val="24"/>
        </w:rPr>
        <w:t>400,7</w:t>
      </w:r>
      <w:r w:rsidR="001D0314">
        <w:rPr>
          <w:sz w:val="24"/>
          <w:szCs w:val="24"/>
        </w:rPr>
        <w:t xml:space="preserve"> </w:t>
      </w:r>
      <w:r w:rsidR="00381A00" w:rsidRPr="00BD4388">
        <w:rPr>
          <w:sz w:val="24"/>
          <w:szCs w:val="24"/>
        </w:rPr>
        <w:t xml:space="preserve">тыс. рублей (по данным </w:t>
      </w:r>
      <w:r>
        <w:rPr>
          <w:sz w:val="24"/>
          <w:szCs w:val="24"/>
        </w:rPr>
        <w:t>О</w:t>
      </w:r>
      <w:r w:rsidR="00381A00" w:rsidRPr="00BD4388">
        <w:rPr>
          <w:sz w:val="24"/>
          <w:szCs w:val="24"/>
        </w:rPr>
        <w:t xml:space="preserve">тчета </w:t>
      </w:r>
      <w:r>
        <w:rPr>
          <w:sz w:val="24"/>
          <w:szCs w:val="24"/>
        </w:rPr>
        <w:t xml:space="preserve">об исполнении бюджета ф.0503317 </w:t>
      </w:r>
      <w:r w:rsidR="00381A00" w:rsidRPr="00BD4388">
        <w:rPr>
          <w:sz w:val="24"/>
          <w:szCs w:val="24"/>
        </w:rPr>
        <w:t xml:space="preserve">исполнение по </w:t>
      </w:r>
      <w:r>
        <w:rPr>
          <w:sz w:val="24"/>
          <w:szCs w:val="24"/>
        </w:rPr>
        <w:t xml:space="preserve">доходам в сумме </w:t>
      </w:r>
      <w:r w:rsidR="000E2A02">
        <w:rPr>
          <w:sz w:val="24"/>
          <w:szCs w:val="24"/>
        </w:rPr>
        <w:t>6390,3</w:t>
      </w:r>
      <w:r>
        <w:rPr>
          <w:sz w:val="24"/>
          <w:szCs w:val="24"/>
        </w:rPr>
        <w:t xml:space="preserve"> тыс. рублей </w:t>
      </w:r>
      <w:r w:rsidR="00381A00" w:rsidRPr="00BD4388">
        <w:rPr>
          <w:sz w:val="24"/>
          <w:szCs w:val="24"/>
        </w:rPr>
        <w:t>превысило исполнение по</w:t>
      </w:r>
      <w:r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>расходам</w:t>
      </w:r>
      <w:r w:rsidRPr="0053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0E2A02">
        <w:rPr>
          <w:sz w:val="24"/>
          <w:szCs w:val="24"/>
        </w:rPr>
        <w:t>5989,6</w:t>
      </w:r>
      <w:r>
        <w:rPr>
          <w:sz w:val="24"/>
          <w:szCs w:val="24"/>
        </w:rPr>
        <w:t xml:space="preserve"> тыс. рублей</w:t>
      </w:r>
      <w:r w:rsidR="00B81590" w:rsidRPr="00BD4388">
        <w:rPr>
          <w:sz w:val="24"/>
          <w:szCs w:val="24"/>
        </w:rPr>
        <w:t>).</w:t>
      </w:r>
    </w:p>
    <w:p w:rsidR="00381A00" w:rsidRPr="00BD4388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BD4388">
        <w:rPr>
          <w:sz w:val="24"/>
          <w:szCs w:val="24"/>
        </w:rPr>
        <w:t xml:space="preserve"> В </w:t>
      </w:r>
      <w:r w:rsidR="00F5484E">
        <w:rPr>
          <w:sz w:val="24"/>
          <w:szCs w:val="24"/>
        </w:rPr>
        <w:t>201</w:t>
      </w:r>
      <w:r w:rsidR="0053224A">
        <w:rPr>
          <w:sz w:val="24"/>
          <w:szCs w:val="24"/>
        </w:rPr>
        <w:t>7</w:t>
      </w:r>
      <w:r w:rsidR="00F5484E">
        <w:rPr>
          <w:sz w:val="24"/>
          <w:szCs w:val="24"/>
        </w:rPr>
        <w:t xml:space="preserve"> году</w:t>
      </w:r>
      <w:r w:rsidR="007B5C3C">
        <w:rPr>
          <w:sz w:val="24"/>
          <w:szCs w:val="24"/>
        </w:rPr>
        <w:t xml:space="preserve"> </w:t>
      </w:r>
      <w:r w:rsidR="006B09F5">
        <w:rPr>
          <w:sz w:val="24"/>
          <w:szCs w:val="24"/>
        </w:rPr>
        <w:t>Дальне-Закорским</w:t>
      </w:r>
      <w:r w:rsidR="00B81590" w:rsidRPr="00BD4388">
        <w:rPr>
          <w:sz w:val="24"/>
          <w:szCs w:val="24"/>
        </w:rPr>
        <w:t xml:space="preserve"> муниципальным образованием </w:t>
      </w:r>
      <w:r w:rsidR="004C29A9" w:rsidRPr="00BD4388">
        <w:rPr>
          <w:sz w:val="24"/>
          <w:szCs w:val="24"/>
        </w:rPr>
        <w:t xml:space="preserve">муниципальные заимствования не осуществлялись, </w:t>
      </w:r>
      <w:r w:rsidRPr="00BD4388">
        <w:rPr>
          <w:sz w:val="24"/>
          <w:szCs w:val="24"/>
        </w:rPr>
        <w:t xml:space="preserve">муниципальные гарантии не выдавались, кредиты за счет средств </w:t>
      </w:r>
      <w:r w:rsidR="0053224A">
        <w:rPr>
          <w:sz w:val="24"/>
          <w:szCs w:val="24"/>
        </w:rPr>
        <w:t xml:space="preserve">местного </w:t>
      </w:r>
      <w:r w:rsidRPr="00BD4388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F13B14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</w:p>
    <w:p w:rsidR="00F13B14" w:rsidRPr="00B035CC" w:rsidRDefault="00F13B14" w:rsidP="00F13B14">
      <w:pPr>
        <w:shd w:val="clear" w:color="auto" w:fill="FFFFFF"/>
        <w:spacing w:line="264" w:lineRule="auto"/>
        <w:ind w:right="29" w:firstLine="614"/>
        <w:jc w:val="center"/>
        <w:rPr>
          <w:color w:val="000000"/>
          <w:spacing w:val="2"/>
          <w:sz w:val="24"/>
          <w:szCs w:val="24"/>
        </w:rPr>
      </w:pPr>
      <w:r w:rsidRPr="00B035CC">
        <w:rPr>
          <w:color w:val="000000"/>
          <w:spacing w:val="2"/>
          <w:sz w:val="24"/>
          <w:szCs w:val="24"/>
        </w:rPr>
        <w:t>7. Анализ исполнения муниципальных программ</w:t>
      </w:r>
    </w:p>
    <w:p w:rsidR="00F13B14" w:rsidRDefault="00F13B14" w:rsidP="00381A00">
      <w:pPr>
        <w:jc w:val="center"/>
        <w:rPr>
          <w:sz w:val="24"/>
          <w:szCs w:val="24"/>
        </w:rPr>
      </w:pPr>
    </w:p>
    <w:p w:rsidR="00F13B14" w:rsidRDefault="00F13B14" w:rsidP="00F13B14">
      <w:pPr>
        <w:tabs>
          <w:tab w:val="left" w:pos="426"/>
        </w:tabs>
        <w:ind w:firstLine="612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Решением Думы </w:t>
      </w:r>
      <w:r>
        <w:rPr>
          <w:sz w:val="24"/>
          <w:szCs w:val="24"/>
        </w:rPr>
        <w:t>Дальне-Закорского сельского поселения</w:t>
      </w:r>
      <w:r w:rsidRPr="00BD4388">
        <w:rPr>
          <w:sz w:val="24"/>
          <w:szCs w:val="24"/>
        </w:rPr>
        <w:t xml:space="preserve"> от </w:t>
      </w:r>
      <w:r>
        <w:rPr>
          <w:sz w:val="24"/>
          <w:szCs w:val="24"/>
        </w:rPr>
        <w:t>28</w:t>
      </w:r>
      <w:r w:rsidRPr="00BD4388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BD438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177 </w:t>
      </w:r>
      <w:r w:rsidRPr="00BD4388">
        <w:rPr>
          <w:sz w:val="24"/>
          <w:szCs w:val="24"/>
        </w:rPr>
        <w:t>о 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(первоначальный бюджет) </w:t>
      </w:r>
      <w:r w:rsidRPr="00BD4388">
        <w:rPr>
          <w:sz w:val="24"/>
          <w:szCs w:val="24"/>
        </w:rPr>
        <w:t>утверждены бюджетные ассигнования на реализацию муниципальн</w:t>
      </w:r>
      <w:r>
        <w:rPr>
          <w:sz w:val="24"/>
          <w:szCs w:val="24"/>
        </w:rPr>
        <w:t>ой</w:t>
      </w:r>
      <w:r w:rsidRPr="00BD4388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768E9">
        <w:rPr>
          <w:sz w:val="24"/>
          <w:szCs w:val="24"/>
        </w:rPr>
        <w:t>Комплексное развитие систем коммунальной инфраструктуры Дальне-Закорского муниципального образования на 2015-2019 годы</w:t>
      </w:r>
      <w:r>
        <w:rPr>
          <w:sz w:val="24"/>
          <w:szCs w:val="24"/>
        </w:rPr>
        <w:t>»</w:t>
      </w:r>
      <w:r w:rsidRPr="00BD438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2017 году </w:t>
      </w:r>
      <w:r w:rsidRPr="00BD4388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27,0 тыс. рублей по разделу 0503 «Благоустройство» подраздела «Жилищно-коммунальное хозяйство» по целевой статье расходов 7100080020.</w:t>
      </w:r>
    </w:p>
    <w:p w:rsidR="00F13B14" w:rsidRDefault="00F13B14" w:rsidP="00F13B14">
      <w:pPr>
        <w:ind w:firstLine="6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Думы </w:t>
      </w:r>
      <w:r w:rsidR="002D2218">
        <w:rPr>
          <w:sz w:val="24"/>
          <w:szCs w:val="24"/>
        </w:rPr>
        <w:t>Дальне-Закорского сельского поселения</w:t>
      </w:r>
      <w:r w:rsidR="002D2218"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28.12.2017 года № </w:t>
      </w:r>
      <w:r w:rsidR="00070A81">
        <w:rPr>
          <w:sz w:val="24"/>
          <w:szCs w:val="24"/>
        </w:rPr>
        <w:t>20</w:t>
      </w:r>
      <w:r>
        <w:rPr>
          <w:sz w:val="24"/>
          <w:szCs w:val="24"/>
        </w:rPr>
        <w:t xml:space="preserve"> о </w:t>
      </w:r>
      <w:r w:rsidRPr="00BD4388">
        <w:rPr>
          <w:sz w:val="24"/>
          <w:szCs w:val="24"/>
        </w:rPr>
        <w:t>бюджете на 201</w:t>
      </w:r>
      <w:r>
        <w:rPr>
          <w:sz w:val="24"/>
          <w:szCs w:val="24"/>
        </w:rPr>
        <w:t>7</w:t>
      </w:r>
      <w:r w:rsidRPr="00BD438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2018 и 2019 годов</w:t>
      </w:r>
      <w:r w:rsidRPr="00BD4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(окончательный бюджет на 2017 год) объем финансирования на реализацию </w:t>
      </w:r>
      <w:r w:rsidR="00070A81">
        <w:rPr>
          <w:sz w:val="24"/>
          <w:szCs w:val="24"/>
        </w:rPr>
        <w:t xml:space="preserve">данной </w:t>
      </w:r>
      <w:r>
        <w:rPr>
          <w:sz w:val="24"/>
          <w:szCs w:val="24"/>
        </w:rPr>
        <w:t>муниципальн</w:t>
      </w:r>
      <w:r w:rsidR="00070A81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070A81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070A81">
        <w:rPr>
          <w:sz w:val="24"/>
          <w:szCs w:val="24"/>
        </w:rPr>
        <w:t xml:space="preserve">не </w:t>
      </w:r>
      <w:r>
        <w:rPr>
          <w:sz w:val="24"/>
          <w:szCs w:val="24"/>
        </w:rPr>
        <w:t>утвержден</w:t>
      </w:r>
      <w:r w:rsidRPr="00BD4388">
        <w:rPr>
          <w:sz w:val="24"/>
          <w:szCs w:val="24"/>
        </w:rPr>
        <w:t>.</w:t>
      </w:r>
      <w:r w:rsidRPr="00F13B14">
        <w:rPr>
          <w:sz w:val="24"/>
          <w:szCs w:val="24"/>
        </w:rPr>
        <w:t xml:space="preserve"> </w:t>
      </w:r>
      <w:r w:rsidR="00070A81">
        <w:rPr>
          <w:sz w:val="24"/>
          <w:szCs w:val="24"/>
        </w:rPr>
        <w:t>Причин</w:t>
      </w:r>
      <w:r w:rsidR="003069F8">
        <w:rPr>
          <w:sz w:val="24"/>
          <w:szCs w:val="24"/>
        </w:rPr>
        <w:t>а отмены реализации</w:t>
      </w:r>
      <w:r w:rsidR="00070A81">
        <w:rPr>
          <w:sz w:val="24"/>
          <w:szCs w:val="24"/>
        </w:rPr>
        <w:t xml:space="preserve"> данной программы </w:t>
      </w:r>
      <w:r w:rsidR="003069F8">
        <w:rPr>
          <w:sz w:val="24"/>
          <w:szCs w:val="24"/>
        </w:rPr>
        <w:t>не раскрыта в Пояснительной записке.</w:t>
      </w:r>
    </w:p>
    <w:p w:rsidR="003069F8" w:rsidRDefault="003069F8" w:rsidP="00F13B14">
      <w:pPr>
        <w:pStyle w:val="af4"/>
        <w:tabs>
          <w:tab w:val="left" w:pos="9923"/>
        </w:tabs>
        <w:spacing w:before="0" w:after="0"/>
        <w:ind w:right="-3" w:firstLine="567"/>
        <w:jc w:val="center"/>
      </w:pPr>
    </w:p>
    <w:p w:rsidR="00F13B14" w:rsidRPr="00B035CC" w:rsidRDefault="00F13B14" w:rsidP="00F13B14">
      <w:pPr>
        <w:pStyle w:val="af4"/>
        <w:tabs>
          <w:tab w:val="left" w:pos="9923"/>
        </w:tabs>
        <w:spacing w:before="0" w:after="0"/>
        <w:ind w:right="-3" w:firstLine="567"/>
        <w:jc w:val="center"/>
      </w:pPr>
      <w:r>
        <w:t xml:space="preserve">8. </w:t>
      </w:r>
      <w:r w:rsidRPr="00B035CC">
        <w:t xml:space="preserve">Анализ текстовых статей и приложений проекта решения Думы «Об исполнении бюджета </w:t>
      </w:r>
      <w:r w:rsidR="003069F8">
        <w:t>Дальне-Закорского сельского поселения</w:t>
      </w:r>
      <w:r w:rsidRPr="00B035CC">
        <w:t xml:space="preserve"> за 2017 год»</w:t>
      </w:r>
    </w:p>
    <w:p w:rsidR="00F13B14" w:rsidRPr="0005427E" w:rsidRDefault="00F13B14" w:rsidP="00F13B14">
      <w:pPr>
        <w:pStyle w:val="af4"/>
        <w:tabs>
          <w:tab w:val="left" w:pos="9923"/>
        </w:tabs>
        <w:spacing w:before="0" w:after="0"/>
        <w:ind w:right="-3" w:firstLine="567"/>
        <w:jc w:val="center"/>
        <w:rPr>
          <w:b/>
        </w:rPr>
      </w:pPr>
    </w:p>
    <w:p w:rsidR="00F13B14" w:rsidRPr="00BD4388" w:rsidRDefault="00F13B14" w:rsidP="00F13B14">
      <w:pPr>
        <w:pStyle w:val="af4"/>
        <w:tabs>
          <w:tab w:val="left" w:pos="9923"/>
        </w:tabs>
        <w:spacing w:before="0" w:after="0"/>
        <w:ind w:right="-3" w:firstLine="567"/>
        <w:jc w:val="both"/>
      </w:pPr>
      <w:r w:rsidRPr="00BD4388">
        <w:t xml:space="preserve">В соответствии с п.2 ст.264.5, ст.264.6, п.3 ст.264.1 БК РФ в Думу </w:t>
      </w:r>
      <w:r w:rsidR="003069F8">
        <w:t>Дальне-Закорского сельского поселения</w:t>
      </w:r>
      <w:r w:rsidRPr="00BD4388">
        <w:t xml:space="preserve"> одновременно с отчетом об исполнении бюджета представлен проект решения Думы </w:t>
      </w:r>
      <w:r w:rsidR="003069F8">
        <w:t>Дальне-Закорского сельского поселения</w:t>
      </w:r>
      <w:r w:rsidR="003069F8" w:rsidRPr="00B035CC">
        <w:t xml:space="preserve"> </w:t>
      </w:r>
      <w:r w:rsidRPr="00BD4388">
        <w:t xml:space="preserve">«Об исполнении бюджета </w:t>
      </w:r>
      <w:r w:rsidR="003069F8">
        <w:t>Дальне-Закорского сельского поселения</w:t>
      </w:r>
      <w:r w:rsidR="003069F8" w:rsidRPr="00B035CC">
        <w:t xml:space="preserve"> </w:t>
      </w:r>
      <w:r w:rsidRPr="00BD4388">
        <w:t>за 201</w:t>
      </w:r>
      <w:r>
        <w:t>7</w:t>
      </w:r>
      <w:r w:rsidRPr="00BD4388">
        <w:t xml:space="preserve"> год», со следующими приложениями к указанному проект</w:t>
      </w:r>
      <w:r w:rsidR="003069F8">
        <w:t>у решения</w:t>
      </w:r>
      <w:r w:rsidRPr="00BD4388">
        <w:t>: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приложение № 1 «Доходы бюджета </w:t>
      </w:r>
      <w:r w:rsidR="003069F8" w:rsidRPr="003069F8">
        <w:rPr>
          <w:sz w:val="24"/>
          <w:szCs w:val="24"/>
        </w:rPr>
        <w:t xml:space="preserve">Дальне-Закорского сельского поселения </w:t>
      </w:r>
      <w:r w:rsidR="003069F8">
        <w:rPr>
          <w:sz w:val="24"/>
          <w:szCs w:val="24"/>
        </w:rPr>
        <w:t xml:space="preserve">по кодам классификации доходов бюджета </w:t>
      </w:r>
      <w:r w:rsidRPr="003069F8">
        <w:rPr>
          <w:sz w:val="24"/>
          <w:szCs w:val="24"/>
        </w:rPr>
        <w:t>за 2017 год»;</w:t>
      </w:r>
    </w:p>
    <w:p w:rsidR="00F13B14" w:rsidRPr="003069F8" w:rsidRDefault="00F13B1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2 «Расходы бюджета </w:t>
      </w:r>
      <w:r w:rsidR="003069F8" w:rsidRPr="003069F8">
        <w:rPr>
          <w:sz w:val="24"/>
          <w:szCs w:val="24"/>
        </w:rPr>
        <w:t xml:space="preserve">Дальне-Закорского сельского поселения </w:t>
      </w:r>
      <w:r w:rsidR="003069F8">
        <w:rPr>
          <w:sz w:val="24"/>
          <w:szCs w:val="24"/>
        </w:rPr>
        <w:t xml:space="preserve">по разделам и подразделам классификации расходов бюджетов </w:t>
      </w:r>
      <w:r w:rsidRPr="003069F8">
        <w:rPr>
          <w:sz w:val="24"/>
          <w:szCs w:val="24"/>
        </w:rPr>
        <w:t>за 2017 год»;</w:t>
      </w:r>
    </w:p>
    <w:p w:rsidR="003069F8" w:rsidRPr="003069F8" w:rsidRDefault="00F13B14" w:rsidP="003069F8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3069F8">
        <w:rPr>
          <w:sz w:val="24"/>
          <w:szCs w:val="24"/>
        </w:rPr>
        <w:t xml:space="preserve">- приложение № 3 </w:t>
      </w:r>
      <w:r w:rsidR="003069F8" w:rsidRPr="003069F8">
        <w:rPr>
          <w:sz w:val="24"/>
          <w:szCs w:val="24"/>
        </w:rPr>
        <w:t xml:space="preserve">«Расходы бюджета Дальне-Закорского сельского поселения </w:t>
      </w:r>
      <w:r w:rsidR="003069F8">
        <w:rPr>
          <w:sz w:val="24"/>
          <w:szCs w:val="24"/>
        </w:rPr>
        <w:t xml:space="preserve">по ведомственной структуре расходов </w:t>
      </w:r>
      <w:r w:rsidR="003069F8" w:rsidRPr="003069F8">
        <w:rPr>
          <w:sz w:val="24"/>
          <w:szCs w:val="24"/>
        </w:rPr>
        <w:t>за 2017 год»;</w:t>
      </w:r>
    </w:p>
    <w:p w:rsidR="00F13B14" w:rsidRDefault="003069F8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приложение № 4 </w:t>
      </w:r>
      <w:r w:rsidR="00F13B14" w:rsidRPr="003069F8">
        <w:rPr>
          <w:sz w:val="24"/>
          <w:szCs w:val="24"/>
        </w:rPr>
        <w:t xml:space="preserve">«Источники финансирования дефицита бюджета </w:t>
      </w:r>
      <w:r w:rsidRPr="003069F8">
        <w:rPr>
          <w:sz w:val="24"/>
          <w:szCs w:val="24"/>
        </w:rPr>
        <w:t xml:space="preserve">Дальне-Закорского сельского поселения </w:t>
      </w:r>
      <w:r>
        <w:rPr>
          <w:sz w:val="24"/>
          <w:szCs w:val="24"/>
        </w:rPr>
        <w:t xml:space="preserve">по кодам классификации  источников финансирования дефицитов бюджетов </w:t>
      </w:r>
      <w:r w:rsidR="00F13B14" w:rsidRPr="003069F8">
        <w:rPr>
          <w:sz w:val="24"/>
          <w:szCs w:val="24"/>
        </w:rPr>
        <w:t>за 2017 год».</w:t>
      </w:r>
    </w:p>
    <w:p w:rsidR="008E6C54" w:rsidRPr="00F324CC" w:rsidRDefault="008E6C54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bCs/>
          <w:i/>
          <w:color w:val="26282F"/>
          <w:sz w:val="24"/>
          <w:szCs w:val="24"/>
          <w:lang w:eastAsia="ru-RU"/>
        </w:rPr>
        <w:t>Стоит отметить, что в соответствии со статьей 264.6.</w:t>
      </w:r>
      <w:r w:rsidRPr="008E6C54">
        <w:rPr>
          <w:i/>
          <w:sz w:val="24"/>
          <w:szCs w:val="24"/>
          <w:lang w:eastAsia="ru-RU"/>
        </w:rPr>
        <w:t xml:space="preserve"> </w:t>
      </w:r>
      <w:r w:rsidRPr="00F324CC">
        <w:rPr>
          <w:i/>
          <w:sz w:val="24"/>
          <w:szCs w:val="24"/>
          <w:lang w:eastAsia="ru-RU"/>
        </w:rPr>
        <w:t xml:space="preserve">БК РФ </w:t>
      </w:r>
      <w:r w:rsidRPr="008E6C54">
        <w:rPr>
          <w:i/>
          <w:sz w:val="24"/>
          <w:szCs w:val="24"/>
          <w:lang w:eastAsia="ru-RU"/>
        </w:rPr>
        <w:t>решением</w:t>
      </w:r>
      <w:r w:rsidR="0094262D" w:rsidRPr="00F324CC">
        <w:rPr>
          <w:i/>
          <w:sz w:val="24"/>
          <w:szCs w:val="24"/>
          <w:lang w:eastAsia="ru-RU"/>
        </w:rPr>
        <w:t xml:space="preserve"> Думы </w:t>
      </w:r>
      <w:r w:rsidRPr="008E6C54">
        <w:rPr>
          <w:i/>
          <w:sz w:val="24"/>
          <w:szCs w:val="24"/>
          <w:lang w:eastAsia="ru-RU"/>
        </w:rPr>
        <w:t xml:space="preserve">об исполнении бюджета утверждается отчет об исполнении бюджета за отчетный финансовый год с указанием общего объема доходов, расходов и </w:t>
      </w:r>
      <w:r w:rsidRPr="008E6C54">
        <w:rPr>
          <w:b/>
          <w:i/>
          <w:sz w:val="24"/>
          <w:szCs w:val="24"/>
          <w:lang w:eastAsia="ru-RU"/>
        </w:rPr>
        <w:t>дефицита (профицита)</w:t>
      </w:r>
      <w:r w:rsidRPr="008E6C54">
        <w:rPr>
          <w:i/>
          <w:sz w:val="24"/>
          <w:szCs w:val="24"/>
          <w:lang w:eastAsia="ru-RU"/>
        </w:rPr>
        <w:t xml:space="preserve"> бюджета.</w:t>
      </w:r>
    </w:p>
    <w:p w:rsidR="0094262D" w:rsidRPr="00F324CC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 xml:space="preserve">Проектом решения Думы Дальне-Закорского сельского поселения предлагается утвердить отчет об исполнении бюджета по доходам в сумме 6390,3 тыс. рублей, по расходам в сумме 5989,6 тыс. рублей, с </w:t>
      </w:r>
      <w:r w:rsidRPr="00F324CC">
        <w:rPr>
          <w:i/>
          <w:sz w:val="24"/>
          <w:szCs w:val="24"/>
          <w:u w:val="single"/>
          <w:lang w:eastAsia="ru-RU"/>
        </w:rPr>
        <w:t>превышением доходов над расходами</w:t>
      </w:r>
      <w:r w:rsidRPr="00F324CC">
        <w:rPr>
          <w:i/>
          <w:sz w:val="24"/>
          <w:szCs w:val="24"/>
          <w:lang w:eastAsia="ru-RU"/>
        </w:rPr>
        <w:t xml:space="preserve"> в сумме 400,7 тыс. рублей.</w:t>
      </w:r>
    </w:p>
    <w:p w:rsidR="0094262D" w:rsidRPr="008E6C54" w:rsidRDefault="0094262D" w:rsidP="0094262D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lang w:eastAsia="ru-RU"/>
        </w:rPr>
      </w:pPr>
      <w:r w:rsidRPr="00F324CC">
        <w:rPr>
          <w:i/>
          <w:sz w:val="24"/>
          <w:szCs w:val="24"/>
          <w:lang w:eastAsia="ru-RU"/>
        </w:rPr>
        <w:t>КСК района предлагает изменить словосочетание «с превышением доходов над расходами» на словосочетание «с профицитом».</w:t>
      </w:r>
    </w:p>
    <w:p w:rsidR="008E6C54" w:rsidRPr="003069F8" w:rsidRDefault="008E6C54" w:rsidP="00F13B14">
      <w:pPr>
        <w:tabs>
          <w:tab w:val="left" w:pos="9923"/>
        </w:tabs>
        <w:ind w:right="-3" w:firstLine="540"/>
        <w:jc w:val="both"/>
        <w:rPr>
          <w:sz w:val="24"/>
          <w:szCs w:val="24"/>
        </w:rPr>
      </w:pPr>
    </w:p>
    <w:p w:rsidR="00381A00" w:rsidRPr="00667DE6" w:rsidRDefault="00381A00" w:rsidP="00381A00">
      <w:pPr>
        <w:jc w:val="center"/>
        <w:rPr>
          <w:sz w:val="24"/>
          <w:szCs w:val="24"/>
        </w:rPr>
      </w:pPr>
      <w:r w:rsidRPr="00667DE6">
        <w:rPr>
          <w:sz w:val="24"/>
          <w:szCs w:val="24"/>
        </w:rPr>
        <w:t>Выводы</w:t>
      </w:r>
    </w:p>
    <w:p w:rsidR="00381A00" w:rsidRPr="00BD4388" w:rsidRDefault="00381A00" w:rsidP="00381A00">
      <w:pPr>
        <w:rPr>
          <w:sz w:val="24"/>
          <w:szCs w:val="24"/>
        </w:rPr>
      </w:pP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 Думой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сроки, установленные Бюджетным кодексом Российской Федерации, Положением о бюджетном процессе в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образовании. 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Представленный отчет по составу соответствует требованиям статьи 264.6 Бюджетного кодекса РФ.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за 2017 год исполнен в соответствии с требованиями действующего бюджетного законодательства.</w:t>
      </w:r>
    </w:p>
    <w:p w:rsidR="003E132E" w:rsidRDefault="003E132E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отчета доходы бюджета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2017 год составили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6390,3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на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24,5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(или на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100,4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 выше запланированного объема поступлений.</w:t>
      </w:r>
    </w:p>
    <w:p w:rsidR="00283F16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общей суммы доходов местного бюджета за 2017 год налоговые и неналоговые доходы составляют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20,2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%, безвозмездные поступления – </w:t>
      </w:r>
      <w:r w:rsidR="00935D03">
        <w:rPr>
          <w:rFonts w:ascii="Times New Roman" w:eastAsia="Times New Roman" w:hAnsi="Times New Roman"/>
          <w:sz w:val="24"/>
          <w:szCs w:val="24"/>
          <w:lang w:eastAsia="ru-RU"/>
        </w:rPr>
        <w:t>79,8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%, что свидетельствует о зависимости местного бюджета от других бюджетов бюджетной системы Российской Федерации.</w:t>
      </w:r>
    </w:p>
    <w:p w:rsidR="00283F16" w:rsidRPr="00BD4388" w:rsidRDefault="00283F16" w:rsidP="00283F16">
      <w:pPr>
        <w:ind w:firstLine="567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Проверкой соответствия данных баланса данным представленных форм бюджетной отчетности расхождений не установлено. </w:t>
      </w:r>
    </w:p>
    <w:p w:rsidR="00283F16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388">
        <w:rPr>
          <w:rFonts w:ascii="Times New Roman" w:hAnsi="Times New Roman"/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388">
        <w:rPr>
          <w:rFonts w:ascii="Times New Roman" w:hAnsi="Times New Roman"/>
          <w:sz w:val="24"/>
          <w:szCs w:val="24"/>
        </w:rPr>
        <w:t>в ходе проверки не установлено</w:t>
      </w:r>
    </w:p>
    <w:p w:rsidR="00B66BFF" w:rsidRPr="00BD4388" w:rsidRDefault="00283F16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>одовая бюджетная</w:t>
      </w:r>
      <w:r w:rsidR="006979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отчетность </w:t>
      </w:r>
      <w:r w:rsidR="006B09F5">
        <w:rPr>
          <w:rFonts w:ascii="Times New Roman" w:eastAsia="Times New Roman" w:hAnsi="Times New Roman"/>
          <w:sz w:val="24"/>
          <w:szCs w:val="24"/>
          <w:lang w:eastAsia="ru-RU"/>
        </w:rPr>
        <w:t>Дальне-Закорского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06F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требованиями </w:t>
      </w:r>
      <w:r w:rsidR="00B66BFF" w:rsidRPr="00BD4388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="00544E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 w:rsidRPr="00BD4388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B66BFF" w:rsidRPr="00BD43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0F62" w:rsidRPr="00BD4388" w:rsidRDefault="00283F16" w:rsidP="00667DE6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</w:rPr>
        <w:t xml:space="preserve">Представленный отчет является полным и достоверным, </w:t>
      </w:r>
      <w:r w:rsidR="00667DE6">
        <w:rPr>
          <w:sz w:val="24"/>
          <w:szCs w:val="24"/>
        </w:rPr>
        <w:t>может быть рекомендован</w:t>
      </w:r>
      <w:r w:rsidR="007B676D" w:rsidRPr="00BD4388">
        <w:rPr>
          <w:sz w:val="24"/>
          <w:szCs w:val="24"/>
        </w:rPr>
        <w:t xml:space="preserve"> </w:t>
      </w:r>
      <w:r w:rsidR="006D4C62" w:rsidRPr="00BD4388">
        <w:rPr>
          <w:sz w:val="24"/>
          <w:szCs w:val="24"/>
        </w:rPr>
        <w:t xml:space="preserve">Думе </w:t>
      </w:r>
      <w:r w:rsidR="006B09F5">
        <w:rPr>
          <w:sz w:val="24"/>
          <w:szCs w:val="24"/>
        </w:rPr>
        <w:t>Дальне-Закорского</w:t>
      </w:r>
      <w:r w:rsidR="006D4C62" w:rsidRPr="00BD4388">
        <w:rPr>
          <w:sz w:val="24"/>
          <w:szCs w:val="24"/>
        </w:rPr>
        <w:t xml:space="preserve"> </w:t>
      </w:r>
      <w:r w:rsidR="002C406F">
        <w:rPr>
          <w:sz w:val="24"/>
          <w:szCs w:val="24"/>
        </w:rPr>
        <w:t>сельского поселения</w:t>
      </w:r>
      <w:r w:rsidR="006D4C62" w:rsidRPr="00BD4388">
        <w:rPr>
          <w:sz w:val="24"/>
          <w:szCs w:val="24"/>
        </w:rPr>
        <w:t xml:space="preserve"> </w:t>
      </w:r>
      <w:r w:rsidR="00667DE6">
        <w:rPr>
          <w:sz w:val="24"/>
          <w:szCs w:val="24"/>
        </w:rPr>
        <w:t xml:space="preserve">для </w:t>
      </w:r>
      <w:r w:rsidR="006D4C62" w:rsidRPr="00BD4388">
        <w:rPr>
          <w:sz w:val="24"/>
          <w:szCs w:val="24"/>
        </w:rPr>
        <w:t>принят</w:t>
      </w:r>
      <w:r w:rsidR="00667DE6">
        <w:rPr>
          <w:sz w:val="24"/>
          <w:szCs w:val="24"/>
        </w:rPr>
        <w:t>ия</w:t>
      </w:r>
      <w:r w:rsidR="006D4C62" w:rsidRPr="00BD4388">
        <w:rPr>
          <w:sz w:val="24"/>
          <w:szCs w:val="24"/>
        </w:rPr>
        <w:t xml:space="preserve"> к утверждению</w:t>
      </w:r>
      <w:r w:rsidR="00667DE6">
        <w:rPr>
          <w:sz w:val="24"/>
          <w:szCs w:val="24"/>
        </w:rPr>
        <w:t>.</w:t>
      </w:r>
      <w:r w:rsidR="007B676D" w:rsidRPr="00BD4388">
        <w:rPr>
          <w:sz w:val="24"/>
          <w:szCs w:val="24"/>
        </w:rPr>
        <w:t xml:space="preserve"> </w:t>
      </w: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Pr="00BD4388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667DE6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BD4388">
        <w:rPr>
          <w:shd w:val="clear" w:color="auto" w:fill="FFFFFF"/>
        </w:rPr>
        <w:t xml:space="preserve">Аудитор    </w:t>
      </w:r>
      <w:r w:rsidR="00667DE6">
        <w:rPr>
          <w:shd w:val="clear" w:color="auto" w:fill="FFFFFF"/>
        </w:rPr>
        <w:t xml:space="preserve">                                                                                                                </w:t>
      </w:r>
      <w:r w:rsidRPr="00BD4388">
        <w:rPr>
          <w:shd w:val="clear" w:color="auto" w:fill="FFFFFF"/>
        </w:rPr>
        <w:t xml:space="preserve">  Н.Н. Михина</w:t>
      </w:r>
    </w:p>
    <w:sectPr w:rsidR="00E70620" w:rsidSect="0043639A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0FF" w:rsidRDefault="00A410FF">
      <w:r>
        <w:separator/>
      </w:r>
    </w:p>
  </w:endnote>
  <w:endnote w:type="continuationSeparator" w:id="1">
    <w:p w:rsidR="00A410FF" w:rsidRDefault="00A4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0FF" w:rsidRDefault="00A410FF">
      <w:r>
        <w:separator/>
      </w:r>
    </w:p>
  </w:footnote>
  <w:footnote w:type="continuationSeparator" w:id="1">
    <w:p w:rsidR="00A410FF" w:rsidRDefault="00A41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22"/>
  </w:num>
  <w:num w:numId="19">
    <w:abstractNumId w:val="20"/>
  </w:num>
  <w:num w:numId="20">
    <w:abstractNumId w:val="19"/>
  </w:num>
  <w:num w:numId="21">
    <w:abstractNumId w:val="16"/>
  </w:num>
  <w:num w:numId="22">
    <w:abstractNumId w:val="23"/>
  </w:num>
  <w:num w:numId="23">
    <w:abstractNumId w:val="17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052F"/>
    <w:rsid w:val="00001A8B"/>
    <w:rsid w:val="00007E1D"/>
    <w:rsid w:val="000100E6"/>
    <w:rsid w:val="00011583"/>
    <w:rsid w:val="00011802"/>
    <w:rsid w:val="0001287D"/>
    <w:rsid w:val="000149CC"/>
    <w:rsid w:val="00017302"/>
    <w:rsid w:val="000223CB"/>
    <w:rsid w:val="000259A2"/>
    <w:rsid w:val="0003345B"/>
    <w:rsid w:val="00036364"/>
    <w:rsid w:val="000412B0"/>
    <w:rsid w:val="00041647"/>
    <w:rsid w:val="00042997"/>
    <w:rsid w:val="00042A93"/>
    <w:rsid w:val="00043F5D"/>
    <w:rsid w:val="00047D41"/>
    <w:rsid w:val="0005427E"/>
    <w:rsid w:val="000551A0"/>
    <w:rsid w:val="00057984"/>
    <w:rsid w:val="00061FC6"/>
    <w:rsid w:val="00063604"/>
    <w:rsid w:val="0006627D"/>
    <w:rsid w:val="00066B36"/>
    <w:rsid w:val="00070A81"/>
    <w:rsid w:val="00071E1F"/>
    <w:rsid w:val="000744EE"/>
    <w:rsid w:val="000760A1"/>
    <w:rsid w:val="000769E0"/>
    <w:rsid w:val="00077DC1"/>
    <w:rsid w:val="000809E0"/>
    <w:rsid w:val="000839D3"/>
    <w:rsid w:val="00084058"/>
    <w:rsid w:val="00084A5D"/>
    <w:rsid w:val="0008624B"/>
    <w:rsid w:val="000862E9"/>
    <w:rsid w:val="00086BB2"/>
    <w:rsid w:val="0008700F"/>
    <w:rsid w:val="0009172A"/>
    <w:rsid w:val="00092793"/>
    <w:rsid w:val="00093E0F"/>
    <w:rsid w:val="000957D6"/>
    <w:rsid w:val="0009634E"/>
    <w:rsid w:val="000A2184"/>
    <w:rsid w:val="000A3B5D"/>
    <w:rsid w:val="000A3F74"/>
    <w:rsid w:val="000B04EE"/>
    <w:rsid w:val="000B2307"/>
    <w:rsid w:val="000B50A9"/>
    <w:rsid w:val="000B5C65"/>
    <w:rsid w:val="000C02E0"/>
    <w:rsid w:val="000D01B1"/>
    <w:rsid w:val="000D55AE"/>
    <w:rsid w:val="000D5CC0"/>
    <w:rsid w:val="000D6F62"/>
    <w:rsid w:val="000D7B31"/>
    <w:rsid w:val="000E0B37"/>
    <w:rsid w:val="000E2A02"/>
    <w:rsid w:val="000E4C2E"/>
    <w:rsid w:val="000F039A"/>
    <w:rsid w:val="000F2318"/>
    <w:rsid w:val="000F2A48"/>
    <w:rsid w:val="000F326F"/>
    <w:rsid w:val="000F41C0"/>
    <w:rsid w:val="000F4CC0"/>
    <w:rsid w:val="000F5F66"/>
    <w:rsid w:val="000F7500"/>
    <w:rsid w:val="00101F0B"/>
    <w:rsid w:val="00102545"/>
    <w:rsid w:val="00102F5C"/>
    <w:rsid w:val="001036BE"/>
    <w:rsid w:val="001036C4"/>
    <w:rsid w:val="001067FE"/>
    <w:rsid w:val="0011192E"/>
    <w:rsid w:val="001139FF"/>
    <w:rsid w:val="001149BF"/>
    <w:rsid w:val="001151D1"/>
    <w:rsid w:val="00116D65"/>
    <w:rsid w:val="001178CD"/>
    <w:rsid w:val="00120DFF"/>
    <w:rsid w:val="00121739"/>
    <w:rsid w:val="001233DA"/>
    <w:rsid w:val="001244D5"/>
    <w:rsid w:val="001251F9"/>
    <w:rsid w:val="00132977"/>
    <w:rsid w:val="001348C0"/>
    <w:rsid w:val="0014042C"/>
    <w:rsid w:val="001416E6"/>
    <w:rsid w:val="001419E5"/>
    <w:rsid w:val="00141F63"/>
    <w:rsid w:val="00145416"/>
    <w:rsid w:val="00146C87"/>
    <w:rsid w:val="00146E22"/>
    <w:rsid w:val="0014751B"/>
    <w:rsid w:val="00153260"/>
    <w:rsid w:val="00154108"/>
    <w:rsid w:val="0015465C"/>
    <w:rsid w:val="0015607E"/>
    <w:rsid w:val="00161D5C"/>
    <w:rsid w:val="00162F6D"/>
    <w:rsid w:val="00163169"/>
    <w:rsid w:val="00163393"/>
    <w:rsid w:val="00164093"/>
    <w:rsid w:val="001655DC"/>
    <w:rsid w:val="00165A1A"/>
    <w:rsid w:val="00166389"/>
    <w:rsid w:val="00170504"/>
    <w:rsid w:val="00175645"/>
    <w:rsid w:val="0017609A"/>
    <w:rsid w:val="00176B4B"/>
    <w:rsid w:val="00176ECA"/>
    <w:rsid w:val="00183392"/>
    <w:rsid w:val="00185045"/>
    <w:rsid w:val="001856BA"/>
    <w:rsid w:val="00186547"/>
    <w:rsid w:val="0018736A"/>
    <w:rsid w:val="00187A46"/>
    <w:rsid w:val="00190C0F"/>
    <w:rsid w:val="00191588"/>
    <w:rsid w:val="00192585"/>
    <w:rsid w:val="00193018"/>
    <w:rsid w:val="00193A44"/>
    <w:rsid w:val="00193CCD"/>
    <w:rsid w:val="001959BD"/>
    <w:rsid w:val="001967C9"/>
    <w:rsid w:val="00196832"/>
    <w:rsid w:val="001A0BF1"/>
    <w:rsid w:val="001A3885"/>
    <w:rsid w:val="001A42E8"/>
    <w:rsid w:val="001A45B8"/>
    <w:rsid w:val="001A7560"/>
    <w:rsid w:val="001B0091"/>
    <w:rsid w:val="001B3069"/>
    <w:rsid w:val="001B3573"/>
    <w:rsid w:val="001B374A"/>
    <w:rsid w:val="001B3ADC"/>
    <w:rsid w:val="001B4A95"/>
    <w:rsid w:val="001C0E73"/>
    <w:rsid w:val="001C1A1D"/>
    <w:rsid w:val="001C5715"/>
    <w:rsid w:val="001D0314"/>
    <w:rsid w:val="001D5249"/>
    <w:rsid w:val="001D6028"/>
    <w:rsid w:val="001E1C94"/>
    <w:rsid w:val="001E385A"/>
    <w:rsid w:val="001E4FAA"/>
    <w:rsid w:val="001E5177"/>
    <w:rsid w:val="001E650F"/>
    <w:rsid w:val="001E66C8"/>
    <w:rsid w:val="001E6CE3"/>
    <w:rsid w:val="001F13CD"/>
    <w:rsid w:val="001F48D4"/>
    <w:rsid w:val="001F54D3"/>
    <w:rsid w:val="00202AAC"/>
    <w:rsid w:val="00203886"/>
    <w:rsid w:val="00206130"/>
    <w:rsid w:val="00206D3E"/>
    <w:rsid w:val="00211E1C"/>
    <w:rsid w:val="00213CB3"/>
    <w:rsid w:val="00214720"/>
    <w:rsid w:val="00214F8A"/>
    <w:rsid w:val="00216005"/>
    <w:rsid w:val="00227B04"/>
    <w:rsid w:val="002324D0"/>
    <w:rsid w:val="002334AE"/>
    <w:rsid w:val="00233B08"/>
    <w:rsid w:val="002365D3"/>
    <w:rsid w:val="00236E01"/>
    <w:rsid w:val="00237BD0"/>
    <w:rsid w:val="00237CB6"/>
    <w:rsid w:val="0024510D"/>
    <w:rsid w:val="00246426"/>
    <w:rsid w:val="00255025"/>
    <w:rsid w:val="00257FA3"/>
    <w:rsid w:val="00263FFD"/>
    <w:rsid w:val="00267125"/>
    <w:rsid w:val="0027093E"/>
    <w:rsid w:val="00274BE0"/>
    <w:rsid w:val="00274CBE"/>
    <w:rsid w:val="002761EB"/>
    <w:rsid w:val="00277747"/>
    <w:rsid w:val="00280B51"/>
    <w:rsid w:val="00281150"/>
    <w:rsid w:val="00281E75"/>
    <w:rsid w:val="0028204E"/>
    <w:rsid w:val="00283469"/>
    <w:rsid w:val="002836A9"/>
    <w:rsid w:val="00283F16"/>
    <w:rsid w:val="002918F9"/>
    <w:rsid w:val="00294073"/>
    <w:rsid w:val="00294D08"/>
    <w:rsid w:val="002A72CA"/>
    <w:rsid w:val="002B4DB7"/>
    <w:rsid w:val="002C0654"/>
    <w:rsid w:val="002C0A71"/>
    <w:rsid w:val="002C0F13"/>
    <w:rsid w:val="002C1166"/>
    <w:rsid w:val="002C1B9F"/>
    <w:rsid w:val="002C406F"/>
    <w:rsid w:val="002C4466"/>
    <w:rsid w:val="002C5E61"/>
    <w:rsid w:val="002C68ED"/>
    <w:rsid w:val="002D1AE7"/>
    <w:rsid w:val="002D2218"/>
    <w:rsid w:val="002D2DF4"/>
    <w:rsid w:val="002D340D"/>
    <w:rsid w:val="002D58B9"/>
    <w:rsid w:val="002D6714"/>
    <w:rsid w:val="002D72BC"/>
    <w:rsid w:val="002D7B45"/>
    <w:rsid w:val="002E3CF7"/>
    <w:rsid w:val="002E5429"/>
    <w:rsid w:val="002E5E55"/>
    <w:rsid w:val="002F22AF"/>
    <w:rsid w:val="002F2FA2"/>
    <w:rsid w:val="002F5EE6"/>
    <w:rsid w:val="002F6157"/>
    <w:rsid w:val="002F6D40"/>
    <w:rsid w:val="00300996"/>
    <w:rsid w:val="00300F0E"/>
    <w:rsid w:val="00302291"/>
    <w:rsid w:val="00302977"/>
    <w:rsid w:val="00303665"/>
    <w:rsid w:val="00304927"/>
    <w:rsid w:val="00305E39"/>
    <w:rsid w:val="0030635B"/>
    <w:rsid w:val="003069F8"/>
    <w:rsid w:val="00306E3B"/>
    <w:rsid w:val="00307502"/>
    <w:rsid w:val="00310CD8"/>
    <w:rsid w:val="00310CE9"/>
    <w:rsid w:val="00312DF8"/>
    <w:rsid w:val="00312FE8"/>
    <w:rsid w:val="00316D2C"/>
    <w:rsid w:val="003210FE"/>
    <w:rsid w:val="0032145B"/>
    <w:rsid w:val="00321D41"/>
    <w:rsid w:val="00323A19"/>
    <w:rsid w:val="00326A81"/>
    <w:rsid w:val="0032772B"/>
    <w:rsid w:val="00330FAE"/>
    <w:rsid w:val="00331EA4"/>
    <w:rsid w:val="00332322"/>
    <w:rsid w:val="00333CBD"/>
    <w:rsid w:val="00335FE2"/>
    <w:rsid w:val="0033656E"/>
    <w:rsid w:val="00336730"/>
    <w:rsid w:val="00340317"/>
    <w:rsid w:val="0034048D"/>
    <w:rsid w:val="003447B8"/>
    <w:rsid w:val="0034608C"/>
    <w:rsid w:val="00346DBF"/>
    <w:rsid w:val="00350227"/>
    <w:rsid w:val="00353314"/>
    <w:rsid w:val="003547DE"/>
    <w:rsid w:val="003547EB"/>
    <w:rsid w:val="00354C10"/>
    <w:rsid w:val="00355132"/>
    <w:rsid w:val="0035530F"/>
    <w:rsid w:val="00361911"/>
    <w:rsid w:val="00364C1B"/>
    <w:rsid w:val="003662A8"/>
    <w:rsid w:val="00371D98"/>
    <w:rsid w:val="0037339A"/>
    <w:rsid w:val="003750AB"/>
    <w:rsid w:val="00375C92"/>
    <w:rsid w:val="00380F1A"/>
    <w:rsid w:val="00381510"/>
    <w:rsid w:val="00381A00"/>
    <w:rsid w:val="00383E65"/>
    <w:rsid w:val="00393A5F"/>
    <w:rsid w:val="00397321"/>
    <w:rsid w:val="003A1A77"/>
    <w:rsid w:val="003A21B5"/>
    <w:rsid w:val="003A336D"/>
    <w:rsid w:val="003B5140"/>
    <w:rsid w:val="003B683C"/>
    <w:rsid w:val="003C2883"/>
    <w:rsid w:val="003C2A23"/>
    <w:rsid w:val="003C3D77"/>
    <w:rsid w:val="003D43E6"/>
    <w:rsid w:val="003D4EE5"/>
    <w:rsid w:val="003D67C8"/>
    <w:rsid w:val="003E132E"/>
    <w:rsid w:val="003E4198"/>
    <w:rsid w:val="003E44EE"/>
    <w:rsid w:val="003E46C5"/>
    <w:rsid w:val="003E49A9"/>
    <w:rsid w:val="003E54DE"/>
    <w:rsid w:val="003E5904"/>
    <w:rsid w:val="003E5B62"/>
    <w:rsid w:val="003E5EEC"/>
    <w:rsid w:val="003E7519"/>
    <w:rsid w:val="003E768D"/>
    <w:rsid w:val="003F2546"/>
    <w:rsid w:val="003F373D"/>
    <w:rsid w:val="003F4EA9"/>
    <w:rsid w:val="003F6EA1"/>
    <w:rsid w:val="003F750E"/>
    <w:rsid w:val="0040094B"/>
    <w:rsid w:val="00400ABC"/>
    <w:rsid w:val="00411627"/>
    <w:rsid w:val="00414B92"/>
    <w:rsid w:val="0041611E"/>
    <w:rsid w:val="0041748A"/>
    <w:rsid w:val="004174D0"/>
    <w:rsid w:val="00422A65"/>
    <w:rsid w:val="004247B4"/>
    <w:rsid w:val="004255F5"/>
    <w:rsid w:val="0042632F"/>
    <w:rsid w:val="00427BC7"/>
    <w:rsid w:val="004301AF"/>
    <w:rsid w:val="00431C13"/>
    <w:rsid w:val="00432061"/>
    <w:rsid w:val="00432792"/>
    <w:rsid w:val="00433B4F"/>
    <w:rsid w:val="0043639A"/>
    <w:rsid w:val="004371C9"/>
    <w:rsid w:val="004379DA"/>
    <w:rsid w:val="00441437"/>
    <w:rsid w:val="00441518"/>
    <w:rsid w:val="00441B7A"/>
    <w:rsid w:val="00442FAF"/>
    <w:rsid w:val="004452EB"/>
    <w:rsid w:val="0044582D"/>
    <w:rsid w:val="00445E92"/>
    <w:rsid w:val="00447997"/>
    <w:rsid w:val="00450FA6"/>
    <w:rsid w:val="00460E6E"/>
    <w:rsid w:val="0046293C"/>
    <w:rsid w:val="00465B91"/>
    <w:rsid w:val="00466874"/>
    <w:rsid w:val="00467512"/>
    <w:rsid w:val="00471E42"/>
    <w:rsid w:val="00473196"/>
    <w:rsid w:val="00473EFB"/>
    <w:rsid w:val="0047512A"/>
    <w:rsid w:val="0047529E"/>
    <w:rsid w:val="00475FC4"/>
    <w:rsid w:val="004768B9"/>
    <w:rsid w:val="00477A18"/>
    <w:rsid w:val="0048066A"/>
    <w:rsid w:val="00480BBB"/>
    <w:rsid w:val="0048183A"/>
    <w:rsid w:val="004820E4"/>
    <w:rsid w:val="0048249D"/>
    <w:rsid w:val="00482BD8"/>
    <w:rsid w:val="0048563A"/>
    <w:rsid w:val="00485BDD"/>
    <w:rsid w:val="0049327E"/>
    <w:rsid w:val="00493E8C"/>
    <w:rsid w:val="00496514"/>
    <w:rsid w:val="00496801"/>
    <w:rsid w:val="00496F5F"/>
    <w:rsid w:val="00496FC4"/>
    <w:rsid w:val="00497983"/>
    <w:rsid w:val="004A1A0B"/>
    <w:rsid w:val="004A2C91"/>
    <w:rsid w:val="004A476E"/>
    <w:rsid w:val="004A5D56"/>
    <w:rsid w:val="004A6BA6"/>
    <w:rsid w:val="004A7EB1"/>
    <w:rsid w:val="004B018E"/>
    <w:rsid w:val="004B055B"/>
    <w:rsid w:val="004C0373"/>
    <w:rsid w:val="004C0D16"/>
    <w:rsid w:val="004C29A9"/>
    <w:rsid w:val="004D2F07"/>
    <w:rsid w:val="004D3754"/>
    <w:rsid w:val="004D3D42"/>
    <w:rsid w:val="004D4754"/>
    <w:rsid w:val="004D57D3"/>
    <w:rsid w:val="004E659F"/>
    <w:rsid w:val="004E661E"/>
    <w:rsid w:val="004F444B"/>
    <w:rsid w:val="004F48AA"/>
    <w:rsid w:val="004F59B7"/>
    <w:rsid w:val="004F5AB0"/>
    <w:rsid w:val="004F6BBB"/>
    <w:rsid w:val="00500447"/>
    <w:rsid w:val="00502850"/>
    <w:rsid w:val="00502910"/>
    <w:rsid w:val="00503B98"/>
    <w:rsid w:val="00504927"/>
    <w:rsid w:val="00511097"/>
    <w:rsid w:val="0051150D"/>
    <w:rsid w:val="00511A01"/>
    <w:rsid w:val="0051609C"/>
    <w:rsid w:val="005166A6"/>
    <w:rsid w:val="005248DA"/>
    <w:rsid w:val="005260D9"/>
    <w:rsid w:val="005272B8"/>
    <w:rsid w:val="00531FF5"/>
    <w:rsid w:val="0053224A"/>
    <w:rsid w:val="00532688"/>
    <w:rsid w:val="005327C9"/>
    <w:rsid w:val="0053596E"/>
    <w:rsid w:val="00540F62"/>
    <w:rsid w:val="0054169C"/>
    <w:rsid w:val="0054172C"/>
    <w:rsid w:val="005419FB"/>
    <w:rsid w:val="00541CCF"/>
    <w:rsid w:val="005434FA"/>
    <w:rsid w:val="005442E0"/>
    <w:rsid w:val="00544E46"/>
    <w:rsid w:val="005462DC"/>
    <w:rsid w:val="00553817"/>
    <w:rsid w:val="00555B65"/>
    <w:rsid w:val="00561DCA"/>
    <w:rsid w:val="0056780C"/>
    <w:rsid w:val="005726A1"/>
    <w:rsid w:val="00583D3C"/>
    <w:rsid w:val="0058534D"/>
    <w:rsid w:val="00591A8F"/>
    <w:rsid w:val="00594B12"/>
    <w:rsid w:val="00595DDB"/>
    <w:rsid w:val="00596353"/>
    <w:rsid w:val="00596EED"/>
    <w:rsid w:val="00597591"/>
    <w:rsid w:val="005A0184"/>
    <w:rsid w:val="005A09AB"/>
    <w:rsid w:val="005A2EF9"/>
    <w:rsid w:val="005A3C11"/>
    <w:rsid w:val="005A54E3"/>
    <w:rsid w:val="005A5CA0"/>
    <w:rsid w:val="005A6D67"/>
    <w:rsid w:val="005B07A4"/>
    <w:rsid w:val="005B6A08"/>
    <w:rsid w:val="005C1E25"/>
    <w:rsid w:val="005C440B"/>
    <w:rsid w:val="005C4DDA"/>
    <w:rsid w:val="005C5418"/>
    <w:rsid w:val="005C58B1"/>
    <w:rsid w:val="005C7EA1"/>
    <w:rsid w:val="005D162D"/>
    <w:rsid w:val="005D5F8D"/>
    <w:rsid w:val="005E1C56"/>
    <w:rsid w:val="005E2BB2"/>
    <w:rsid w:val="005E2EBE"/>
    <w:rsid w:val="005E4724"/>
    <w:rsid w:val="005E5CA2"/>
    <w:rsid w:val="005E5F74"/>
    <w:rsid w:val="005E79FD"/>
    <w:rsid w:val="005F0218"/>
    <w:rsid w:val="005F1611"/>
    <w:rsid w:val="005F2F88"/>
    <w:rsid w:val="005F4A4E"/>
    <w:rsid w:val="005F4A57"/>
    <w:rsid w:val="005F7F44"/>
    <w:rsid w:val="006041C0"/>
    <w:rsid w:val="006043B6"/>
    <w:rsid w:val="006058A6"/>
    <w:rsid w:val="006111B5"/>
    <w:rsid w:val="0061504A"/>
    <w:rsid w:val="006152CE"/>
    <w:rsid w:val="006204EA"/>
    <w:rsid w:val="0062260D"/>
    <w:rsid w:val="00627CBA"/>
    <w:rsid w:val="00630DE3"/>
    <w:rsid w:val="0063298C"/>
    <w:rsid w:val="00632D89"/>
    <w:rsid w:val="00632F3A"/>
    <w:rsid w:val="00635CA8"/>
    <w:rsid w:val="00636176"/>
    <w:rsid w:val="00640E74"/>
    <w:rsid w:val="006411D4"/>
    <w:rsid w:val="00642D99"/>
    <w:rsid w:val="00643FDF"/>
    <w:rsid w:val="006475A5"/>
    <w:rsid w:val="00654190"/>
    <w:rsid w:val="006605F9"/>
    <w:rsid w:val="006656BC"/>
    <w:rsid w:val="00667DE6"/>
    <w:rsid w:val="0067109A"/>
    <w:rsid w:val="006741EF"/>
    <w:rsid w:val="006755CF"/>
    <w:rsid w:val="0068049B"/>
    <w:rsid w:val="00681C2D"/>
    <w:rsid w:val="00683858"/>
    <w:rsid w:val="00684C06"/>
    <w:rsid w:val="00686FBC"/>
    <w:rsid w:val="0069055F"/>
    <w:rsid w:val="00692C98"/>
    <w:rsid w:val="0069367E"/>
    <w:rsid w:val="0069501F"/>
    <w:rsid w:val="00696AB2"/>
    <w:rsid w:val="006979D7"/>
    <w:rsid w:val="00697FD5"/>
    <w:rsid w:val="006A3DB3"/>
    <w:rsid w:val="006A410E"/>
    <w:rsid w:val="006A4381"/>
    <w:rsid w:val="006A471B"/>
    <w:rsid w:val="006A6828"/>
    <w:rsid w:val="006A6DEF"/>
    <w:rsid w:val="006B012F"/>
    <w:rsid w:val="006B09F5"/>
    <w:rsid w:val="006B12F6"/>
    <w:rsid w:val="006B56D8"/>
    <w:rsid w:val="006B61D4"/>
    <w:rsid w:val="006B61EC"/>
    <w:rsid w:val="006B6238"/>
    <w:rsid w:val="006C26E0"/>
    <w:rsid w:val="006C29E9"/>
    <w:rsid w:val="006C2D82"/>
    <w:rsid w:val="006C6C7E"/>
    <w:rsid w:val="006D08CB"/>
    <w:rsid w:val="006D2D51"/>
    <w:rsid w:val="006D381E"/>
    <w:rsid w:val="006D4C62"/>
    <w:rsid w:val="006D6322"/>
    <w:rsid w:val="006D7AFA"/>
    <w:rsid w:val="006D7C62"/>
    <w:rsid w:val="006E01BB"/>
    <w:rsid w:val="006E0D12"/>
    <w:rsid w:val="006E4CA1"/>
    <w:rsid w:val="006E4D73"/>
    <w:rsid w:val="006E5C01"/>
    <w:rsid w:val="006E74A1"/>
    <w:rsid w:val="006E7AEC"/>
    <w:rsid w:val="006F0017"/>
    <w:rsid w:val="006F2E51"/>
    <w:rsid w:val="006F3C45"/>
    <w:rsid w:val="006F5F59"/>
    <w:rsid w:val="006F6C8E"/>
    <w:rsid w:val="00701359"/>
    <w:rsid w:val="0070138B"/>
    <w:rsid w:val="00701FB1"/>
    <w:rsid w:val="007128A0"/>
    <w:rsid w:val="00714923"/>
    <w:rsid w:val="00716CE4"/>
    <w:rsid w:val="00722D11"/>
    <w:rsid w:val="007243BE"/>
    <w:rsid w:val="00725274"/>
    <w:rsid w:val="007257AF"/>
    <w:rsid w:val="007311A1"/>
    <w:rsid w:val="007367BA"/>
    <w:rsid w:val="0074034B"/>
    <w:rsid w:val="007433FF"/>
    <w:rsid w:val="007442ED"/>
    <w:rsid w:val="007469C6"/>
    <w:rsid w:val="00747866"/>
    <w:rsid w:val="00753E04"/>
    <w:rsid w:val="00754CAF"/>
    <w:rsid w:val="0075575E"/>
    <w:rsid w:val="007564B1"/>
    <w:rsid w:val="00762E06"/>
    <w:rsid w:val="00764EF9"/>
    <w:rsid w:val="00767862"/>
    <w:rsid w:val="00771359"/>
    <w:rsid w:val="00776210"/>
    <w:rsid w:val="00782EB4"/>
    <w:rsid w:val="0078649D"/>
    <w:rsid w:val="00792E05"/>
    <w:rsid w:val="007933F9"/>
    <w:rsid w:val="0079391F"/>
    <w:rsid w:val="00794EE7"/>
    <w:rsid w:val="00795027"/>
    <w:rsid w:val="00795570"/>
    <w:rsid w:val="00795FA5"/>
    <w:rsid w:val="00796146"/>
    <w:rsid w:val="00796C99"/>
    <w:rsid w:val="007A266F"/>
    <w:rsid w:val="007A37EE"/>
    <w:rsid w:val="007A4A99"/>
    <w:rsid w:val="007A58DD"/>
    <w:rsid w:val="007A5EBE"/>
    <w:rsid w:val="007A65C7"/>
    <w:rsid w:val="007B4F24"/>
    <w:rsid w:val="007B5C3C"/>
    <w:rsid w:val="007B6221"/>
    <w:rsid w:val="007B676D"/>
    <w:rsid w:val="007D0677"/>
    <w:rsid w:val="007D36DB"/>
    <w:rsid w:val="007D5EE4"/>
    <w:rsid w:val="007D6590"/>
    <w:rsid w:val="007D70F2"/>
    <w:rsid w:val="007D7261"/>
    <w:rsid w:val="007E0D18"/>
    <w:rsid w:val="007E1558"/>
    <w:rsid w:val="007F329B"/>
    <w:rsid w:val="007F47F5"/>
    <w:rsid w:val="007F67F2"/>
    <w:rsid w:val="00800313"/>
    <w:rsid w:val="0080202E"/>
    <w:rsid w:val="00802C8E"/>
    <w:rsid w:val="00803E59"/>
    <w:rsid w:val="00811C86"/>
    <w:rsid w:val="008168D1"/>
    <w:rsid w:val="00820147"/>
    <w:rsid w:val="00821EA2"/>
    <w:rsid w:val="008253F2"/>
    <w:rsid w:val="00826084"/>
    <w:rsid w:val="008269D1"/>
    <w:rsid w:val="008345E1"/>
    <w:rsid w:val="00834C6E"/>
    <w:rsid w:val="00835000"/>
    <w:rsid w:val="00840B48"/>
    <w:rsid w:val="00840E9C"/>
    <w:rsid w:val="008417FD"/>
    <w:rsid w:val="0084244E"/>
    <w:rsid w:val="00845D4C"/>
    <w:rsid w:val="0085171D"/>
    <w:rsid w:val="00853225"/>
    <w:rsid w:val="0085445B"/>
    <w:rsid w:val="008615F2"/>
    <w:rsid w:val="00862622"/>
    <w:rsid w:val="00863467"/>
    <w:rsid w:val="008637C7"/>
    <w:rsid w:val="0086437A"/>
    <w:rsid w:val="008643B3"/>
    <w:rsid w:val="00866489"/>
    <w:rsid w:val="008669E1"/>
    <w:rsid w:val="00870857"/>
    <w:rsid w:val="00870AAA"/>
    <w:rsid w:val="00876D59"/>
    <w:rsid w:val="008806BF"/>
    <w:rsid w:val="008905AC"/>
    <w:rsid w:val="008910B5"/>
    <w:rsid w:val="008934CE"/>
    <w:rsid w:val="00897020"/>
    <w:rsid w:val="008971D7"/>
    <w:rsid w:val="008A0B63"/>
    <w:rsid w:val="008A0D30"/>
    <w:rsid w:val="008B41A1"/>
    <w:rsid w:val="008B4843"/>
    <w:rsid w:val="008B5D9B"/>
    <w:rsid w:val="008B7053"/>
    <w:rsid w:val="008C119D"/>
    <w:rsid w:val="008C29D3"/>
    <w:rsid w:val="008C3830"/>
    <w:rsid w:val="008C7AB9"/>
    <w:rsid w:val="008D1990"/>
    <w:rsid w:val="008D339F"/>
    <w:rsid w:val="008E19DA"/>
    <w:rsid w:val="008E22B2"/>
    <w:rsid w:val="008E323E"/>
    <w:rsid w:val="008E6C54"/>
    <w:rsid w:val="008F25A0"/>
    <w:rsid w:val="008F46A7"/>
    <w:rsid w:val="008F7A9F"/>
    <w:rsid w:val="0090665A"/>
    <w:rsid w:val="00906FDD"/>
    <w:rsid w:val="009075D4"/>
    <w:rsid w:val="0091368E"/>
    <w:rsid w:val="009140CA"/>
    <w:rsid w:val="00915EFC"/>
    <w:rsid w:val="0092018E"/>
    <w:rsid w:val="00920474"/>
    <w:rsid w:val="009215B7"/>
    <w:rsid w:val="00923E18"/>
    <w:rsid w:val="009243FB"/>
    <w:rsid w:val="0092728A"/>
    <w:rsid w:val="00930276"/>
    <w:rsid w:val="00931C4C"/>
    <w:rsid w:val="00932701"/>
    <w:rsid w:val="00935D03"/>
    <w:rsid w:val="00936031"/>
    <w:rsid w:val="0094262D"/>
    <w:rsid w:val="009428C0"/>
    <w:rsid w:val="00942B97"/>
    <w:rsid w:val="00946315"/>
    <w:rsid w:val="00946E3E"/>
    <w:rsid w:val="00950287"/>
    <w:rsid w:val="00950D6A"/>
    <w:rsid w:val="00954573"/>
    <w:rsid w:val="009547D4"/>
    <w:rsid w:val="009552AA"/>
    <w:rsid w:val="00962D50"/>
    <w:rsid w:val="0096345C"/>
    <w:rsid w:val="00963780"/>
    <w:rsid w:val="00963869"/>
    <w:rsid w:val="00963B54"/>
    <w:rsid w:val="00964B29"/>
    <w:rsid w:val="00964F09"/>
    <w:rsid w:val="00966495"/>
    <w:rsid w:val="00967338"/>
    <w:rsid w:val="009718DC"/>
    <w:rsid w:val="009735CC"/>
    <w:rsid w:val="009751B8"/>
    <w:rsid w:val="00977900"/>
    <w:rsid w:val="00982AAF"/>
    <w:rsid w:val="0098420A"/>
    <w:rsid w:val="00986E09"/>
    <w:rsid w:val="0099131B"/>
    <w:rsid w:val="00993396"/>
    <w:rsid w:val="00994A2A"/>
    <w:rsid w:val="00995463"/>
    <w:rsid w:val="0099609E"/>
    <w:rsid w:val="0099640A"/>
    <w:rsid w:val="00996BE4"/>
    <w:rsid w:val="009972F5"/>
    <w:rsid w:val="009A44CE"/>
    <w:rsid w:val="009A5D47"/>
    <w:rsid w:val="009A6005"/>
    <w:rsid w:val="009A6222"/>
    <w:rsid w:val="009A71CE"/>
    <w:rsid w:val="009B1672"/>
    <w:rsid w:val="009B1F60"/>
    <w:rsid w:val="009B2691"/>
    <w:rsid w:val="009B3935"/>
    <w:rsid w:val="009B4D0F"/>
    <w:rsid w:val="009B6025"/>
    <w:rsid w:val="009C4623"/>
    <w:rsid w:val="009C58BC"/>
    <w:rsid w:val="009D19E6"/>
    <w:rsid w:val="009D62F7"/>
    <w:rsid w:val="009D69F7"/>
    <w:rsid w:val="009D7B6F"/>
    <w:rsid w:val="009E5F3F"/>
    <w:rsid w:val="009F153A"/>
    <w:rsid w:val="009F1EEC"/>
    <w:rsid w:val="009F7E81"/>
    <w:rsid w:val="00A002DF"/>
    <w:rsid w:val="00A01D5A"/>
    <w:rsid w:val="00A01E68"/>
    <w:rsid w:val="00A026F4"/>
    <w:rsid w:val="00A02DBF"/>
    <w:rsid w:val="00A0377F"/>
    <w:rsid w:val="00A06A22"/>
    <w:rsid w:val="00A14CBA"/>
    <w:rsid w:val="00A16E09"/>
    <w:rsid w:val="00A171CE"/>
    <w:rsid w:val="00A204CD"/>
    <w:rsid w:val="00A20F94"/>
    <w:rsid w:val="00A212AB"/>
    <w:rsid w:val="00A21AFA"/>
    <w:rsid w:val="00A21B54"/>
    <w:rsid w:val="00A21CEC"/>
    <w:rsid w:val="00A21F34"/>
    <w:rsid w:val="00A22CBE"/>
    <w:rsid w:val="00A23B4E"/>
    <w:rsid w:val="00A245F0"/>
    <w:rsid w:val="00A26D84"/>
    <w:rsid w:val="00A272D9"/>
    <w:rsid w:val="00A31E64"/>
    <w:rsid w:val="00A36906"/>
    <w:rsid w:val="00A410FF"/>
    <w:rsid w:val="00A42AEB"/>
    <w:rsid w:val="00A4392A"/>
    <w:rsid w:val="00A45438"/>
    <w:rsid w:val="00A47D55"/>
    <w:rsid w:val="00A50F98"/>
    <w:rsid w:val="00A54924"/>
    <w:rsid w:val="00A5654E"/>
    <w:rsid w:val="00A5662A"/>
    <w:rsid w:val="00A56B70"/>
    <w:rsid w:val="00A60D11"/>
    <w:rsid w:val="00A6229A"/>
    <w:rsid w:val="00A634BE"/>
    <w:rsid w:val="00A635CF"/>
    <w:rsid w:val="00A63CBB"/>
    <w:rsid w:val="00A66950"/>
    <w:rsid w:val="00A67FA0"/>
    <w:rsid w:val="00A70292"/>
    <w:rsid w:val="00A721E5"/>
    <w:rsid w:val="00A744B5"/>
    <w:rsid w:val="00A74984"/>
    <w:rsid w:val="00A836F7"/>
    <w:rsid w:val="00A83F60"/>
    <w:rsid w:val="00A86216"/>
    <w:rsid w:val="00A8650C"/>
    <w:rsid w:val="00A86BBD"/>
    <w:rsid w:val="00A870C2"/>
    <w:rsid w:val="00A90BB9"/>
    <w:rsid w:val="00A9115B"/>
    <w:rsid w:val="00A913BA"/>
    <w:rsid w:val="00A93E06"/>
    <w:rsid w:val="00A94C1A"/>
    <w:rsid w:val="00A965FD"/>
    <w:rsid w:val="00A96684"/>
    <w:rsid w:val="00AA0F23"/>
    <w:rsid w:val="00AA1FA6"/>
    <w:rsid w:val="00AA3046"/>
    <w:rsid w:val="00AA380A"/>
    <w:rsid w:val="00AA603C"/>
    <w:rsid w:val="00AA6BCF"/>
    <w:rsid w:val="00AA7AEC"/>
    <w:rsid w:val="00AB156D"/>
    <w:rsid w:val="00AB1CCE"/>
    <w:rsid w:val="00AB6503"/>
    <w:rsid w:val="00AB711F"/>
    <w:rsid w:val="00AB78A5"/>
    <w:rsid w:val="00AC0685"/>
    <w:rsid w:val="00AC185F"/>
    <w:rsid w:val="00AC3F11"/>
    <w:rsid w:val="00AC6C5F"/>
    <w:rsid w:val="00AC794D"/>
    <w:rsid w:val="00AD0020"/>
    <w:rsid w:val="00AD1FD5"/>
    <w:rsid w:val="00AD219A"/>
    <w:rsid w:val="00AD499A"/>
    <w:rsid w:val="00AD7A9A"/>
    <w:rsid w:val="00AD7FDC"/>
    <w:rsid w:val="00AE068A"/>
    <w:rsid w:val="00AE0F91"/>
    <w:rsid w:val="00AE2011"/>
    <w:rsid w:val="00AE3196"/>
    <w:rsid w:val="00AE5E95"/>
    <w:rsid w:val="00AE7507"/>
    <w:rsid w:val="00AE7A5E"/>
    <w:rsid w:val="00AF0A97"/>
    <w:rsid w:val="00AF2079"/>
    <w:rsid w:val="00AF31CE"/>
    <w:rsid w:val="00AF63D0"/>
    <w:rsid w:val="00AF6854"/>
    <w:rsid w:val="00B0129C"/>
    <w:rsid w:val="00B02291"/>
    <w:rsid w:val="00B035CC"/>
    <w:rsid w:val="00B038CA"/>
    <w:rsid w:val="00B0462C"/>
    <w:rsid w:val="00B0473E"/>
    <w:rsid w:val="00B1153A"/>
    <w:rsid w:val="00B119CF"/>
    <w:rsid w:val="00B2217E"/>
    <w:rsid w:val="00B2408A"/>
    <w:rsid w:val="00B26AAA"/>
    <w:rsid w:val="00B273C5"/>
    <w:rsid w:val="00B30E9F"/>
    <w:rsid w:val="00B321DA"/>
    <w:rsid w:val="00B33C4D"/>
    <w:rsid w:val="00B34153"/>
    <w:rsid w:val="00B41FC7"/>
    <w:rsid w:val="00B42B0F"/>
    <w:rsid w:val="00B43DE8"/>
    <w:rsid w:val="00B46D33"/>
    <w:rsid w:val="00B51317"/>
    <w:rsid w:val="00B52063"/>
    <w:rsid w:val="00B56015"/>
    <w:rsid w:val="00B5612C"/>
    <w:rsid w:val="00B56A3A"/>
    <w:rsid w:val="00B660D9"/>
    <w:rsid w:val="00B66BFF"/>
    <w:rsid w:val="00B67ED5"/>
    <w:rsid w:val="00B7000C"/>
    <w:rsid w:val="00B71021"/>
    <w:rsid w:val="00B72F46"/>
    <w:rsid w:val="00B73EBA"/>
    <w:rsid w:val="00B75EB2"/>
    <w:rsid w:val="00B81590"/>
    <w:rsid w:val="00B86B19"/>
    <w:rsid w:val="00B90218"/>
    <w:rsid w:val="00B90BD1"/>
    <w:rsid w:val="00B90D29"/>
    <w:rsid w:val="00BA18EF"/>
    <w:rsid w:val="00BA2442"/>
    <w:rsid w:val="00BA3DA1"/>
    <w:rsid w:val="00BA6BB4"/>
    <w:rsid w:val="00BA72B8"/>
    <w:rsid w:val="00BB4726"/>
    <w:rsid w:val="00BB5ADF"/>
    <w:rsid w:val="00BB5BBF"/>
    <w:rsid w:val="00BB77CF"/>
    <w:rsid w:val="00BC62B2"/>
    <w:rsid w:val="00BD2AFD"/>
    <w:rsid w:val="00BD325D"/>
    <w:rsid w:val="00BD33FB"/>
    <w:rsid w:val="00BD3789"/>
    <w:rsid w:val="00BD388E"/>
    <w:rsid w:val="00BD4388"/>
    <w:rsid w:val="00BD4690"/>
    <w:rsid w:val="00BD545F"/>
    <w:rsid w:val="00BD6C94"/>
    <w:rsid w:val="00BE1DFC"/>
    <w:rsid w:val="00BE1FCA"/>
    <w:rsid w:val="00BE5E92"/>
    <w:rsid w:val="00BE5EB3"/>
    <w:rsid w:val="00BE62AC"/>
    <w:rsid w:val="00BF3FB4"/>
    <w:rsid w:val="00BF4B09"/>
    <w:rsid w:val="00BF6732"/>
    <w:rsid w:val="00C014E0"/>
    <w:rsid w:val="00C0587B"/>
    <w:rsid w:val="00C06DED"/>
    <w:rsid w:val="00C1061A"/>
    <w:rsid w:val="00C13E2E"/>
    <w:rsid w:val="00C14761"/>
    <w:rsid w:val="00C14AD0"/>
    <w:rsid w:val="00C1572F"/>
    <w:rsid w:val="00C16EBB"/>
    <w:rsid w:val="00C16FD0"/>
    <w:rsid w:val="00C172A9"/>
    <w:rsid w:val="00C21FEB"/>
    <w:rsid w:val="00C223A2"/>
    <w:rsid w:val="00C227F3"/>
    <w:rsid w:val="00C237FF"/>
    <w:rsid w:val="00C2520D"/>
    <w:rsid w:val="00C312FD"/>
    <w:rsid w:val="00C3221B"/>
    <w:rsid w:val="00C33EAA"/>
    <w:rsid w:val="00C3439F"/>
    <w:rsid w:val="00C358AC"/>
    <w:rsid w:val="00C36C0C"/>
    <w:rsid w:val="00C40AA4"/>
    <w:rsid w:val="00C4463A"/>
    <w:rsid w:val="00C51015"/>
    <w:rsid w:val="00C51859"/>
    <w:rsid w:val="00C518A9"/>
    <w:rsid w:val="00C52F50"/>
    <w:rsid w:val="00C5450C"/>
    <w:rsid w:val="00C54E90"/>
    <w:rsid w:val="00C566D9"/>
    <w:rsid w:val="00C57B0D"/>
    <w:rsid w:val="00C61AF9"/>
    <w:rsid w:val="00C627E3"/>
    <w:rsid w:val="00C63D3E"/>
    <w:rsid w:val="00C66B9A"/>
    <w:rsid w:val="00C6712A"/>
    <w:rsid w:val="00C70ABA"/>
    <w:rsid w:val="00C74025"/>
    <w:rsid w:val="00C775AD"/>
    <w:rsid w:val="00C8214D"/>
    <w:rsid w:val="00C823E0"/>
    <w:rsid w:val="00C82A97"/>
    <w:rsid w:val="00C8698F"/>
    <w:rsid w:val="00C872A5"/>
    <w:rsid w:val="00C91D38"/>
    <w:rsid w:val="00C9231A"/>
    <w:rsid w:val="00C92EE5"/>
    <w:rsid w:val="00C94EEF"/>
    <w:rsid w:val="00CA0F1C"/>
    <w:rsid w:val="00CA1C18"/>
    <w:rsid w:val="00CA7A1D"/>
    <w:rsid w:val="00CB0180"/>
    <w:rsid w:val="00CB1032"/>
    <w:rsid w:val="00CB374A"/>
    <w:rsid w:val="00CB64B8"/>
    <w:rsid w:val="00CB7F9C"/>
    <w:rsid w:val="00CC0EBB"/>
    <w:rsid w:val="00CC140A"/>
    <w:rsid w:val="00CC17CB"/>
    <w:rsid w:val="00CC31A9"/>
    <w:rsid w:val="00CC5A0A"/>
    <w:rsid w:val="00CD2C54"/>
    <w:rsid w:val="00CD4CBB"/>
    <w:rsid w:val="00CD4F45"/>
    <w:rsid w:val="00CD5589"/>
    <w:rsid w:val="00CD5E39"/>
    <w:rsid w:val="00CD684F"/>
    <w:rsid w:val="00CE0957"/>
    <w:rsid w:val="00CE4595"/>
    <w:rsid w:val="00CE5328"/>
    <w:rsid w:val="00CE5B4F"/>
    <w:rsid w:val="00CE7647"/>
    <w:rsid w:val="00CF17AE"/>
    <w:rsid w:val="00CF2D2C"/>
    <w:rsid w:val="00CF7C17"/>
    <w:rsid w:val="00D0053C"/>
    <w:rsid w:val="00D0183F"/>
    <w:rsid w:val="00D022F7"/>
    <w:rsid w:val="00D038CC"/>
    <w:rsid w:val="00D04108"/>
    <w:rsid w:val="00D04F66"/>
    <w:rsid w:val="00D0515F"/>
    <w:rsid w:val="00D06159"/>
    <w:rsid w:val="00D114BE"/>
    <w:rsid w:val="00D11F72"/>
    <w:rsid w:val="00D1590B"/>
    <w:rsid w:val="00D16568"/>
    <w:rsid w:val="00D21932"/>
    <w:rsid w:val="00D2379A"/>
    <w:rsid w:val="00D24351"/>
    <w:rsid w:val="00D24597"/>
    <w:rsid w:val="00D24C64"/>
    <w:rsid w:val="00D2567E"/>
    <w:rsid w:val="00D308E9"/>
    <w:rsid w:val="00D312B0"/>
    <w:rsid w:val="00D33C2F"/>
    <w:rsid w:val="00D346EF"/>
    <w:rsid w:val="00D35200"/>
    <w:rsid w:val="00D418AD"/>
    <w:rsid w:val="00D41F79"/>
    <w:rsid w:val="00D425F7"/>
    <w:rsid w:val="00D4321B"/>
    <w:rsid w:val="00D444E8"/>
    <w:rsid w:val="00D4494E"/>
    <w:rsid w:val="00D4510F"/>
    <w:rsid w:val="00D46C61"/>
    <w:rsid w:val="00D474C0"/>
    <w:rsid w:val="00D50804"/>
    <w:rsid w:val="00D53F27"/>
    <w:rsid w:val="00D568B2"/>
    <w:rsid w:val="00D60A42"/>
    <w:rsid w:val="00D6176A"/>
    <w:rsid w:val="00D62840"/>
    <w:rsid w:val="00D63B89"/>
    <w:rsid w:val="00D6414E"/>
    <w:rsid w:val="00D64551"/>
    <w:rsid w:val="00D70758"/>
    <w:rsid w:val="00D75B0B"/>
    <w:rsid w:val="00D76FC8"/>
    <w:rsid w:val="00D7760B"/>
    <w:rsid w:val="00D77D51"/>
    <w:rsid w:val="00D91BF5"/>
    <w:rsid w:val="00D9795A"/>
    <w:rsid w:val="00DA0715"/>
    <w:rsid w:val="00DA2243"/>
    <w:rsid w:val="00DA27F6"/>
    <w:rsid w:val="00DA49A1"/>
    <w:rsid w:val="00DA5A32"/>
    <w:rsid w:val="00DA5CAE"/>
    <w:rsid w:val="00DB3544"/>
    <w:rsid w:val="00DB485F"/>
    <w:rsid w:val="00DB4BE6"/>
    <w:rsid w:val="00DB6148"/>
    <w:rsid w:val="00DB7882"/>
    <w:rsid w:val="00DB7A96"/>
    <w:rsid w:val="00DC02FA"/>
    <w:rsid w:val="00DC0419"/>
    <w:rsid w:val="00DC0895"/>
    <w:rsid w:val="00DC1072"/>
    <w:rsid w:val="00DC1F17"/>
    <w:rsid w:val="00DD381E"/>
    <w:rsid w:val="00DD633B"/>
    <w:rsid w:val="00DE63DA"/>
    <w:rsid w:val="00DF00DA"/>
    <w:rsid w:val="00DF0230"/>
    <w:rsid w:val="00DF102F"/>
    <w:rsid w:val="00DF209C"/>
    <w:rsid w:val="00DF381A"/>
    <w:rsid w:val="00DF47BB"/>
    <w:rsid w:val="00DF60CC"/>
    <w:rsid w:val="00DF683F"/>
    <w:rsid w:val="00DF6E3E"/>
    <w:rsid w:val="00DF7C6D"/>
    <w:rsid w:val="00E00113"/>
    <w:rsid w:val="00E01E5E"/>
    <w:rsid w:val="00E02779"/>
    <w:rsid w:val="00E03154"/>
    <w:rsid w:val="00E043A1"/>
    <w:rsid w:val="00E056E9"/>
    <w:rsid w:val="00E07665"/>
    <w:rsid w:val="00E103B4"/>
    <w:rsid w:val="00E12EC1"/>
    <w:rsid w:val="00E14927"/>
    <w:rsid w:val="00E14D7D"/>
    <w:rsid w:val="00E1725D"/>
    <w:rsid w:val="00E178B2"/>
    <w:rsid w:val="00E179A6"/>
    <w:rsid w:val="00E213F6"/>
    <w:rsid w:val="00E224C6"/>
    <w:rsid w:val="00E258C7"/>
    <w:rsid w:val="00E25DF4"/>
    <w:rsid w:val="00E30A11"/>
    <w:rsid w:val="00E31AFB"/>
    <w:rsid w:val="00E34C90"/>
    <w:rsid w:val="00E40A35"/>
    <w:rsid w:val="00E45B34"/>
    <w:rsid w:val="00E460F7"/>
    <w:rsid w:val="00E50469"/>
    <w:rsid w:val="00E5166E"/>
    <w:rsid w:val="00E543DB"/>
    <w:rsid w:val="00E54E14"/>
    <w:rsid w:val="00E62022"/>
    <w:rsid w:val="00E63F48"/>
    <w:rsid w:val="00E6768A"/>
    <w:rsid w:val="00E70620"/>
    <w:rsid w:val="00E73DFF"/>
    <w:rsid w:val="00E805A8"/>
    <w:rsid w:val="00E8130A"/>
    <w:rsid w:val="00E81532"/>
    <w:rsid w:val="00E82CE4"/>
    <w:rsid w:val="00E837FF"/>
    <w:rsid w:val="00E83C87"/>
    <w:rsid w:val="00E83E6E"/>
    <w:rsid w:val="00E84172"/>
    <w:rsid w:val="00E86546"/>
    <w:rsid w:val="00E92E37"/>
    <w:rsid w:val="00E943F0"/>
    <w:rsid w:val="00E9459A"/>
    <w:rsid w:val="00E961A8"/>
    <w:rsid w:val="00E967C5"/>
    <w:rsid w:val="00EA5F2E"/>
    <w:rsid w:val="00EB06FC"/>
    <w:rsid w:val="00EB45AA"/>
    <w:rsid w:val="00EB49F4"/>
    <w:rsid w:val="00EB5691"/>
    <w:rsid w:val="00EC11F0"/>
    <w:rsid w:val="00EC2541"/>
    <w:rsid w:val="00EC6BDD"/>
    <w:rsid w:val="00EC6CE1"/>
    <w:rsid w:val="00EC6DE7"/>
    <w:rsid w:val="00ED0BBA"/>
    <w:rsid w:val="00ED2C91"/>
    <w:rsid w:val="00ED5FEE"/>
    <w:rsid w:val="00EE36CE"/>
    <w:rsid w:val="00EE376E"/>
    <w:rsid w:val="00EE4D8C"/>
    <w:rsid w:val="00EE5E15"/>
    <w:rsid w:val="00EE78D7"/>
    <w:rsid w:val="00EF1C03"/>
    <w:rsid w:val="00EF2B0A"/>
    <w:rsid w:val="00F0555C"/>
    <w:rsid w:val="00F10CB3"/>
    <w:rsid w:val="00F118F5"/>
    <w:rsid w:val="00F1248E"/>
    <w:rsid w:val="00F139B5"/>
    <w:rsid w:val="00F13B14"/>
    <w:rsid w:val="00F1577B"/>
    <w:rsid w:val="00F15A6E"/>
    <w:rsid w:val="00F17555"/>
    <w:rsid w:val="00F20416"/>
    <w:rsid w:val="00F2063D"/>
    <w:rsid w:val="00F220AE"/>
    <w:rsid w:val="00F22444"/>
    <w:rsid w:val="00F22677"/>
    <w:rsid w:val="00F2764D"/>
    <w:rsid w:val="00F30DEF"/>
    <w:rsid w:val="00F313CF"/>
    <w:rsid w:val="00F3171F"/>
    <w:rsid w:val="00F324CC"/>
    <w:rsid w:val="00F34676"/>
    <w:rsid w:val="00F35846"/>
    <w:rsid w:val="00F36E5A"/>
    <w:rsid w:val="00F37904"/>
    <w:rsid w:val="00F37E9A"/>
    <w:rsid w:val="00F4088F"/>
    <w:rsid w:val="00F40F63"/>
    <w:rsid w:val="00F41F08"/>
    <w:rsid w:val="00F42A04"/>
    <w:rsid w:val="00F43409"/>
    <w:rsid w:val="00F44118"/>
    <w:rsid w:val="00F45FF7"/>
    <w:rsid w:val="00F50F45"/>
    <w:rsid w:val="00F5484E"/>
    <w:rsid w:val="00F55736"/>
    <w:rsid w:val="00F57A94"/>
    <w:rsid w:val="00F608CA"/>
    <w:rsid w:val="00F6099B"/>
    <w:rsid w:val="00F61733"/>
    <w:rsid w:val="00F62984"/>
    <w:rsid w:val="00F63B68"/>
    <w:rsid w:val="00F64132"/>
    <w:rsid w:val="00F65983"/>
    <w:rsid w:val="00F67F74"/>
    <w:rsid w:val="00F70F5D"/>
    <w:rsid w:val="00F71BC8"/>
    <w:rsid w:val="00F72451"/>
    <w:rsid w:val="00F74FBF"/>
    <w:rsid w:val="00F75F14"/>
    <w:rsid w:val="00F8098E"/>
    <w:rsid w:val="00F80E0C"/>
    <w:rsid w:val="00F812E5"/>
    <w:rsid w:val="00F85E7D"/>
    <w:rsid w:val="00F86773"/>
    <w:rsid w:val="00F90790"/>
    <w:rsid w:val="00F92B97"/>
    <w:rsid w:val="00F93BE5"/>
    <w:rsid w:val="00F96B64"/>
    <w:rsid w:val="00FA346E"/>
    <w:rsid w:val="00FA4BD9"/>
    <w:rsid w:val="00FA5394"/>
    <w:rsid w:val="00FA71C8"/>
    <w:rsid w:val="00FB0FC9"/>
    <w:rsid w:val="00FB2BF9"/>
    <w:rsid w:val="00FB2D66"/>
    <w:rsid w:val="00FB4E35"/>
    <w:rsid w:val="00FB524C"/>
    <w:rsid w:val="00FB529D"/>
    <w:rsid w:val="00FB533F"/>
    <w:rsid w:val="00FB5788"/>
    <w:rsid w:val="00FC1A18"/>
    <w:rsid w:val="00FC2172"/>
    <w:rsid w:val="00FC4D6D"/>
    <w:rsid w:val="00FC6259"/>
    <w:rsid w:val="00FC6616"/>
    <w:rsid w:val="00FC68E6"/>
    <w:rsid w:val="00FC7885"/>
    <w:rsid w:val="00FD42D1"/>
    <w:rsid w:val="00FD4648"/>
    <w:rsid w:val="00FD48BE"/>
    <w:rsid w:val="00FD73DE"/>
    <w:rsid w:val="00FE0C49"/>
    <w:rsid w:val="00FE6119"/>
    <w:rsid w:val="00FE79CB"/>
    <w:rsid w:val="00FF0722"/>
    <w:rsid w:val="00FF111A"/>
    <w:rsid w:val="00FF35F9"/>
    <w:rsid w:val="00FF3ECA"/>
    <w:rsid w:val="00FF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e">
    <w:name w:val="Цветовое выделение"/>
    <w:uiPriority w:val="99"/>
    <w:rsid w:val="00F93BE5"/>
    <w:rPr>
      <w:b/>
      <w:bCs/>
      <w:color w:val="26282F"/>
    </w:rPr>
  </w:style>
  <w:style w:type="table" w:styleId="aff">
    <w:name w:val="Table Grid"/>
    <w:basedOn w:val="a1"/>
    <w:uiPriority w:val="59"/>
    <w:rsid w:val="00141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0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4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BAB-B02F-402B-ACA1-2A938C2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14</Pages>
  <Words>7210</Words>
  <Characters>41097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- Соглашение от 19.12.2016 № 2 о передаче полномочий по осуществлению внешнего м</vt:lpstr>
      <vt:lpstr/>
      <vt:lpstr>        Исполнение местного бюджета за 2017 год в целом, и изменение плановых показателе</vt:lpstr>
      <vt:lpstr>        При уточненном плане поступлений налоговых и неналоговых доходов на 2017 год в о</vt:lpstr>
    </vt:vector>
  </TitlesOfParts>
  <Company>Microsoft</Company>
  <LinksUpToDate>false</LinksUpToDate>
  <CharactersWithSpaces>48211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99</cp:revision>
  <cp:lastPrinted>2018-04-19T06:27:00Z</cp:lastPrinted>
  <dcterms:created xsi:type="dcterms:W3CDTF">2018-04-18T02:47:00Z</dcterms:created>
  <dcterms:modified xsi:type="dcterms:W3CDTF">2018-05-04T03:11:00Z</dcterms:modified>
</cp:coreProperties>
</file>